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9D" w:rsidRPr="002422C4" w:rsidRDefault="000012ED" w:rsidP="0029319D">
      <w:pPr>
        <w:rPr>
          <w:rFonts w:ascii="Calibri" w:hAnsi="Calibri" w:cs="Calibri"/>
        </w:rPr>
      </w:pPr>
      <w:r w:rsidRPr="002422C4">
        <w:rPr>
          <w:rFonts w:ascii="Calibri" w:hAnsi="Calibri" w:cs="Calibri"/>
          <w:noProof/>
          <w:lang w:eastAsia="de-AT"/>
        </w:rPr>
        <w:drawing>
          <wp:anchor distT="0" distB="0" distL="114300" distR="114300" simplePos="0" relativeHeight="251645440" behindDoc="0" locked="0" layoutInCell="1" allowOverlap="1">
            <wp:simplePos x="0" y="0"/>
            <wp:positionH relativeFrom="column">
              <wp:posOffset>1801495</wp:posOffset>
            </wp:positionH>
            <wp:positionV relativeFrom="paragraph">
              <wp:posOffset>2857500</wp:posOffset>
            </wp:positionV>
            <wp:extent cx="3543300" cy="697230"/>
            <wp:effectExtent l="0" t="0" r="0" b="7620"/>
            <wp:wrapNone/>
            <wp:docPr id="4" name="Grafik 4" descr="CO GAME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O GAME MEE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697230"/>
                    </a:xfrm>
                    <a:prstGeom prst="rect">
                      <a:avLst/>
                    </a:prstGeom>
                    <a:noFill/>
                  </pic:spPr>
                </pic:pic>
              </a:graphicData>
            </a:graphic>
            <wp14:sizeRelH relativeFrom="page">
              <wp14:pctWidth>0</wp14:pctWidth>
            </wp14:sizeRelH>
            <wp14:sizeRelV relativeFrom="page">
              <wp14:pctHeight>0</wp14:pctHeight>
            </wp14:sizeRelV>
          </wp:anchor>
        </w:drawing>
      </w:r>
      <w:r w:rsidRPr="002422C4">
        <w:rPr>
          <w:rFonts w:ascii="Calibri" w:hAnsi="Calibri" w:cs="Calibri"/>
          <w:noProof/>
          <w:lang w:eastAsia="de-AT"/>
        </w:rPr>
        <w:drawing>
          <wp:anchor distT="0" distB="0" distL="114300" distR="114300" simplePos="0" relativeHeight="251659776" behindDoc="0" locked="0" layoutInCell="1" allowOverlap="1">
            <wp:simplePos x="0" y="0"/>
            <wp:positionH relativeFrom="column">
              <wp:posOffset>90805</wp:posOffset>
            </wp:positionH>
            <wp:positionV relativeFrom="paragraph">
              <wp:posOffset>1894205</wp:posOffset>
            </wp:positionV>
            <wp:extent cx="1934845" cy="19348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4845" cy="1934845"/>
                    </a:xfrm>
                    <a:prstGeom prst="rect">
                      <a:avLst/>
                    </a:prstGeom>
                    <a:noFill/>
                  </pic:spPr>
                </pic:pic>
              </a:graphicData>
            </a:graphic>
            <wp14:sizeRelH relativeFrom="page">
              <wp14:pctWidth>0</wp14:pctWidth>
            </wp14:sizeRelH>
            <wp14:sizeRelV relativeFrom="page">
              <wp14:pctHeight>0</wp14:pctHeight>
            </wp14:sizeRelV>
          </wp:anchor>
        </w:drawing>
      </w:r>
      <w:r w:rsidR="0029319D" w:rsidRPr="002422C4">
        <w:rPr>
          <w:rFonts w:ascii="Calibri" w:hAnsi="Calibri" w:cs="Calibri"/>
          <w:noProof/>
          <w:lang w:eastAsia="de-AT"/>
        </w:rPr>
        <mc:AlternateContent>
          <mc:Choice Requires="wps">
            <w:drawing>
              <wp:anchor distT="0" distB="0" distL="114300" distR="114300" simplePos="0" relativeHeight="251675136" behindDoc="0" locked="0" layoutInCell="1" allowOverlap="1">
                <wp:simplePos x="0" y="0"/>
                <wp:positionH relativeFrom="column">
                  <wp:posOffset>1006475</wp:posOffset>
                </wp:positionH>
                <wp:positionV relativeFrom="paragraph">
                  <wp:posOffset>4229100</wp:posOffset>
                </wp:positionV>
                <wp:extent cx="4257675" cy="819150"/>
                <wp:effectExtent l="0" t="0" r="0" b="0"/>
                <wp:wrapThrough wrapText="bothSides">
                  <wp:wrapPolygon edited="0">
                    <wp:start x="0" y="0"/>
                    <wp:lineTo x="0" y="21600"/>
                    <wp:lineTo x="21600" y="21600"/>
                    <wp:lineTo x="21600" y="0"/>
                  </wp:wrapPolygon>
                </wp:wrapThrough>
                <wp:docPr id="6" name="Rechteck 6"/>
                <wp:cNvGraphicFramePr/>
                <a:graphic xmlns:a="http://schemas.openxmlformats.org/drawingml/2006/main">
                  <a:graphicData uri="http://schemas.microsoft.com/office/word/2010/wordprocessingShape">
                    <wps:wsp>
                      <wps:cNvSpPr/>
                      <wps:spPr>
                        <a:xfrm>
                          <a:off x="0" y="0"/>
                          <a:ext cx="4257675" cy="819150"/>
                        </a:xfrm>
                        <a:prstGeom prst="rect">
                          <a:avLst/>
                        </a:prstGeom>
                      </wps:spPr>
                      <wps:txbx>
                        <w:txbxContent>
                          <w:p w:rsidR="00B201B8" w:rsidRPr="0029319D" w:rsidRDefault="00B201B8" w:rsidP="0029319D">
                            <w:pPr>
                              <w:pStyle w:val="StandardWeb"/>
                              <w:spacing w:before="0" w:beforeAutospacing="0" w:after="0" w:afterAutospacing="0"/>
                              <w:jc w:val="center"/>
                              <w:textAlignment w:val="baseline"/>
                              <w:rPr>
                                <w:sz w:val="34"/>
                              </w:rPr>
                            </w:pPr>
                            <w:r w:rsidRPr="0029319D">
                              <w:rPr>
                                <w:rFonts w:ascii="Arial" w:eastAsia="MS PGothic" w:hAnsi="Arial" w:cs="MS PGothic"/>
                                <w:b/>
                                <w:bCs/>
                                <w:color w:val="000000" w:themeColor="text1"/>
                                <w:kern w:val="24"/>
                                <w:sz w:val="96"/>
                                <w:szCs w:val="36"/>
                                <w:lang w:val="en-GB"/>
                              </w:rPr>
                              <w:t>Curriculum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hteck 6" o:spid="_x0000_s1026" style="position:absolute;margin-left:79.25pt;margin-top:333pt;width:335.25pt;height:6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" filled="f" stroked="f">
                <v:textbox style="mso-fit-shape-to-text:t">
                  <w:txbxContent>
                    <w:p w:rsidR="00B201B8" w:rsidRPr="0029319D" w:rsidRDefault="00B201B8" w:rsidP="0029319D">
                      <w:pPr>
                        <w:pStyle w:val="StandardWeb"/>
                        <w:spacing w:before="0" w:beforeAutospacing="0" w:after="0" w:afterAutospacing="0"/>
                        <w:jc w:val="center"/>
                        <w:textAlignment w:val="baseline"/>
                        <w:rPr>
                          <w:sz w:val="34"/>
                        </w:rPr>
                      </w:pPr>
                      <w:r w:rsidRPr="0029319D">
                        <w:rPr>
                          <w:rFonts w:ascii="Arial" w:eastAsia="MS PGothic" w:hAnsi="Arial" w:cs="MS PGothic"/>
                          <w:b/>
                          <w:bCs/>
                          <w:color w:val="000000" w:themeColor="text1"/>
                          <w:kern w:val="24"/>
                          <w:sz w:val="96"/>
                          <w:szCs w:val="36"/>
                          <w:lang w:val="en-GB"/>
                        </w:rPr>
                        <w:t>Curriculum</w:t>
                      </w:r>
                    </w:p>
                  </w:txbxContent>
                </v:textbox>
                <w10:wrap type="through"/>
              </v:rect>
            </w:pict>
          </mc:Fallback>
        </mc:AlternateContent>
      </w:r>
      <w:r w:rsidR="0029319D" w:rsidRPr="002422C4">
        <w:rPr>
          <w:rFonts w:ascii="Calibri" w:hAnsi="Calibri" w:cs="Calibri"/>
          <w:noProof/>
          <w:lang w:eastAsia="de-AT"/>
        </w:rPr>
        <w:drawing>
          <wp:anchor distT="0" distB="0" distL="114300" distR="114300" simplePos="0" relativeHeight="251631104" behindDoc="0" locked="0" layoutInCell="1" allowOverlap="1">
            <wp:simplePos x="0" y="0"/>
            <wp:positionH relativeFrom="column">
              <wp:posOffset>-88900</wp:posOffset>
            </wp:positionH>
            <wp:positionV relativeFrom="paragraph">
              <wp:posOffset>-425450</wp:posOffset>
            </wp:positionV>
            <wp:extent cx="6171565" cy="9486900"/>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1565" cy="9486900"/>
                    </a:xfrm>
                    <a:prstGeom prst="rect">
                      <a:avLst/>
                    </a:prstGeom>
                    <a:noFill/>
                  </pic:spPr>
                </pic:pic>
              </a:graphicData>
            </a:graphic>
            <wp14:sizeRelH relativeFrom="page">
              <wp14:pctWidth>0</wp14:pctWidth>
            </wp14:sizeRelH>
            <wp14:sizeRelV relativeFrom="page">
              <wp14:pctHeight>0</wp14:pctHeight>
            </wp14:sizeRelV>
          </wp:anchor>
        </w:drawing>
      </w:r>
      <w:r w:rsidR="0029319D" w:rsidRPr="002422C4">
        <w:rPr>
          <w:rFonts w:ascii="Calibri" w:hAnsi="Calibri" w:cs="Calibri"/>
          <w:noProof/>
          <w:lang w:eastAsia="de-AT"/>
        </w:rPr>
        <w:drawing>
          <wp:anchor distT="0" distB="0" distL="114300" distR="114300" simplePos="0" relativeHeight="251684352" behindDoc="0" locked="0" layoutInCell="1" allowOverlap="1">
            <wp:simplePos x="0" y="0"/>
            <wp:positionH relativeFrom="column">
              <wp:posOffset>1143000</wp:posOffset>
            </wp:positionH>
            <wp:positionV relativeFrom="paragraph">
              <wp:posOffset>5600700</wp:posOffset>
            </wp:positionV>
            <wp:extent cx="2592070" cy="302260"/>
            <wp:effectExtent l="0" t="0" r="0" b="2540"/>
            <wp:wrapNone/>
            <wp:docPr id="8" name="Grafik 8" descr="logo_c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2070" cy="302260"/>
                    </a:xfrm>
                    <a:prstGeom prst="rect">
                      <a:avLst/>
                    </a:prstGeom>
                    <a:noFill/>
                  </pic:spPr>
                </pic:pic>
              </a:graphicData>
            </a:graphic>
            <wp14:sizeRelH relativeFrom="page">
              <wp14:pctWidth>0</wp14:pctWidth>
            </wp14:sizeRelH>
            <wp14:sizeRelV relativeFrom="page">
              <wp14:pctHeight>0</wp14:pctHeight>
            </wp14:sizeRelV>
          </wp:anchor>
        </w:drawing>
      </w:r>
      <w:r w:rsidR="0029319D" w:rsidRPr="002422C4">
        <w:rPr>
          <w:rFonts w:ascii="Calibri" w:hAnsi="Calibri" w:cs="Calibri"/>
          <w:noProof/>
          <w:lang w:eastAsia="de-AT"/>
        </w:rPr>
        <w:drawing>
          <wp:anchor distT="0" distB="0" distL="114300" distR="114300" simplePos="0" relativeHeight="251694592" behindDoc="0" locked="0" layoutInCell="1" allowOverlap="1">
            <wp:simplePos x="0" y="0"/>
            <wp:positionH relativeFrom="column">
              <wp:posOffset>3886200</wp:posOffset>
            </wp:positionH>
            <wp:positionV relativeFrom="paragraph">
              <wp:posOffset>5486400</wp:posOffset>
            </wp:positionV>
            <wp:extent cx="1284605" cy="44640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4605" cy="446405"/>
                    </a:xfrm>
                    <a:prstGeom prst="rect">
                      <a:avLst/>
                    </a:prstGeom>
                    <a:noFill/>
                  </pic:spPr>
                </pic:pic>
              </a:graphicData>
            </a:graphic>
            <wp14:sizeRelH relativeFrom="page">
              <wp14:pctWidth>0</wp14:pctWidth>
            </wp14:sizeRelH>
            <wp14:sizeRelV relativeFrom="page">
              <wp14:pctHeight>0</wp14:pctHeight>
            </wp14:sizeRelV>
          </wp:anchor>
        </w:drawing>
      </w:r>
      <w:r w:rsidR="0029319D" w:rsidRPr="002422C4">
        <w:rPr>
          <w:rFonts w:ascii="Calibri" w:hAnsi="Calibri" w:cs="Calibri"/>
        </w:rPr>
        <w:br w:type="page"/>
      </w:r>
    </w:p>
    <w:p w:rsidR="00192813" w:rsidRPr="002422C4" w:rsidRDefault="004A1465" w:rsidP="004A1465">
      <w:pPr>
        <w:pStyle w:val="berschrift2"/>
        <w:numPr>
          <w:ilvl w:val="0"/>
          <w:numId w:val="10"/>
        </w:numPr>
        <w:spacing w:before="0"/>
        <w:rPr>
          <w:rFonts w:ascii="Calibri" w:hAnsi="Calibri" w:cs="Calibri"/>
          <w:sz w:val="30"/>
        </w:rPr>
      </w:pPr>
      <w:r w:rsidRPr="002422C4">
        <w:rPr>
          <w:rFonts w:ascii="Arial" w:eastAsia="Cambria" w:hAnsi="Arial" w:cs="Helvetica"/>
          <w:b/>
          <w:bCs w:val="0"/>
          <w:color w:val="auto"/>
          <w:sz w:val="28"/>
          <w:szCs w:val="28"/>
          <w:lang w:val="ca-ES"/>
        </w:rPr>
        <w:lastRenderedPageBreak/>
        <w:t xml:space="preserve">Project Description and </w:t>
      </w:r>
      <w:r w:rsidR="00192813" w:rsidRPr="002422C4">
        <w:rPr>
          <w:rFonts w:ascii="Arial" w:eastAsia="Cambria" w:hAnsi="Arial" w:cs="Helvetica"/>
          <w:b/>
          <w:bCs w:val="0"/>
          <w:color w:val="auto"/>
          <w:sz w:val="28"/>
          <w:szCs w:val="28"/>
          <w:lang w:val="ca-ES"/>
        </w:rPr>
        <w:t>Introduction</w:t>
      </w:r>
      <w:r w:rsidR="00047090" w:rsidRPr="002422C4">
        <w:rPr>
          <w:rFonts w:ascii="Calibri" w:hAnsi="Calibri" w:cs="Calibri"/>
        </w:rPr>
        <w:br/>
      </w:r>
    </w:p>
    <w:p w:rsidR="00AB3636" w:rsidRPr="00FD2E85" w:rsidRDefault="00192813" w:rsidP="00AB3636">
      <w:pPr>
        <w:pStyle w:val="Listenabsatz"/>
        <w:spacing w:line="360" w:lineRule="auto"/>
        <w:ind w:left="0"/>
        <w:jc w:val="both"/>
        <w:rPr>
          <w:rFonts w:ascii="Calibri" w:hAnsi="Calibri" w:cs="Calibri"/>
          <w:lang w:val="en-GB"/>
        </w:rPr>
      </w:pPr>
      <w:r w:rsidRPr="00FD2E85">
        <w:rPr>
          <w:rFonts w:ascii="Calibri" w:hAnsi="Calibri" w:cs="Calibri"/>
          <w:lang w:val="en-GB"/>
        </w:rPr>
        <w:t>T</w:t>
      </w:r>
      <w:r w:rsidR="00AB3636" w:rsidRPr="00FD2E85">
        <w:rPr>
          <w:rFonts w:ascii="Calibri" w:hAnsi="Calibri" w:cs="Calibri"/>
          <w:lang w:val="en-GB"/>
        </w:rPr>
        <w:t>he CO-GAME curriculu</w:t>
      </w:r>
      <w:r w:rsidR="00FD2E85">
        <w:rPr>
          <w:rFonts w:ascii="Calibri" w:hAnsi="Calibri" w:cs="Calibri"/>
          <w:lang w:val="en-GB"/>
        </w:rPr>
        <w:t xml:space="preserve">m is an Intellectual Output of </w:t>
      </w:r>
      <w:r w:rsidR="00AB3636" w:rsidRPr="00FD2E85">
        <w:rPr>
          <w:rFonts w:ascii="Calibri" w:hAnsi="Calibri" w:cs="Calibri"/>
          <w:lang w:val="en-GB"/>
        </w:rPr>
        <w:t xml:space="preserve">CO-GAME Collaborative cultural heritage video game creation (CO-GAME) Erasmus+ Project, implemented between December 2015 and November 2017. </w:t>
      </w:r>
      <w:r w:rsidR="00FD2E85" w:rsidRPr="00FD2E85">
        <w:rPr>
          <w:rFonts w:ascii="Calibri" w:hAnsi="Calibri" w:cs="Calibri"/>
          <w:lang w:val="en-GB"/>
        </w:rPr>
        <w:t>A consortium of five partners from five European countries has developed the project</w:t>
      </w:r>
      <w:r w:rsidR="00AB3636" w:rsidRPr="00FD2E85">
        <w:rPr>
          <w:rFonts w:ascii="Calibri" w:hAnsi="Calibri" w:cs="Calibri"/>
          <w:lang w:val="en-GB"/>
        </w:rPr>
        <w:t>. All the partners have the technical expertise and the experience in the VET field to achieve the project objectives.</w:t>
      </w:r>
    </w:p>
    <w:p w:rsidR="00AB3636" w:rsidRPr="002422C4" w:rsidRDefault="00AB3636" w:rsidP="00634853">
      <w:pPr>
        <w:rPr>
          <w:rFonts w:ascii="Calibri" w:eastAsia="Times New Roman" w:hAnsi="Calibri" w:cs="Calibri"/>
          <w:sz w:val="12"/>
          <w:szCs w:val="12"/>
          <w:lang w:val="ca-ES" w:eastAsia="de-AT"/>
        </w:rPr>
      </w:pPr>
    </w:p>
    <w:p w:rsidR="005168B6" w:rsidRPr="00FD2E85" w:rsidRDefault="005E1447" w:rsidP="005168B6">
      <w:pPr>
        <w:pStyle w:val="TextNormalintable"/>
        <w:numPr>
          <w:ilvl w:val="0"/>
          <w:numId w:val="9"/>
        </w:numPr>
        <w:jc w:val="both"/>
        <w:rPr>
          <w:rFonts w:ascii="Arial" w:eastAsia="Cambria" w:hAnsi="Arial" w:cs="Helvetica"/>
          <w:sz w:val="22"/>
          <w:szCs w:val="22"/>
          <w:lang w:val="ca-ES"/>
        </w:rPr>
      </w:pPr>
      <w:hyperlink r:id="rId13" w:tgtFrame="_blank" w:history="1">
        <w:r w:rsidR="00AB3636" w:rsidRPr="00FD2E85">
          <w:rPr>
            <w:rFonts w:ascii="Arial" w:eastAsia="Cambria" w:hAnsi="Arial" w:cs="Helvetica"/>
            <w:sz w:val="22"/>
            <w:szCs w:val="22"/>
            <w:lang w:val="ca-ES"/>
          </w:rPr>
          <w:t>CEPS (ESP)</w:t>
        </w:r>
      </w:hyperlink>
    </w:p>
    <w:p w:rsidR="005168B6" w:rsidRPr="00FD2E85" w:rsidRDefault="005E1447" w:rsidP="005168B6">
      <w:pPr>
        <w:pStyle w:val="TextNormalintable"/>
        <w:numPr>
          <w:ilvl w:val="0"/>
          <w:numId w:val="9"/>
        </w:numPr>
        <w:jc w:val="both"/>
        <w:rPr>
          <w:rFonts w:ascii="Arial" w:eastAsia="Cambria" w:hAnsi="Arial" w:cs="Helvetica"/>
          <w:sz w:val="22"/>
          <w:szCs w:val="22"/>
          <w:lang w:val="ca-ES"/>
        </w:rPr>
      </w:pPr>
      <w:hyperlink r:id="rId14" w:tgtFrame="_blank" w:history="1">
        <w:r w:rsidR="00E7206E" w:rsidRPr="00FD2E85">
          <w:rPr>
            <w:rFonts w:ascii="Arial" w:eastAsia="Cambria" w:hAnsi="Arial" w:cs="Helvetica"/>
            <w:sz w:val="22"/>
            <w:szCs w:val="22"/>
            <w:lang w:val="ca-ES"/>
          </w:rPr>
          <w:t>CIES (IT)</w:t>
        </w:r>
      </w:hyperlink>
    </w:p>
    <w:p w:rsidR="005168B6" w:rsidRPr="00FD2E85" w:rsidRDefault="00AB3636" w:rsidP="005168B6">
      <w:pPr>
        <w:pStyle w:val="TextNormalintable"/>
        <w:numPr>
          <w:ilvl w:val="0"/>
          <w:numId w:val="9"/>
        </w:numPr>
        <w:jc w:val="both"/>
        <w:rPr>
          <w:rFonts w:ascii="Arial" w:eastAsia="Cambria" w:hAnsi="Arial" w:cs="Helvetica"/>
          <w:sz w:val="22"/>
          <w:szCs w:val="22"/>
          <w:lang w:val="ca-ES"/>
        </w:rPr>
      </w:pPr>
      <w:r w:rsidRPr="00FD2E85">
        <w:rPr>
          <w:rFonts w:ascii="Arial" w:eastAsia="Cambria" w:hAnsi="Arial" w:cs="Helvetica"/>
          <w:sz w:val="22"/>
          <w:szCs w:val="22"/>
          <w:lang w:val="ca-ES"/>
        </w:rPr>
        <w:t>BFI OÖ (AT)</w:t>
      </w:r>
      <w:r w:rsidR="00E7206E" w:rsidRPr="00FD2E85">
        <w:rPr>
          <w:rFonts w:ascii="Arial" w:eastAsia="Cambria" w:hAnsi="Arial" w:cs="Helvetica"/>
          <w:sz w:val="22"/>
          <w:szCs w:val="22"/>
          <w:lang w:val="ca-ES"/>
        </w:rPr>
        <w:tab/>
      </w:r>
    </w:p>
    <w:p w:rsidR="004A1465" w:rsidRPr="00FD2E85" w:rsidRDefault="005E1447" w:rsidP="004A1465">
      <w:pPr>
        <w:pStyle w:val="TextNormalintable"/>
        <w:numPr>
          <w:ilvl w:val="0"/>
          <w:numId w:val="9"/>
        </w:numPr>
        <w:jc w:val="both"/>
        <w:rPr>
          <w:rFonts w:ascii="Arial" w:eastAsia="Cambria" w:hAnsi="Arial" w:cs="Helvetica"/>
          <w:sz w:val="22"/>
          <w:szCs w:val="22"/>
          <w:lang w:val="ca-ES"/>
        </w:rPr>
      </w:pPr>
      <w:hyperlink r:id="rId15" w:tgtFrame="_blank" w:history="1">
        <w:r w:rsidR="00AB3636" w:rsidRPr="00FD2E85">
          <w:rPr>
            <w:rFonts w:ascii="Arial" w:eastAsia="Cambria" w:hAnsi="Arial" w:cs="Helvetica"/>
            <w:sz w:val="22"/>
            <w:szCs w:val="22"/>
            <w:lang w:val="ca-ES"/>
          </w:rPr>
          <w:t>Laterna Magica (HU)</w:t>
        </w:r>
      </w:hyperlink>
    </w:p>
    <w:p w:rsidR="004A1465" w:rsidRPr="00FD2E85" w:rsidRDefault="005E1447" w:rsidP="004A1465">
      <w:pPr>
        <w:pStyle w:val="TextNormalintable"/>
        <w:numPr>
          <w:ilvl w:val="0"/>
          <w:numId w:val="9"/>
        </w:numPr>
        <w:jc w:val="both"/>
        <w:rPr>
          <w:rFonts w:ascii="Arial" w:eastAsia="Cambria" w:hAnsi="Arial" w:cs="Helvetica"/>
          <w:sz w:val="22"/>
          <w:szCs w:val="22"/>
          <w:lang w:val="ca-ES"/>
        </w:rPr>
      </w:pPr>
      <w:hyperlink r:id="rId16" w:tgtFrame="_blank" w:history="1">
        <w:r w:rsidR="00AB3636" w:rsidRPr="00FD2E85">
          <w:rPr>
            <w:rFonts w:ascii="Arial" w:eastAsia="Cambria" w:hAnsi="Arial" w:cs="Helvetica"/>
            <w:sz w:val="22"/>
            <w:szCs w:val="22"/>
            <w:lang w:val="ca-ES"/>
          </w:rPr>
          <w:t>Mundaneum (BE)</w:t>
        </w:r>
      </w:hyperlink>
      <w:r w:rsidR="00E7206E" w:rsidRPr="00FD2E85">
        <w:rPr>
          <w:rFonts w:ascii="Arial" w:eastAsia="Cambria" w:hAnsi="Arial" w:cs="Helvetica"/>
          <w:sz w:val="22"/>
          <w:szCs w:val="22"/>
          <w:lang w:val="ca-ES"/>
        </w:rPr>
        <w:tab/>
      </w:r>
    </w:p>
    <w:p w:rsidR="004A1465" w:rsidRPr="002422C4" w:rsidRDefault="004A1465" w:rsidP="004A1465">
      <w:pPr>
        <w:pStyle w:val="TextNormalintable"/>
        <w:ind w:left="720"/>
        <w:jc w:val="both"/>
        <w:rPr>
          <w:rFonts w:ascii="Calibri" w:hAnsi="Calibri" w:cs="Calibri"/>
          <w:lang w:val="es-ES"/>
        </w:rPr>
      </w:pPr>
    </w:p>
    <w:p w:rsidR="005168B6" w:rsidRPr="00FD2E85" w:rsidRDefault="005168B6" w:rsidP="004A1465">
      <w:pPr>
        <w:pStyle w:val="TextNormalintable"/>
        <w:spacing w:line="360" w:lineRule="auto"/>
        <w:ind w:left="0"/>
        <w:jc w:val="both"/>
        <w:rPr>
          <w:rFonts w:ascii="Calibri" w:eastAsiaTheme="minorHAnsi" w:hAnsi="Calibri" w:cs="Calibri"/>
          <w:sz w:val="22"/>
          <w:szCs w:val="22"/>
        </w:rPr>
      </w:pPr>
      <w:r w:rsidRPr="00FD2E85">
        <w:rPr>
          <w:rFonts w:ascii="Calibri" w:eastAsiaTheme="minorHAnsi" w:hAnsi="Calibri" w:cs="Calibri"/>
          <w:sz w:val="22"/>
          <w:szCs w:val="22"/>
        </w:rPr>
        <w:t xml:space="preserve">Education and training are evolving to adapt, include or interact with the different technological changes in our society: tablets, smartphones and all kind of devices start to be part of the educational processes. Videogames have started </w:t>
      </w:r>
      <w:proofErr w:type="gramStart"/>
      <w:r w:rsidRPr="00FD2E85">
        <w:rPr>
          <w:rFonts w:ascii="Calibri" w:eastAsiaTheme="minorHAnsi" w:hAnsi="Calibri" w:cs="Calibri"/>
          <w:sz w:val="22"/>
          <w:szCs w:val="22"/>
        </w:rPr>
        <w:t>to</w:t>
      </w:r>
      <w:proofErr w:type="gramEnd"/>
      <w:r w:rsidRPr="00FD2E85">
        <w:rPr>
          <w:rFonts w:ascii="Calibri" w:eastAsiaTheme="minorHAnsi" w:hAnsi="Calibri" w:cs="Calibri"/>
          <w:sz w:val="22"/>
          <w:szCs w:val="22"/>
        </w:rPr>
        <w:t xml:space="preserve"> be</w:t>
      </w:r>
      <w:r w:rsidR="00FD2E85">
        <w:rPr>
          <w:rFonts w:ascii="Calibri" w:eastAsiaTheme="minorHAnsi" w:hAnsi="Calibri" w:cs="Calibri"/>
          <w:sz w:val="22"/>
          <w:szCs w:val="22"/>
        </w:rPr>
        <w:t>en</w:t>
      </w:r>
      <w:r w:rsidRPr="00FD2E85">
        <w:rPr>
          <w:rFonts w:ascii="Calibri" w:eastAsiaTheme="minorHAnsi" w:hAnsi="Calibri" w:cs="Calibri"/>
          <w:sz w:val="22"/>
          <w:szCs w:val="22"/>
        </w:rPr>
        <w:t xml:space="preserve"> used in the classroom with education aims beyond fun and entertainment: they are tools to teach from advanced logics and strategy, to very practical questions. What is certainly unexplored is the possibility to guide teachers and learners to create adapted videogames to their own needs.</w:t>
      </w:r>
    </w:p>
    <w:p w:rsidR="005168B6" w:rsidRPr="00FD2E85" w:rsidRDefault="005168B6" w:rsidP="004A1465">
      <w:pPr>
        <w:spacing w:before="100" w:beforeAutospacing="1" w:after="0" w:line="360" w:lineRule="auto"/>
        <w:jc w:val="both"/>
        <w:rPr>
          <w:rFonts w:ascii="Calibri" w:hAnsi="Calibri" w:cs="Calibri"/>
          <w:lang w:val="en-GB"/>
        </w:rPr>
      </w:pPr>
      <w:r w:rsidRPr="00FD2E85">
        <w:rPr>
          <w:rFonts w:ascii="Calibri" w:hAnsi="Calibri" w:cs="Calibri"/>
          <w:lang w:val="en-GB"/>
        </w:rPr>
        <w:t xml:space="preserve">A videogame is software, art, audio and gameplay. The methodology for videogame development is agility based on iterative prototyping. Consequently, a videogame is a complex process where intervene many profiles of workers: designers, </w:t>
      </w:r>
      <w:r w:rsidR="00FD2E85" w:rsidRPr="00FD2E85">
        <w:rPr>
          <w:rFonts w:ascii="Calibri" w:hAnsi="Calibri" w:cs="Calibri"/>
          <w:lang w:val="en-GB"/>
        </w:rPr>
        <w:t>documentarists</w:t>
      </w:r>
      <w:r w:rsidRPr="00FD2E85">
        <w:rPr>
          <w:rFonts w:ascii="Calibri" w:hAnsi="Calibri" w:cs="Calibri"/>
          <w:lang w:val="en-GB"/>
        </w:rPr>
        <w:t>, computer experts, writers, drawers, sound experts, etc. Now it is the #1 industry in entertainment in the world overcoming cinema and television. As a source of employment, it has shown unstoppable growth in the last two decades and has been the generator of thousands of jobs in Europe, in multiple small and medium enterprises, but with a very e</w:t>
      </w:r>
      <w:r w:rsidR="00FD2E85">
        <w:rPr>
          <w:rFonts w:ascii="Calibri" w:hAnsi="Calibri" w:cs="Calibri"/>
          <w:lang w:val="en-GB"/>
        </w:rPr>
        <w:t>rratic and scattered VET offer.</w:t>
      </w:r>
    </w:p>
    <w:p w:rsidR="005168B6" w:rsidRPr="00FD2E85" w:rsidRDefault="005168B6" w:rsidP="00192813">
      <w:pPr>
        <w:spacing w:before="100" w:beforeAutospacing="1" w:after="0" w:line="360" w:lineRule="auto"/>
        <w:jc w:val="both"/>
        <w:rPr>
          <w:rFonts w:ascii="Calibri" w:hAnsi="Calibri" w:cs="Calibri"/>
          <w:lang w:val="en-GB"/>
        </w:rPr>
      </w:pPr>
      <w:r w:rsidRPr="00FD2E85">
        <w:rPr>
          <w:rFonts w:ascii="Calibri" w:hAnsi="Calibri" w:cs="Calibri"/>
          <w:lang w:val="en-GB"/>
        </w:rPr>
        <w:t xml:space="preserve">On the other hand, for the small videogame developers as it is the case, there are specific tools (as the creation of </w:t>
      </w:r>
      <w:proofErr w:type="gramStart"/>
      <w:r w:rsidRPr="00FD2E85">
        <w:rPr>
          <w:rFonts w:ascii="Calibri" w:hAnsi="Calibri" w:cs="Calibri"/>
          <w:lang w:val="en-GB"/>
        </w:rPr>
        <w:t>press-releases</w:t>
      </w:r>
      <w:proofErr w:type="gramEnd"/>
      <w:r w:rsidRPr="00FD2E85">
        <w:rPr>
          <w:rFonts w:ascii="Calibri" w:hAnsi="Calibri" w:cs="Calibri"/>
          <w:lang w:val="en-GB"/>
        </w:rPr>
        <w:t xml:space="preserve"> for presentations) that are not usual to be taught and that deserve special attention. CO-GAME wants to start to bridge the gap between the world of video and VET providers and create links, via specific actions, to put in common strategies, resources and visions in order to create new job opportunities.</w:t>
      </w:r>
      <w:r w:rsidR="00A43D86" w:rsidRPr="00FD2E85">
        <w:rPr>
          <w:rFonts w:ascii="Calibri" w:hAnsi="Calibri" w:cs="Calibri"/>
          <w:lang w:val="en-GB"/>
        </w:rPr>
        <w:tab/>
      </w:r>
      <w:r w:rsidR="007569BB" w:rsidRPr="00FD2E85">
        <w:rPr>
          <w:rFonts w:ascii="Calibri" w:hAnsi="Calibri" w:cs="Calibri"/>
          <w:lang w:val="en-GB"/>
        </w:rPr>
        <w:br/>
      </w:r>
    </w:p>
    <w:p w:rsidR="0076461A" w:rsidRPr="00E13947" w:rsidRDefault="00047090" w:rsidP="0076461A">
      <w:pPr>
        <w:pStyle w:val="Listenabsatz"/>
        <w:numPr>
          <w:ilvl w:val="0"/>
          <w:numId w:val="10"/>
        </w:numPr>
        <w:rPr>
          <w:rFonts w:ascii="Arial" w:eastAsia="Cambria" w:hAnsi="Arial" w:cs="Helvetica"/>
          <w:b/>
          <w:sz w:val="28"/>
          <w:szCs w:val="28"/>
          <w:lang w:val="ca-ES"/>
        </w:rPr>
      </w:pPr>
      <w:r w:rsidRPr="00E13947">
        <w:rPr>
          <w:rFonts w:ascii="Arial" w:eastAsia="Cambria" w:hAnsi="Arial" w:cs="Helvetica"/>
          <w:b/>
          <w:sz w:val="28"/>
          <w:szCs w:val="28"/>
          <w:lang w:val="ca-ES"/>
        </w:rPr>
        <w:lastRenderedPageBreak/>
        <w:t>Training &amp; Educational Aims</w:t>
      </w:r>
    </w:p>
    <w:p w:rsidR="0076461A" w:rsidRPr="002422C4" w:rsidRDefault="0076461A" w:rsidP="0076461A">
      <w:pPr>
        <w:spacing w:line="360" w:lineRule="auto"/>
        <w:jc w:val="both"/>
        <w:rPr>
          <w:rFonts w:ascii="Calibri" w:hAnsi="Calibri" w:cs="Calibri"/>
          <w:lang w:val="en-GB"/>
        </w:rPr>
      </w:pPr>
      <w:r w:rsidRPr="002422C4">
        <w:rPr>
          <w:rStyle w:val="hps"/>
          <w:rFonts w:ascii="Calibri" w:hAnsi="Calibri" w:cs="Calibri"/>
          <w:lang w:val="en-GB"/>
        </w:rPr>
        <w:br/>
        <w:t xml:space="preserve">The </w:t>
      </w:r>
      <w:r w:rsidRPr="00FD2E85">
        <w:rPr>
          <w:rStyle w:val="hps"/>
          <w:rFonts w:ascii="Calibri" w:hAnsi="Calibri" w:cs="Calibri"/>
          <w:lang w:val="en-GB"/>
        </w:rPr>
        <w:t>aim</w:t>
      </w:r>
      <w:r w:rsidR="00D05407" w:rsidRPr="002422C4">
        <w:rPr>
          <w:rStyle w:val="hps"/>
          <w:rFonts w:ascii="Calibri" w:hAnsi="Calibri" w:cs="Calibri"/>
          <w:lang w:val="en-GB"/>
        </w:rPr>
        <w:t xml:space="preserve"> of the CO-Game training </w:t>
      </w:r>
      <w:r w:rsidR="00B201B8">
        <w:rPr>
          <w:rStyle w:val="hps"/>
          <w:rFonts w:ascii="Calibri" w:hAnsi="Calibri" w:cs="Calibri"/>
          <w:lang w:val="en-GB"/>
        </w:rPr>
        <w:t>is</w:t>
      </w:r>
      <w:r w:rsidRPr="002422C4">
        <w:rPr>
          <w:rStyle w:val="hps"/>
          <w:rFonts w:ascii="Calibri" w:hAnsi="Calibri" w:cs="Calibri"/>
          <w:lang w:val="en-GB"/>
        </w:rPr>
        <w:t xml:space="preserve"> to teach learners the structure of a video game in stringent sequence and by the use of the right methods, tools and techniques and on the other hand to include a historical dimension to give an understanding of the very own cultural past. </w:t>
      </w:r>
    </w:p>
    <w:p w:rsidR="0076461A" w:rsidRPr="002422C4" w:rsidRDefault="0076461A" w:rsidP="0076461A">
      <w:pPr>
        <w:spacing w:line="360" w:lineRule="auto"/>
        <w:jc w:val="both"/>
        <w:rPr>
          <w:rFonts w:ascii="Calibri" w:hAnsi="Calibri" w:cs="Calibri"/>
          <w:lang w:val="en-GB"/>
        </w:rPr>
      </w:pPr>
      <w:r w:rsidRPr="002422C4">
        <w:rPr>
          <w:rStyle w:val="hps"/>
          <w:rFonts w:ascii="Calibri" w:hAnsi="Calibri" w:cs="Calibri"/>
          <w:lang w:val="en-GB"/>
        </w:rPr>
        <w:t>This means that prior to the planning of the storyboard and the characters and even before the progr</w:t>
      </w:r>
      <w:r w:rsidR="007A61FC" w:rsidRPr="002422C4">
        <w:rPr>
          <w:rStyle w:val="hps"/>
          <w:rFonts w:ascii="Calibri" w:hAnsi="Calibri" w:cs="Calibri"/>
          <w:lang w:val="en-GB"/>
        </w:rPr>
        <w:t>amming an intense research has t</w:t>
      </w:r>
      <w:r w:rsidRPr="002422C4">
        <w:rPr>
          <w:rStyle w:val="hps"/>
          <w:rFonts w:ascii="Calibri" w:hAnsi="Calibri" w:cs="Calibri"/>
          <w:lang w:val="en-GB"/>
        </w:rPr>
        <w:t>o be done about the chosen time horizon of the selected area, so that living conditions as well as gaming conditions can be created and included in the game in a realistic manner.</w:t>
      </w:r>
    </w:p>
    <w:p w:rsidR="0076461A" w:rsidRPr="002422C4" w:rsidRDefault="0076461A" w:rsidP="0076461A">
      <w:pPr>
        <w:spacing w:line="360" w:lineRule="auto"/>
        <w:jc w:val="both"/>
        <w:rPr>
          <w:rFonts w:ascii="Calibri" w:hAnsi="Calibri" w:cs="Calibri"/>
          <w:lang w:val="en-GB"/>
        </w:rPr>
      </w:pPr>
      <w:r w:rsidRPr="002422C4">
        <w:rPr>
          <w:rStyle w:val="hps"/>
          <w:rFonts w:ascii="Calibri" w:hAnsi="Calibri" w:cs="Calibri"/>
          <w:lang w:val="en-GB"/>
        </w:rPr>
        <w:t>The concept of CO-GAME not only offers the possibility to get to know video structures and design or to glimpse behind the scenes of the gaming industry or even to understand the own cultural past and the very own historical heritage. CO-GAME is to be regarded as an essential step to gain access to the gaming industry by own talent and personal skills which is why the development and use of disciplinary press releases is included into the CO-GAME concept. CO-GAME therefore offers young people the opportunity to recognize their talent and to use it professionally.</w:t>
      </w:r>
    </w:p>
    <w:p w:rsidR="00790634" w:rsidRDefault="0076461A" w:rsidP="0076461A">
      <w:pPr>
        <w:spacing w:line="360" w:lineRule="auto"/>
        <w:jc w:val="both"/>
        <w:rPr>
          <w:rStyle w:val="hps"/>
          <w:rFonts w:ascii="Calibri" w:hAnsi="Calibri" w:cs="Calibri"/>
          <w:lang w:val="en-GB"/>
        </w:rPr>
      </w:pPr>
      <w:bookmarkStart w:id="0" w:name="__DdeLink__94_1399204359"/>
      <w:r w:rsidRPr="002422C4">
        <w:rPr>
          <w:rStyle w:val="hps"/>
          <w:rFonts w:ascii="Calibri" w:hAnsi="Calibri" w:cs="Calibri"/>
          <w:lang w:val="en-GB"/>
        </w:rPr>
        <w:t xml:space="preserve">The following units </w:t>
      </w:r>
      <w:proofErr w:type="gramStart"/>
      <w:r w:rsidRPr="002422C4">
        <w:rPr>
          <w:rStyle w:val="hps"/>
          <w:rFonts w:ascii="Calibri" w:hAnsi="Calibri" w:cs="Calibri"/>
          <w:lang w:val="en-GB"/>
        </w:rPr>
        <w:t>are adjusted</w:t>
      </w:r>
      <w:proofErr w:type="gramEnd"/>
      <w:r w:rsidRPr="002422C4">
        <w:rPr>
          <w:rStyle w:val="hps"/>
          <w:rFonts w:ascii="Calibri" w:hAnsi="Calibri" w:cs="Calibri"/>
          <w:lang w:val="en-GB"/>
        </w:rPr>
        <w:t xml:space="preserve"> to the CO-GAME concept in a stringent manner and allow the students an investigation of their own area by the use of a predetermined guideline</w:t>
      </w:r>
      <w:r w:rsidR="00790634">
        <w:rPr>
          <w:rStyle w:val="hps"/>
          <w:rFonts w:ascii="Calibri" w:hAnsi="Calibri" w:cs="Calibri"/>
          <w:lang w:val="en-GB"/>
        </w:rPr>
        <w:t>. They also provide</w:t>
      </w:r>
      <w:r w:rsidRPr="002422C4">
        <w:rPr>
          <w:rStyle w:val="hps"/>
          <w:rFonts w:ascii="Calibri" w:hAnsi="Calibri" w:cs="Calibri"/>
          <w:lang w:val="en-GB"/>
        </w:rPr>
        <w:t xml:space="preserve"> an insight of how to develop and programme</w:t>
      </w:r>
      <w:bookmarkEnd w:id="0"/>
      <w:r w:rsidRPr="002422C4">
        <w:rPr>
          <w:rStyle w:val="hps"/>
          <w:rFonts w:ascii="Calibri" w:hAnsi="Calibri" w:cs="Calibri"/>
          <w:lang w:val="en-GB"/>
        </w:rPr>
        <w:t xml:space="preserve"> a video game by special software and additionally the use of press releases to draw attention to their personal skills.</w:t>
      </w:r>
    </w:p>
    <w:p w:rsidR="00790634" w:rsidRDefault="00790634" w:rsidP="0076461A">
      <w:pPr>
        <w:spacing w:line="360" w:lineRule="auto"/>
        <w:jc w:val="both"/>
        <w:rPr>
          <w:rStyle w:val="hps"/>
          <w:rFonts w:ascii="Calibri" w:hAnsi="Calibri" w:cs="Calibri"/>
          <w:lang w:val="en-GB"/>
        </w:rPr>
      </w:pPr>
    </w:p>
    <w:p w:rsidR="00047090" w:rsidRPr="00E13947" w:rsidRDefault="00047090" w:rsidP="00047090">
      <w:pPr>
        <w:pStyle w:val="Listenabsatz"/>
        <w:numPr>
          <w:ilvl w:val="0"/>
          <w:numId w:val="10"/>
        </w:numPr>
        <w:rPr>
          <w:rFonts w:ascii="Arial" w:eastAsia="Cambria" w:hAnsi="Arial" w:cs="Helvetica"/>
          <w:b/>
          <w:sz w:val="28"/>
          <w:szCs w:val="28"/>
          <w:lang w:val="ca-ES"/>
        </w:rPr>
      </w:pPr>
      <w:r w:rsidRPr="00E13947">
        <w:rPr>
          <w:rFonts w:ascii="Arial" w:eastAsia="Cambria" w:hAnsi="Arial" w:cs="Helvetica"/>
          <w:b/>
          <w:sz w:val="28"/>
          <w:szCs w:val="28"/>
          <w:lang w:val="ca-ES"/>
        </w:rPr>
        <w:t>Target Group</w:t>
      </w:r>
    </w:p>
    <w:p w:rsidR="004A1465" w:rsidRPr="002422C4" w:rsidRDefault="004A1465" w:rsidP="003A6E9B">
      <w:pPr>
        <w:rPr>
          <w:rStyle w:val="hps"/>
          <w:rFonts w:ascii="Calibri" w:hAnsi="Calibri" w:cs="Calibri"/>
        </w:rPr>
      </w:pPr>
    </w:p>
    <w:p w:rsidR="00790634" w:rsidRDefault="0076461A" w:rsidP="004A1465">
      <w:pPr>
        <w:spacing w:line="360" w:lineRule="auto"/>
        <w:jc w:val="both"/>
        <w:rPr>
          <w:rStyle w:val="hps"/>
          <w:rFonts w:ascii="Calibri" w:hAnsi="Calibri" w:cs="Calibri"/>
          <w:lang w:val="en-GB"/>
        </w:rPr>
      </w:pPr>
      <w:r w:rsidRPr="002422C4">
        <w:rPr>
          <w:rStyle w:val="hps"/>
          <w:rFonts w:ascii="Calibri" w:hAnsi="Calibri" w:cs="Calibri"/>
          <w:lang w:val="en-GB"/>
        </w:rPr>
        <w:t>The target group of CO Game are young people aged 16 and young adults</w:t>
      </w:r>
      <w:r w:rsidR="00922E4E" w:rsidRPr="002422C4">
        <w:rPr>
          <w:rStyle w:val="hps"/>
          <w:rFonts w:ascii="Calibri" w:hAnsi="Calibri" w:cs="Calibri"/>
          <w:lang w:val="en-GB"/>
        </w:rPr>
        <w:t xml:space="preserve"> </w:t>
      </w:r>
      <w:r w:rsidR="00922E4E" w:rsidRPr="002422C4">
        <w:rPr>
          <w:rStyle w:val="shorttext"/>
          <w:rFonts w:ascii="Calibri" w:hAnsi="Calibri" w:cs="Calibri"/>
          <w:color w:val="222222"/>
          <w:lang w:val="en"/>
        </w:rPr>
        <w:t>up to the age of 26 years</w:t>
      </w:r>
      <w:r w:rsidR="00790634">
        <w:rPr>
          <w:rStyle w:val="shorttext"/>
          <w:rFonts w:ascii="Calibri" w:hAnsi="Calibri" w:cs="Calibri"/>
          <w:color w:val="222222"/>
          <w:lang w:val="en"/>
        </w:rPr>
        <w:t xml:space="preserve"> in VET or VET graduates</w:t>
      </w:r>
      <w:r w:rsidRPr="002422C4">
        <w:rPr>
          <w:rStyle w:val="hps"/>
          <w:rFonts w:ascii="Calibri" w:hAnsi="Calibri" w:cs="Calibri"/>
          <w:lang w:val="en-GB"/>
        </w:rPr>
        <w:t xml:space="preserve">. Some of them might currently </w:t>
      </w:r>
      <w:r w:rsidR="00922E4E" w:rsidRPr="002422C4">
        <w:rPr>
          <w:rStyle w:val="hps"/>
          <w:rFonts w:ascii="Calibri" w:hAnsi="Calibri" w:cs="Calibri"/>
          <w:lang w:val="en-GB"/>
        </w:rPr>
        <w:t>be in an education or training.</w:t>
      </w:r>
      <w:r w:rsidRPr="002422C4">
        <w:rPr>
          <w:rStyle w:val="hps"/>
          <w:rFonts w:ascii="Calibri" w:hAnsi="Calibri" w:cs="Calibri"/>
          <w:lang w:val="en-GB"/>
        </w:rPr>
        <w:t xml:space="preserve"> Therefore, not all members of the target group have</w:t>
      </w:r>
      <w:r w:rsidR="00B201B8">
        <w:rPr>
          <w:rStyle w:val="hps"/>
          <w:rFonts w:ascii="Calibri" w:hAnsi="Calibri" w:cs="Calibri"/>
          <w:lang w:val="en-GB"/>
        </w:rPr>
        <w:t xml:space="preserve"> already</w:t>
      </w:r>
      <w:r w:rsidRPr="002422C4">
        <w:rPr>
          <w:rStyle w:val="hps"/>
          <w:rFonts w:ascii="Calibri" w:hAnsi="Calibri" w:cs="Calibri"/>
          <w:lang w:val="en-GB"/>
        </w:rPr>
        <w:t xml:space="preserve"> completed some sort of vocational training. </w:t>
      </w:r>
    </w:p>
    <w:p w:rsidR="004A1465" w:rsidRDefault="00790634" w:rsidP="004A1465">
      <w:pPr>
        <w:spacing w:line="360" w:lineRule="auto"/>
        <w:jc w:val="both"/>
        <w:rPr>
          <w:rStyle w:val="hps"/>
          <w:rFonts w:ascii="Calibri" w:hAnsi="Calibri" w:cs="Calibri"/>
          <w:lang w:val="en-GB"/>
        </w:rPr>
      </w:pPr>
      <w:r>
        <w:rPr>
          <w:rStyle w:val="hps"/>
          <w:rFonts w:ascii="Calibri" w:hAnsi="Calibri" w:cs="Calibri"/>
          <w:lang w:val="en-GB"/>
        </w:rPr>
        <w:t xml:space="preserve">Teachers and training providers using the curriculum and training material with their learners should make sure to base the training on the already existing knowledge, skills and </w:t>
      </w:r>
      <w:proofErr w:type="spellStart"/>
      <w:r>
        <w:rPr>
          <w:rStyle w:val="hps"/>
          <w:rFonts w:ascii="Calibri" w:hAnsi="Calibri" w:cs="Calibri"/>
          <w:lang w:val="en-GB"/>
        </w:rPr>
        <w:t>comptenteces</w:t>
      </w:r>
      <w:proofErr w:type="spellEnd"/>
      <w:r>
        <w:rPr>
          <w:rStyle w:val="hps"/>
          <w:rFonts w:ascii="Calibri" w:hAnsi="Calibri" w:cs="Calibri"/>
          <w:lang w:val="en-GB"/>
        </w:rPr>
        <w:t xml:space="preserve"> of their learners </w:t>
      </w:r>
      <w:proofErr w:type="gramStart"/>
      <w:r>
        <w:rPr>
          <w:rStyle w:val="hps"/>
          <w:rFonts w:ascii="Calibri" w:hAnsi="Calibri" w:cs="Calibri"/>
          <w:lang w:val="en-GB"/>
        </w:rPr>
        <w:t>and also</w:t>
      </w:r>
      <w:proofErr w:type="gramEnd"/>
      <w:r>
        <w:rPr>
          <w:rStyle w:val="hps"/>
          <w:rFonts w:ascii="Calibri" w:hAnsi="Calibri" w:cs="Calibri"/>
          <w:lang w:val="en-GB"/>
        </w:rPr>
        <w:t xml:space="preserve"> on their abilities, needs and interests. For groups of learners not used to any form of design, film production </w:t>
      </w:r>
      <w:proofErr w:type="spellStart"/>
      <w:r>
        <w:rPr>
          <w:rStyle w:val="hps"/>
          <w:rFonts w:ascii="Calibri" w:hAnsi="Calibri" w:cs="Calibri"/>
          <w:lang w:val="en-GB"/>
        </w:rPr>
        <w:t>etc</w:t>
      </w:r>
      <w:proofErr w:type="spellEnd"/>
      <w:r>
        <w:rPr>
          <w:rStyle w:val="hps"/>
          <w:rFonts w:ascii="Calibri" w:hAnsi="Calibri" w:cs="Calibri"/>
          <w:lang w:val="en-GB"/>
        </w:rPr>
        <w:t xml:space="preserve"> adding more learning hours and taking their time for production is advisable. The suggested training hours </w:t>
      </w:r>
      <w:proofErr w:type="gramStart"/>
      <w:r>
        <w:rPr>
          <w:rStyle w:val="hps"/>
          <w:rFonts w:ascii="Calibri" w:hAnsi="Calibri" w:cs="Calibri"/>
          <w:lang w:val="en-GB"/>
        </w:rPr>
        <w:t>can be shortened</w:t>
      </w:r>
      <w:proofErr w:type="gramEnd"/>
      <w:r>
        <w:rPr>
          <w:rStyle w:val="hps"/>
          <w:rFonts w:ascii="Calibri" w:hAnsi="Calibri" w:cs="Calibri"/>
          <w:lang w:val="en-GB"/>
        </w:rPr>
        <w:t xml:space="preserve"> for groups with a lot of prior knowledge.</w:t>
      </w:r>
      <w:r w:rsidR="007569BB" w:rsidRPr="002422C4">
        <w:rPr>
          <w:rStyle w:val="hps"/>
          <w:rFonts w:ascii="Calibri" w:hAnsi="Calibri" w:cs="Calibri"/>
          <w:lang w:val="en-GB"/>
        </w:rPr>
        <w:br/>
      </w:r>
      <w:r w:rsidR="007569BB" w:rsidRPr="002422C4">
        <w:rPr>
          <w:rStyle w:val="hps"/>
          <w:rFonts w:ascii="Calibri" w:hAnsi="Calibri" w:cs="Calibri"/>
          <w:lang w:val="en-GB"/>
        </w:rPr>
        <w:br/>
      </w:r>
      <w:r w:rsidR="004A1465" w:rsidRPr="002422C4">
        <w:rPr>
          <w:rStyle w:val="hps"/>
          <w:rFonts w:ascii="Calibri" w:hAnsi="Calibri" w:cs="Calibri"/>
          <w:lang w:val="en-GB"/>
        </w:rPr>
        <w:lastRenderedPageBreak/>
        <w:t xml:space="preserve">People in the target group of </w:t>
      </w:r>
      <w:r w:rsidR="00690871" w:rsidRPr="002422C4">
        <w:rPr>
          <w:rStyle w:val="hps"/>
          <w:rFonts w:ascii="Calibri" w:hAnsi="Calibri" w:cs="Calibri"/>
          <w:lang w:val="en-GB"/>
        </w:rPr>
        <w:t>CO-GAME</w:t>
      </w:r>
      <w:r w:rsidR="004A1465" w:rsidRPr="002422C4">
        <w:rPr>
          <w:rStyle w:val="hps"/>
          <w:rFonts w:ascii="Calibri" w:hAnsi="Calibri" w:cs="Calibri"/>
          <w:lang w:val="en-GB"/>
        </w:rPr>
        <w:t xml:space="preserve"> in general </w:t>
      </w:r>
      <w:r w:rsidR="00B201B8">
        <w:rPr>
          <w:rStyle w:val="hps"/>
          <w:rFonts w:ascii="Calibri" w:hAnsi="Calibri" w:cs="Calibri"/>
          <w:lang w:val="en-GB"/>
        </w:rPr>
        <w:t>are</w:t>
      </w:r>
      <w:r w:rsidR="004A1465" w:rsidRPr="002422C4">
        <w:rPr>
          <w:rStyle w:val="hps"/>
          <w:rFonts w:ascii="Calibri" w:hAnsi="Calibri" w:cs="Calibri"/>
          <w:lang w:val="en-GB"/>
        </w:rPr>
        <w:t xml:space="preserve"> on qualification level 3 of the </w:t>
      </w:r>
      <w:r w:rsidR="007569BB" w:rsidRPr="002422C4">
        <w:rPr>
          <w:rStyle w:val="hps"/>
          <w:rFonts w:ascii="Calibri" w:hAnsi="Calibri" w:cs="Calibri"/>
          <w:lang w:val="en-GB"/>
        </w:rPr>
        <w:t>e</w:t>
      </w:r>
      <w:r w:rsidR="004A1465" w:rsidRPr="002422C4">
        <w:rPr>
          <w:rStyle w:val="hps"/>
          <w:rFonts w:ascii="Calibri" w:hAnsi="Calibri" w:cs="Calibri"/>
          <w:lang w:val="en-GB"/>
        </w:rPr>
        <w:t xml:space="preserve">ight- level EQF. </w:t>
      </w:r>
      <w:r w:rsidR="00E14C73" w:rsidRPr="002422C4">
        <w:rPr>
          <w:rStyle w:val="hps"/>
          <w:rFonts w:ascii="Calibri" w:hAnsi="Calibri" w:cs="Calibri"/>
          <w:lang w:val="en-GB"/>
        </w:rPr>
        <w:t>Therefore,</w:t>
      </w:r>
      <w:r w:rsidR="004A1465" w:rsidRPr="002422C4">
        <w:rPr>
          <w:rStyle w:val="hps"/>
          <w:rFonts w:ascii="Calibri" w:hAnsi="Calibri" w:cs="Calibri"/>
          <w:lang w:val="en-GB"/>
        </w:rPr>
        <w:t xml:space="preserve"> the levels with all its descriptors reflect in the entire training and all documents: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21"/>
        <w:gridCol w:w="2484"/>
        <w:gridCol w:w="2736"/>
        <w:gridCol w:w="2601"/>
      </w:tblGrid>
      <w:tr w:rsidR="004A1465" w:rsidRPr="002422C4" w:rsidTr="00790634">
        <w:trPr>
          <w:jc w:val="center"/>
        </w:trPr>
        <w:tc>
          <w:tcPr>
            <w:tcW w:w="1221" w:type="dxa"/>
            <w:shd w:val="clear" w:color="auto" w:fill="auto"/>
            <w:vAlign w:val="center"/>
          </w:tcPr>
          <w:p w:rsidR="004A1465" w:rsidRPr="00FD2E85" w:rsidRDefault="004A1465" w:rsidP="00104568">
            <w:pPr>
              <w:pStyle w:val="TextNormalintable"/>
              <w:jc w:val="center"/>
              <w:rPr>
                <w:rFonts w:ascii="Arial" w:eastAsia="Cambria" w:hAnsi="Arial" w:cs="Helvetica"/>
                <w:sz w:val="22"/>
                <w:szCs w:val="22"/>
                <w:lang w:val="ca-ES"/>
              </w:rPr>
            </w:pPr>
            <w:r w:rsidRPr="00FD2E85">
              <w:rPr>
                <w:rFonts w:ascii="Arial" w:eastAsia="Cambria" w:hAnsi="Arial" w:cs="Helvetica"/>
                <w:sz w:val="22"/>
                <w:szCs w:val="22"/>
                <w:lang w:val="ca-ES"/>
              </w:rPr>
              <w:t>EQF Level</w:t>
            </w:r>
          </w:p>
        </w:tc>
        <w:tc>
          <w:tcPr>
            <w:tcW w:w="2484" w:type="dxa"/>
            <w:shd w:val="clear" w:color="auto" w:fill="auto"/>
            <w:vAlign w:val="center"/>
          </w:tcPr>
          <w:p w:rsidR="004A1465" w:rsidRPr="00FD2E85" w:rsidRDefault="004A1465" w:rsidP="00104568">
            <w:pPr>
              <w:pStyle w:val="TextNormalintable"/>
              <w:jc w:val="center"/>
              <w:rPr>
                <w:rFonts w:ascii="Arial" w:eastAsia="Cambria" w:hAnsi="Arial" w:cs="Helvetica"/>
                <w:sz w:val="22"/>
                <w:szCs w:val="22"/>
                <w:lang w:val="ca-ES"/>
              </w:rPr>
            </w:pPr>
            <w:r w:rsidRPr="00FD2E85">
              <w:rPr>
                <w:rFonts w:ascii="Arial" w:eastAsia="Cambria" w:hAnsi="Arial" w:cs="Helvetica"/>
                <w:sz w:val="22"/>
                <w:szCs w:val="22"/>
                <w:lang w:val="ca-ES"/>
              </w:rPr>
              <w:t>Knowledge</w:t>
            </w:r>
          </w:p>
        </w:tc>
        <w:tc>
          <w:tcPr>
            <w:tcW w:w="2736" w:type="dxa"/>
            <w:shd w:val="clear" w:color="auto" w:fill="auto"/>
            <w:vAlign w:val="center"/>
          </w:tcPr>
          <w:p w:rsidR="004A1465" w:rsidRPr="00FD2E85" w:rsidRDefault="004A1465" w:rsidP="00104568">
            <w:pPr>
              <w:pStyle w:val="TextNormalintable"/>
              <w:jc w:val="center"/>
              <w:rPr>
                <w:rFonts w:ascii="Arial" w:eastAsia="Cambria" w:hAnsi="Arial" w:cs="Helvetica"/>
                <w:sz w:val="22"/>
                <w:szCs w:val="22"/>
                <w:lang w:val="ca-ES"/>
              </w:rPr>
            </w:pPr>
            <w:r w:rsidRPr="00FD2E85">
              <w:rPr>
                <w:rFonts w:ascii="Arial" w:eastAsia="Cambria" w:hAnsi="Arial" w:cs="Helvetica"/>
                <w:sz w:val="22"/>
                <w:szCs w:val="22"/>
                <w:lang w:val="ca-ES"/>
              </w:rPr>
              <w:t>Skills</w:t>
            </w:r>
          </w:p>
        </w:tc>
        <w:tc>
          <w:tcPr>
            <w:tcW w:w="2601" w:type="dxa"/>
            <w:shd w:val="clear" w:color="auto" w:fill="auto"/>
            <w:vAlign w:val="center"/>
          </w:tcPr>
          <w:p w:rsidR="004A1465" w:rsidRPr="00FD2E85" w:rsidRDefault="004A1465" w:rsidP="00104568">
            <w:pPr>
              <w:pStyle w:val="TextNormalintable"/>
              <w:jc w:val="center"/>
              <w:rPr>
                <w:rFonts w:ascii="Arial" w:eastAsia="Cambria" w:hAnsi="Arial" w:cs="Helvetica"/>
                <w:sz w:val="22"/>
                <w:szCs w:val="22"/>
                <w:lang w:val="ca-ES"/>
              </w:rPr>
            </w:pPr>
            <w:r w:rsidRPr="00FD2E85">
              <w:rPr>
                <w:rFonts w:ascii="Arial" w:eastAsia="Cambria" w:hAnsi="Arial" w:cs="Helvetica"/>
                <w:sz w:val="22"/>
                <w:szCs w:val="22"/>
                <w:lang w:val="ca-ES"/>
              </w:rPr>
              <w:t>Competences</w:t>
            </w:r>
          </w:p>
        </w:tc>
      </w:tr>
      <w:tr w:rsidR="004A1465" w:rsidRPr="005E1447" w:rsidTr="00790634">
        <w:trPr>
          <w:jc w:val="center"/>
        </w:trPr>
        <w:tc>
          <w:tcPr>
            <w:tcW w:w="1221" w:type="dxa"/>
            <w:shd w:val="clear" w:color="auto" w:fill="auto"/>
          </w:tcPr>
          <w:p w:rsidR="004A1465" w:rsidRPr="00FD2E85" w:rsidRDefault="004A1465" w:rsidP="00A43D86">
            <w:pPr>
              <w:pStyle w:val="TextNormalintable"/>
              <w:jc w:val="center"/>
              <w:rPr>
                <w:rFonts w:ascii="Arial" w:eastAsia="Cambria" w:hAnsi="Arial" w:cs="Helvetica"/>
                <w:sz w:val="22"/>
                <w:szCs w:val="22"/>
                <w:lang w:val="ca-ES"/>
              </w:rPr>
            </w:pPr>
          </w:p>
          <w:p w:rsidR="004A1465" w:rsidRPr="00FD2E85" w:rsidRDefault="004A1465" w:rsidP="00A43D86">
            <w:pPr>
              <w:pStyle w:val="TextNormalintable"/>
              <w:jc w:val="center"/>
              <w:rPr>
                <w:rFonts w:ascii="Arial" w:eastAsia="Cambria" w:hAnsi="Arial" w:cs="Helvetica"/>
                <w:sz w:val="22"/>
                <w:szCs w:val="22"/>
                <w:lang w:val="ca-ES"/>
              </w:rPr>
            </w:pPr>
          </w:p>
          <w:p w:rsidR="004A1465" w:rsidRPr="00FD2E85" w:rsidRDefault="004A1465" w:rsidP="00A43D86">
            <w:pPr>
              <w:pStyle w:val="TextNormalintable"/>
              <w:jc w:val="center"/>
              <w:rPr>
                <w:rFonts w:ascii="Arial" w:eastAsia="Cambria" w:hAnsi="Arial" w:cs="Helvetica"/>
                <w:sz w:val="22"/>
                <w:szCs w:val="22"/>
                <w:lang w:val="ca-ES"/>
              </w:rPr>
            </w:pPr>
          </w:p>
          <w:p w:rsidR="004A1465" w:rsidRPr="00FD2E85" w:rsidRDefault="004A1465" w:rsidP="00A43D86">
            <w:pPr>
              <w:pStyle w:val="TextNormalintable"/>
              <w:jc w:val="center"/>
              <w:rPr>
                <w:rFonts w:ascii="Arial" w:eastAsia="Cambria" w:hAnsi="Arial" w:cs="Helvetica"/>
                <w:sz w:val="22"/>
                <w:szCs w:val="22"/>
                <w:lang w:val="ca-ES"/>
              </w:rPr>
            </w:pPr>
            <w:r w:rsidRPr="00FD2E85">
              <w:rPr>
                <w:rFonts w:ascii="Arial" w:eastAsia="Cambria" w:hAnsi="Arial" w:cs="Helvetica"/>
                <w:sz w:val="22"/>
                <w:szCs w:val="22"/>
                <w:lang w:val="ca-ES"/>
              </w:rPr>
              <w:t>Level 3</w:t>
            </w:r>
          </w:p>
        </w:tc>
        <w:tc>
          <w:tcPr>
            <w:tcW w:w="2484" w:type="dxa"/>
            <w:shd w:val="clear" w:color="auto" w:fill="auto"/>
          </w:tcPr>
          <w:p w:rsidR="004A1465" w:rsidRPr="00FD2E85" w:rsidRDefault="004A1465" w:rsidP="00104568">
            <w:pPr>
              <w:spacing w:line="360" w:lineRule="auto"/>
              <w:jc w:val="both"/>
              <w:rPr>
                <w:rStyle w:val="hps"/>
                <w:rFonts w:ascii="Calibri" w:hAnsi="Calibri" w:cs="Calibri"/>
                <w:lang w:val="en-US"/>
              </w:rPr>
            </w:pPr>
            <w:r w:rsidRPr="00FD2E85">
              <w:rPr>
                <w:rStyle w:val="hps"/>
                <w:rFonts w:ascii="Calibri" w:hAnsi="Calibri" w:cs="Calibri"/>
                <w:lang w:val="en-GB"/>
              </w:rPr>
              <w:t>Knowledge of facts, principles, processes and general concepts, in a field of work or study</w:t>
            </w:r>
          </w:p>
        </w:tc>
        <w:tc>
          <w:tcPr>
            <w:tcW w:w="2736" w:type="dxa"/>
            <w:shd w:val="clear" w:color="auto" w:fill="auto"/>
          </w:tcPr>
          <w:p w:rsidR="004A1465" w:rsidRPr="00FD2E85" w:rsidRDefault="004A1465" w:rsidP="00104568">
            <w:pPr>
              <w:spacing w:line="360" w:lineRule="auto"/>
              <w:jc w:val="both"/>
              <w:rPr>
                <w:rStyle w:val="hps"/>
                <w:rFonts w:ascii="Calibri" w:hAnsi="Calibri" w:cs="Calibri"/>
                <w:lang w:val="en-US"/>
              </w:rPr>
            </w:pPr>
            <w:r w:rsidRPr="00FD2E85">
              <w:rPr>
                <w:rStyle w:val="hps"/>
                <w:rFonts w:ascii="Calibri" w:hAnsi="Calibri" w:cs="Calibri"/>
                <w:lang w:val="en-GB"/>
              </w:rPr>
              <w:t>A range of cognitive and practical skills required to accomplish tasks and solve problems by selecting and applying basic methods, tools, materials and information</w:t>
            </w:r>
          </w:p>
        </w:tc>
        <w:tc>
          <w:tcPr>
            <w:tcW w:w="2601" w:type="dxa"/>
            <w:shd w:val="clear" w:color="auto" w:fill="auto"/>
          </w:tcPr>
          <w:p w:rsidR="004A1465" w:rsidRPr="00FD2E85" w:rsidRDefault="004A1465" w:rsidP="00104568">
            <w:pPr>
              <w:spacing w:line="360" w:lineRule="auto"/>
              <w:jc w:val="both"/>
              <w:rPr>
                <w:rStyle w:val="hps"/>
                <w:rFonts w:ascii="Calibri" w:hAnsi="Calibri" w:cs="Calibri"/>
                <w:lang w:val="en-US"/>
              </w:rPr>
            </w:pPr>
            <w:r w:rsidRPr="00FD2E85">
              <w:rPr>
                <w:rStyle w:val="hps"/>
                <w:rFonts w:ascii="Calibri" w:hAnsi="Calibri" w:cs="Calibri"/>
                <w:lang w:val="en-GB"/>
              </w:rPr>
              <w:t>Take responsibility for completion of tasks in work or study; adapt own behaviour to circumstances in solving problems</w:t>
            </w:r>
          </w:p>
        </w:tc>
      </w:tr>
    </w:tbl>
    <w:p w:rsidR="004A1465" w:rsidRPr="002422C4" w:rsidRDefault="004A1465" w:rsidP="004A1465">
      <w:pPr>
        <w:spacing w:line="360" w:lineRule="auto"/>
        <w:rPr>
          <w:rFonts w:ascii="Calibri" w:hAnsi="Calibri" w:cs="Calibri"/>
          <w:color w:val="222222"/>
          <w:lang w:val="en-GB"/>
        </w:rPr>
      </w:pPr>
    </w:p>
    <w:tbl>
      <w:tblPr>
        <w:tblpPr w:leftFromText="141" w:rightFromText="141" w:vertAnchor="text" w:horzAnchor="margin" w:tblpXSpec="center" w:tblpY="114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0"/>
        <w:gridCol w:w="1331"/>
        <w:gridCol w:w="1331"/>
        <w:gridCol w:w="1332"/>
        <w:gridCol w:w="1332"/>
        <w:gridCol w:w="1332"/>
      </w:tblGrid>
      <w:tr w:rsidR="006D333D" w:rsidRPr="00B201B8" w:rsidTr="006D333D">
        <w:tc>
          <w:tcPr>
            <w:tcW w:w="1340" w:type="dxa"/>
            <w:shd w:val="clear" w:color="auto" w:fill="auto"/>
            <w:vAlign w:val="center"/>
          </w:tcPr>
          <w:p w:rsidR="006D333D" w:rsidRPr="00B201B8" w:rsidRDefault="006D333D" w:rsidP="00B201B8">
            <w:pPr>
              <w:pStyle w:val="TextNormalintable"/>
              <w:shd w:val="clear" w:color="auto" w:fill="FFFFFF" w:themeFill="background1"/>
              <w:jc w:val="center"/>
              <w:rPr>
                <w:rFonts w:ascii="Arial" w:eastAsia="Cambria" w:hAnsi="Arial" w:cs="Helvetica"/>
                <w:sz w:val="22"/>
                <w:szCs w:val="22"/>
                <w:lang w:val="ca-ES"/>
              </w:rPr>
            </w:pPr>
            <w:r w:rsidRPr="00B201B8">
              <w:rPr>
                <w:rFonts w:ascii="Arial" w:eastAsia="Cambria" w:hAnsi="Arial" w:cs="Helvetica"/>
                <w:sz w:val="22"/>
                <w:szCs w:val="22"/>
                <w:lang w:val="ca-ES"/>
              </w:rPr>
              <w:t>EQF Level</w:t>
            </w:r>
          </w:p>
        </w:tc>
        <w:tc>
          <w:tcPr>
            <w:tcW w:w="1331" w:type="dxa"/>
            <w:shd w:val="clear" w:color="auto" w:fill="auto"/>
            <w:vAlign w:val="center"/>
          </w:tcPr>
          <w:p w:rsidR="006D333D" w:rsidRPr="00B201B8" w:rsidRDefault="006D333D" w:rsidP="00B201B8">
            <w:pPr>
              <w:pStyle w:val="TextNormalintable"/>
              <w:shd w:val="clear" w:color="auto" w:fill="FFFFFF" w:themeFill="background1"/>
              <w:rPr>
                <w:rFonts w:ascii="Arial" w:eastAsia="Cambria" w:hAnsi="Arial" w:cs="Helvetica"/>
                <w:sz w:val="22"/>
                <w:szCs w:val="22"/>
                <w:lang w:val="ca-ES"/>
              </w:rPr>
            </w:pPr>
            <w:r w:rsidRPr="00B201B8">
              <w:rPr>
                <w:rFonts w:ascii="Arial" w:eastAsia="Cambria" w:hAnsi="Arial" w:cs="Helvetica"/>
                <w:sz w:val="22"/>
                <w:szCs w:val="22"/>
                <w:lang w:val="ca-ES"/>
              </w:rPr>
              <w:t>NQF AT</w:t>
            </w:r>
          </w:p>
        </w:tc>
        <w:tc>
          <w:tcPr>
            <w:tcW w:w="1331" w:type="dxa"/>
            <w:shd w:val="clear" w:color="auto" w:fill="auto"/>
            <w:vAlign w:val="center"/>
          </w:tcPr>
          <w:p w:rsidR="006D333D" w:rsidRPr="00B201B8" w:rsidRDefault="006D333D" w:rsidP="00B201B8">
            <w:pPr>
              <w:pStyle w:val="TextNormalintable"/>
              <w:shd w:val="clear" w:color="auto" w:fill="FFFFFF" w:themeFill="background1"/>
              <w:rPr>
                <w:rFonts w:ascii="Arial" w:eastAsia="Cambria" w:hAnsi="Arial" w:cs="Helvetica"/>
                <w:sz w:val="22"/>
                <w:szCs w:val="22"/>
                <w:lang w:val="ca-ES"/>
              </w:rPr>
            </w:pPr>
            <w:r w:rsidRPr="00B201B8">
              <w:rPr>
                <w:rFonts w:ascii="Arial" w:eastAsia="Cambria" w:hAnsi="Arial" w:cs="Helvetica"/>
                <w:sz w:val="22"/>
                <w:szCs w:val="22"/>
                <w:lang w:val="ca-ES"/>
              </w:rPr>
              <w:t>NQF BE</w:t>
            </w:r>
          </w:p>
        </w:tc>
        <w:tc>
          <w:tcPr>
            <w:tcW w:w="1332" w:type="dxa"/>
            <w:shd w:val="clear" w:color="auto" w:fill="auto"/>
            <w:vAlign w:val="center"/>
          </w:tcPr>
          <w:p w:rsidR="006D333D" w:rsidRPr="00B201B8" w:rsidRDefault="006D333D" w:rsidP="00B201B8">
            <w:pPr>
              <w:pStyle w:val="TextNormalintable"/>
              <w:shd w:val="clear" w:color="auto" w:fill="FFFFFF" w:themeFill="background1"/>
              <w:rPr>
                <w:rFonts w:ascii="Arial" w:eastAsia="Cambria" w:hAnsi="Arial" w:cs="Helvetica"/>
                <w:sz w:val="22"/>
                <w:szCs w:val="22"/>
                <w:lang w:val="ca-ES"/>
              </w:rPr>
            </w:pPr>
            <w:r w:rsidRPr="00B201B8">
              <w:rPr>
                <w:rFonts w:ascii="Arial" w:eastAsia="Cambria" w:hAnsi="Arial" w:cs="Helvetica"/>
                <w:sz w:val="22"/>
                <w:szCs w:val="22"/>
                <w:lang w:val="ca-ES"/>
              </w:rPr>
              <w:t>NQF ES</w:t>
            </w:r>
          </w:p>
        </w:tc>
        <w:tc>
          <w:tcPr>
            <w:tcW w:w="1332" w:type="dxa"/>
            <w:shd w:val="clear" w:color="auto" w:fill="auto"/>
            <w:vAlign w:val="center"/>
          </w:tcPr>
          <w:p w:rsidR="006D333D" w:rsidRPr="00B201B8" w:rsidRDefault="006D333D" w:rsidP="00B201B8">
            <w:pPr>
              <w:pStyle w:val="TextNormalintable"/>
              <w:shd w:val="clear" w:color="auto" w:fill="FFFFFF" w:themeFill="background1"/>
              <w:rPr>
                <w:rFonts w:ascii="Arial" w:eastAsia="Cambria" w:hAnsi="Arial" w:cs="Helvetica"/>
                <w:sz w:val="22"/>
                <w:szCs w:val="22"/>
                <w:lang w:val="ca-ES"/>
              </w:rPr>
            </w:pPr>
            <w:r w:rsidRPr="00B201B8">
              <w:rPr>
                <w:rFonts w:ascii="Arial" w:eastAsia="Cambria" w:hAnsi="Arial" w:cs="Helvetica"/>
                <w:sz w:val="22"/>
                <w:szCs w:val="22"/>
                <w:lang w:val="ca-ES"/>
              </w:rPr>
              <w:t>NQF IT</w:t>
            </w:r>
          </w:p>
        </w:tc>
        <w:tc>
          <w:tcPr>
            <w:tcW w:w="1332" w:type="dxa"/>
            <w:shd w:val="clear" w:color="auto" w:fill="auto"/>
            <w:vAlign w:val="center"/>
          </w:tcPr>
          <w:p w:rsidR="006D333D" w:rsidRPr="00B201B8" w:rsidRDefault="006D333D" w:rsidP="00B201B8">
            <w:pPr>
              <w:pStyle w:val="TextNormalintable"/>
              <w:shd w:val="clear" w:color="auto" w:fill="FFFFFF" w:themeFill="background1"/>
              <w:rPr>
                <w:rFonts w:ascii="Arial" w:eastAsia="Cambria" w:hAnsi="Arial" w:cs="Helvetica"/>
                <w:sz w:val="22"/>
                <w:szCs w:val="22"/>
                <w:lang w:val="ca-ES"/>
              </w:rPr>
            </w:pPr>
            <w:r w:rsidRPr="00B201B8">
              <w:rPr>
                <w:rFonts w:ascii="Arial" w:eastAsia="Cambria" w:hAnsi="Arial" w:cs="Helvetica"/>
                <w:sz w:val="22"/>
                <w:szCs w:val="22"/>
                <w:lang w:val="ca-ES"/>
              </w:rPr>
              <w:t>NQF HU</w:t>
            </w:r>
          </w:p>
        </w:tc>
      </w:tr>
      <w:tr w:rsidR="006D333D" w:rsidRPr="002422C4" w:rsidTr="006D333D">
        <w:trPr>
          <w:trHeight w:val="351"/>
        </w:trPr>
        <w:tc>
          <w:tcPr>
            <w:tcW w:w="1340" w:type="dxa"/>
            <w:shd w:val="clear" w:color="auto" w:fill="auto"/>
          </w:tcPr>
          <w:p w:rsidR="006D333D" w:rsidRPr="002422C4" w:rsidRDefault="006D333D" w:rsidP="00B201B8">
            <w:pPr>
              <w:shd w:val="clear" w:color="auto" w:fill="FFFFFF" w:themeFill="background1"/>
              <w:spacing w:line="360" w:lineRule="auto"/>
              <w:jc w:val="center"/>
              <w:rPr>
                <w:rStyle w:val="hps"/>
                <w:rFonts w:ascii="Calibri" w:hAnsi="Calibri" w:cs="Calibri"/>
                <w:b/>
              </w:rPr>
            </w:pPr>
            <w:r w:rsidRPr="002422C4">
              <w:rPr>
                <w:rStyle w:val="hps"/>
                <w:rFonts w:ascii="Calibri" w:hAnsi="Calibri" w:cs="Calibri"/>
                <w:b/>
              </w:rPr>
              <w:t>3</w:t>
            </w:r>
          </w:p>
        </w:tc>
        <w:tc>
          <w:tcPr>
            <w:tcW w:w="1331" w:type="dxa"/>
            <w:shd w:val="clear" w:color="auto" w:fill="auto"/>
          </w:tcPr>
          <w:p w:rsidR="006D333D" w:rsidRPr="002422C4" w:rsidRDefault="006D333D" w:rsidP="00B201B8">
            <w:pPr>
              <w:shd w:val="clear" w:color="auto" w:fill="FFFFFF" w:themeFill="background1"/>
              <w:spacing w:line="360" w:lineRule="auto"/>
              <w:jc w:val="center"/>
              <w:rPr>
                <w:rStyle w:val="hps"/>
                <w:rFonts w:ascii="Calibri" w:hAnsi="Calibri" w:cs="Calibri"/>
              </w:rPr>
            </w:pPr>
            <w:r w:rsidRPr="002422C4">
              <w:rPr>
                <w:rStyle w:val="hps"/>
                <w:rFonts w:ascii="Calibri" w:hAnsi="Calibri" w:cs="Calibri"/>
              </w:rPr>
              <w:t>3</w:t>
            </w:r>
          </w:p>
        </w:tc>
        <w:tc>
          <w:tcPr>
            <w:tcW w:w="1331" w:type="dxa"/>
            <w:shd w:val="clear" w:color="auto" w:fill="auto"/>
          </w:tcPr>
          <w:p w:rsidR="006D333D" w:rsidRPr="002422C4" w:rsidRDefault="006D333D" w:rsidP="00B201B8">
            <w:pPr>
              <w:shd w:val="clear" w:color="auto" w:fill="FFFFFF" w:themeFill="background1"/>
              <w:spacing w:line="360" w:lineRule="auto"/>
              <w:jc w:val="center"/>
              <w:rPr>
                <w:rStyle w:val="hps"/>
                <w:rFonts w:ascii="Calibri" w:hAnsi="Calibri" w:cs="Calibri"/>
              </w:rPr>
            </w:pPr>
            <w:r w:rsidRPr="002422C4">
              <w:rPr>
                <w:rStyle w:val="hps"/>
                <w:rFonts w:ascii="Calibri" w:hAnsi="Calibri" w:cs="Calibri"/>
              </w:rPr>
              <w:t>3</w:t>
            </w:r>
          </w:p>
        </w:tc>
        <w:tc>
          <w:tcPr>
            <w:tcW w:w="1332" w:type="dxa"/>
            <w:shd w:val="clear" w:color="auto" w:fill="auto"/>
          </w:tcPr>
          <w:p w:rsidR="006D333D" w:rsidRPr="002422C4" w:rsidRDefault="006D333D" w:rsidP="00B201B8">
            <w:pPr>
              <w:shd w:val="clear" w:color="auto" w:fill="FFFFFF" w:themeFill="background1"/>
              <w:spacing w:line="360" w:lineRule="auto"/>
              <w:jc w:val="center"/>
              <w:rPr>
                <w:rStyle w:val="hps"/>
                <w:rFonts w:ascii="Calibri" w:hAnsi="Calibri" w:cs="Calibri"/>
              </w:rPr>
            </w:pPr>
            <w:r w:rsidRPr="002422C4">
              <w:rPr>
                <w:rStyle w:val="hps"/>
                <w:rFonts w:ascii="Calibri" w:hAnsi="Calibri" w:cs="Calibri"/>
              </w:rPr>
              <w:t>2</w:t>
            </w:r>
          </w:p>
        </w:tc>
        <w:tc>
          <w:tcPr>
            <w:tcW w:w="1332" w:type="dxa"/>
            <w:shd w:val="clear" w:color="auto" w:fill="auto"/>
          </w:tcPr>
          <w:p w:rsidR="006D333D" w:rsidRPr="002422C4" w:rsidRDefault="006D333D" w:rsidP="00B201B8">
            <w:pPr>
              <w:shd w:val="clear" w:color="auto" w:fill="FFFFFF" w:themeFill="background1"/>
              <w:spacing w:line="360" w:lineRule="auto"/>
              <w:jc w:val="center"/>
              <w:rPr>
                <w:rStyle w:val="hps"/>
                <w:rFonts w:ascii="Calibri" w:hAnsi="Calibri" w:cs="Calibri"/>
              </w:rPr>
            </w:pPr>
            <w:r w:rsidRPr="002422C4">
              <w:rPr>
                <w:rStyle w:val="hps"/>
                <w:rFonts w:ascii="Calibri" w:hAnsi="Calibri" w:cs="Calibri"/>
              </w:rPr>
              <w:t>3</w:t>
            </w:r>
          </w:p>
        </w:tc>
        <w:tc>
          <w:tcPr>
            <w:tcW w:w="1332" w:type="dxa"/>
            <w:shd w:val="clear" w:color="auto" w:fill="auto"/>
          </w:tcPr>
          <w:p w:rsidR="006D333D" w:rsidRPr="002422C4" w:rsidRDefault="006D333D" w:rsidP="00B201B8">
            <w:pPr>
              <w:shd w:val="clear" w:color="auto" w:fill="FFFFFF" w:themeFill="background1"/>
              <w:spacing w:line="360" w:lineRule="auto"/>
              <w:jc w:val="center"/>
              <w:rPr>
                <w:rStyle w:val="hps"/>
                <w:rFonts w:ascii="Calibri" w:hAnsi="Calibri" w:cs="Calibri"/>
              </w:rPr>
            </w:pPr>
            <w:r w:rsidRPr="002422C4">
              <w:rPr>
                <w:rStyle w:val="hps"/>
                <w:rFonts w:ascii="Calibri" w:hAnsi="Calibri" w:cs="Calibri"/>
              </w:rPr>
              <w:t>3</w:t>
            </w:r>
          </w:p>
        </w:tc>
      </w:tr>
    </w:tbl>
    <w:p w:rsidR="006D333D" w:rsidRPr="002422C4" w:rsidRDefault="004A1465" w:rsidP="00B201B8">
      <w:pPr>
        <w:shd w:val="clear" w:color="auto" w:fill="FFFFFF" w:themeFill="background1"/>
        <w:spacing w:line="360" w:lineRule="auto"/>
        <w:rPr>
          <w:rStyle w:val="hps"/>
          <w:rFonts w:ascii="Calibri" w:hAnsi="Calibri" w:cs="Calibri"/>
          <w:lang w:val="en-US"/>
        </w:rPr>
      </w:pPr>
      <w:r w:rsidRPr="002422C4">
        <w:rPr>
          <w:rStyle w:val="hps"/>
          <w:rFonts w:ascii="Calibri" w:hAnsi="Calibri" w:cs="Calibri"/>
          <w:lang w:val="en-US"/>
        </w:rPr>
        <w:t xml:space="preserve">Transferred to the different National Qualifications Framework (NQF) of the partner countries this means: </w:t>
      </w:r>
    </w:p>
    <w:p w:rsidR="006D333D" w:rsidRPr="002422C4" w:rsidRDefault="006D333D" w:rsidP="00B201B8">
      <w:pPr>
        <w:shd w:val="clear" w:color="auto" w:fill="FFFFFF" w:themeFill="background1"/>
        <w:spacing w:line="360" w:lineRule="auto"/>
        <w:rPr>
          <w:rStyle w:val="hps"/>
          <w:rFonts w:ascii="Calibri" w:hAnsi="Calibri" w:cs="Calibri"/>
          <w:lang w:val="en-US"/>
        </w:rPr>
      </w:pPr>
    </w:p>
    <w:p w:rsidR="006D333D" w:rsidRPr="002422C4" w:rsidRDefault="006D333D" w:rsidP="00B201B8">
      <w:pPr>
        <w:shd w:val="clear" w:color="auto" w:fill="FFFFFF" w:themeFill="background1"/>
        <w:spacing w:line="360" w:lineRule="auto"/>
        <w:rPr>
          <w:rStyle w:val="hps"/>
          <w:rFonts w:ascii="Calibri" w:hAnsi="Calibri" w:cs="Calibri"/>
          <w:lang w:val="en-US"/>
        </w:rPr>
      </w:pPr>
    </w:p>
    <w:p w:rsidR="006D333D" w:rsidRPr="002422C4" w:rsidRDefault="006D333D" w:rsidP="004A1465">
      <w:pPr>
        <w:spacing w:line="360" w:lineRule="auto"/>
        <w:rPr>
          <w:rStyle w:val="hps"/>
          <w:rFonts w:ascii="Calibri" w:hAnsi="Calibri" w:cs="Calibri"/>
          <w:lang w:val="en-US"/>
        </w:rPr>
      </w:pPr>
    </w:p>
    <w:p w:rsidR="006D333D" w:rsidRPr="002422C4" w:rsidRDefault="006D333D" w:rsidP="004A1465">
      <w:pPr>
        <w:spacing w:line="360" w:lineRule="auto"/>
        <w:rPr>
          <w:rStyle w:val="hps"/>
          <w:rFonts w:ascii="Calibri" w:hAnsi="Calibri" w:cs="Calibri"/>
          <w:lang w:val="en-US"/>
        </w:rPr>
      </w:pPr>
    </w:p>
    <w:p w:rsidR="002A44B7" w:rsidRPr="00E13947" w:rsidRDefault="002A44B7" w:rsidP="00047090">
      <w:pPr>
        <w:pStyle w:val="Listenabsatz"/>
        <w:numPr>
          <w:ilvl w:val="0"/>
          <w:numId w:val="10"/>
        </w:numPr>
        <w:rPr>
          <w:rFonts w:ascii="Arial" w:eastAsia="Cambria" w:hAnsi="Arial" w:cs="Helvetica"/>
          <w:b/>
          <w:sz w:val="28"/>
          <w:szCs w:val="28"/>
          <w:lang w:val="ca-ES"/>
        </w:rPr>
      </w:pPr>
      <w:bookmarkStart w:id="1" w:name="_Toc447109557"/>
      <w:bookmarkStart w:id="2" w:name="_Toc447109958"/>
      <w:bookmarkStart w:id="3" w:name="_Toc447110025"/>
      <w:bookmarkStart w:id="4" w:name="_Toc447110136"/>
      <w:bookmarkStart w:id="5" w:name="_Toc447110218"/>
      <w:bookmarkStart w:id="6" w:name="_Toc448149585"/>
      <w:r w:rsidRPr="00E13947">
        <w:rPr>
          <w:rFonts w:ascii="Arial" w:eastAsia="Cambria" w:hAnsi="Arial" w:cs="Helvetica"/>
          <w:b/>
          <w:sz w:val="28"/>
          <w:szCs w:val="28"/>
          <w:lang w:val="ca-ES"/>
        </w:rPr>
        <w:t>Structure of the curriculum</w:t>
      </w:r>
      <w:bookmarkEnd w:id="1"/>
      <w:bookmarkEnd w:id="2"/>
      <w:bookmarkEnd w:id="3"/>
      <w:bookmarkEnd w:id="4"/>
      <w:bookmarkEnd w:id="5"/>
      <w:bookmarkEnd w:id="6"/>
    </w:p>
    <w:p w:rsidR="00634853" w:rsidRPr="002422C4" w:rsidRDefault="00634853" w:rsidP="00634853">
      <w:pPr>
        <w:rPr>
          <w:rFonts w:ascii="Calibri" w:eastAsia="Times New Roman" w:hAnsi="Calibri" w:cs="Calibri"/>
          <w:sz w:val="12"/>
          <w:szCs w:val="12"/>
          <w:lang w:val="en-GB" w:eastAsia="de-AT"/>
        </w:rPr>
      </w:pPr>
    </w:p>
    <w:p w:rsidR="003E75DC" w:rsidRPr="002422C4" w:rsidRDefault="001E6045" w:rsidP="00104568">
      <w:pPr>
        <w:pStyle w:val="TextNormalintable"/>
        <w:spacing w:line="360" w:lineRule="auto"/>
        <w:ind w:left="0"/>
        <w:jc w:val="both"/>
        <w:rPr>
          <w:rStyle w:val="hps"/>
          <w:rFonts w:ascii="Calibri" w:hAnsi="Calibri" w:cs="Calibri"/>
          <w:sz w:val="22"/>
          <w:lang w:val="en-US"/>
        </w:rPr>
      </w:pPr>
      <w:r w:rsidRPr="002422C4">
        <w:rPr>
          <w:rStyle w:val="hps"/>
          <w:rFonts w:ascii="Calibri" w:hAnsi="Calibri" w:cs="Calibri"/>
          <w:sz w:val="22"/>
          <w:lang w:val="en-US"/>
        </w:rPr>
        <w:t xml:space="preserve">The CO-GAME </w:t>
      </w:r>
      <w:r w:rsidR="00F55B0A" w:rsidRPr="002422C4">
        <w:rPr>
          <w:rStyle w:val="hps"/>
          <w:rFonts w:ascii="Calibri" w:hAnsi="Calibri" w:cs="Calibri"/>
          <w:sz w:val="22"/>
          <w:lang w:val="en-US"/>
        </w:rPr>
        <w:t>curriculum</w:t>
      </w:r>
      <w:r w:rsidRPr="002422C4">
        <w:rPr>
          <w:rStyle w:val="hps"/>
          <w:rFonts w:ascii="Calibri" w:hAnsi="Calibri" w:cs="Calibri"/>
          <w:sz w:val="22"/>
          <w:lang w:val="en-US"/>
        </w:rPr>
        <w:t xml:space="preserve"> is </w:t>
      </w:r>
      <w:r w:rsidR="00F55B0A" w:rsidRPr="002422C4">
        <w:rPr>
          <w:rStyle w:val="hps"/>
          <w:rFonts w:ascii="Calibri" w:hAnsi="Calibri" w:cs="Calibri"/>
          <w:sz w:val="22"/>
          <w:lang w:val="en-US"/>
        </w:rPr>
        <w:t xml:space="preserve">based </w:t>
      </w:r>
      <w:r w:rsidR="00104568" w:rsidRPr="002422C4">
        <w:rPr>
          <w:rStyle w:val="hps"/>
          <w:rFonts w:ascii="Calibri" w:hAnsi="Calibri" w:cs="Calibri"/>
          <w:sz w:val="22"/>
          <w:lang w:val="en-US"/>
        </w:rPr>
        <w:t>o</w:t>
      </w:r>
      <w:r w:rsidR="00F55B0A" w:rsidRPr="002422C4">
        <w:rPr>
          <w:rStyle w:val="hps"/>
          <w:rFonts w:ascii="Calibri" w:hAnsi="Calibri" w:cs="Calibri"/>
          <w:sz w:val="22"/>
          <w:lang w:val="en-US"/>
        </w:rPr>
        <w:t>n</w:t>
      </w:r>
      <w:r w:rsidR="00104568" w:rsidRPr="002422C4">
        <w:rPr>
          <w:rStyle w:val="hps"/>
          <w:rFonts w:ascii="Calibri" w:hAnsi="Calibri" w:cs="Calibri"/>
          <w:sz w:val="22"/>
          <w:lang w:val="en-US"/>
        </w:rPr>
        <w:t xml:space="preserve"> the training and educational aims and </w:t>
      </w:r>
      <w:r w:rsidRPr="002422C4">
        <w:rPr>
          <w:rStyle w:val="hps"/>
          <w:rFonts w:ascii="Calibri" w:hAnsi="Calibri" w:cs="Calibri"/>
          <w:sz w:val="22"/>
          <w:lang w:val="en-US"/>
        </w:rPr>
        <w:t xml:space="preserve">organized </w:t>
      </w:r>
      <w:r w:rsidR="00B16901" w:rsidRPr="002422C4">
        <w:rPr>
          <w:rStyle w:val="hps"/>
          <w:rFonts w:ascii="Calibri" w:hAnsi="Calibri" w:cs="Calibri"/>
          <w:sz w:val="22"/>
          <w:lang w:val="en-US"/>
        </w:rPr>
        <w:t>in four units which are stringently linked to each other:</w:t>
      </w:r>
    </w:p>
    <w:p w:rsidR="00F807D0" w:rsidRPr="00B201B8" w:rsidRDefault="00B16901" w:rsidP="00A43D86">
      <w:pPr>
        <w:pStyle w:val="TextNormalintable"/>
        <w:rPr>
          <w:rFonts w:ascii="Arial" w:eastAsia="Cambria" w:hAnsi="Arial" w:cs="Helvetica"/>
          <w:sz w:val="22"/>
          <w:szCs w:val="22"/>
          <w:lang w:val="ca-ES"/>
        </w:rPr>
      </w:pPr>
      <w:r w:rsidRPr="00B201B8">
        <w:rPr>
          <w:rFonts w:ascii="Arial" w:eastAsia="Cambria" w:hAnsi="Arial" w:cs="Helvetica"/>
          <w:sz w:val="22"/>
          <w:szCs w:val="22"/>
          <w:lang w:val="ca-ES"/>
        </w:rPr>
        <w:t>Unit 1 - Civic heritage descriptor</w:t>
      </w:r>
    </w:p>
    <w:p w:rsidR="00B16901" w:rsidRPr="00B201B8" w:rsidRDefault="00455604" w:rsidP="00A43D86">
      <w:pPr>
        <w:pStyle w:val="TextNormalintable"/>
        <w:rPr>
          <w:rFonts w:ascii="Arial" w:eastAsia="Cambria" w:hAnsi="Arial" w:cs="Helvetica"/>
          <w:sz w:val="22"/>
          <w:szCs w:val="22"/>
          <w:lang w:val="ca-ES"/>
        </w:rPr>
      </w:pPr>
      <w:r w:rsidRPr="00B201B8">
        <w:rPr>
          <w:rFonts w:ascii="Arial" w:eastAsia="Cambria" w:hAnsi="Arial" w:cs="Helvetica"/>
          <w:sz w:val="22"/>
          <w:szCs w:val="22"/>
          <w:lang w:val="ca-ES"/>
        </w:rPr>
        <w:t xml:space="preserve">Unit 2 - Videogames for VET </w:t>
      </w:r>
      <w:r w:rsidR="00B16901" w:rsidRPr="00B201B8">
        <w:rPr>
          <w:rFonts w:ascii="Arial" w:eastAsia="Cambria" w:hAnsi="Arial" w:cs="Helvetica"/>
          <w:sz w:val="22"/>
          <w:szCs w:val="22"/>
          <w:lang w:val="ca-ES"/>
        </w:rPr>
        <w:t xml:space="preserve">production phase  </w:t>
      </w:r>
    </w:p>
    <w:p w:rsidR="00B16901" w:rsidRPr="00B201B8" w:rsidRDefault="00B16901" w:rsidP="00A43D86">
      <w:pPr>
        <w:pStyle w:val="TextNormalintable"/>
        <w:rPr>
          <w:rFonts w:ascii="Arial" w:eastAsia="Cambria" w:hAnsi="Arial" w:cs="Helvetica"/>
          <w:sz w:val="22"/>
          <w:szCs w:val="22"/>
          <w:lang w:val="ca-ES"/>
        </w:rPr>
      </w:pPr>
      <w:r w:rsidRPr="00B201B8">
        <w:rPr>
          <w:rFonts w:ascii="Arial" w:eastAsia="Cambria" w:hAnsi="Arial" w:cs="Helvetica"/>
          <w:sz w:val="22"/>
          <w:szCs w:val="22"/>
          <w:lang w:val="ca-ES"/>
        </w:rPr>
        <w:t>Unit 3 - Videogame for VET design guide</w:t>
      </w:r>
    </w:p>
    <w:p w:rsidR="00B16901" w:rsidRPr="00B201B8" w:rsidRDefault="00B16901" w:rsidP="00A43D86">
      <w:pPr>
        <w:pStyle w:val="TextNormalintable"/>
        <w:rPr>
          <w:rFonts w:ascii="Arial" w:eastAsia="Cambria" w:hAnsi="Arial" w:cs="Helvetica"/>
          <w:sz w:val="22"/>
          <w:szCs w:val="22"/>
          <w:lang w:val="ca-ES"/>
        </w:rPr>
      </w:pPr>
      <w:r w:rsidRPr="00B201B8">
        <w:rPr>
          <w:rFonts w:ascii="Arial" w:eastAsia="Cambria" w:hAnsi="Arial" w:cs="Helvetica"/>
          <w:sz w:val="22"/>
          <w:szCs w:val="22"/>
          <w:lang w:val="ca-ES"/>
        </w:rPr>
        <w:t xml:space="preserve">Unit 4 </w:t>
      </w:r>
      <w:r w:rsidR="003E75DC" w:rsidRPr="00B201B8">
        <w:rPr>
          <w:rFonts w:ascii="Arial" w:eastAsia="Cambria" w:hAnsi="Arial" w:cs="Helvetica"/>
          <w:sz w:val="22"/>
          <w:szCs w:val="22"/>
          <w:lang w:val="ca-ES"/>
        </w:rPr>
        <w:t xml:space="preserve">- </w:t>
      </w:r>
      <w:r w:rsidRPr="00B201B8">
        <w:rPr>
          <w:rFonts w:ascii="Arial" w:eastAsia="Cambria" w:hAnsi="Arial" w:cs="Helvetica"/>
          <w:sz w:val="22"/>
          <w:szCs w:val="22"/>
          <w:lang w:val="ca-ES"/>
        </w:rPr>
        <w:t>Press Release</w:t>
      </w:r>
    </w:p>
    <w:p w:rsidR="003E75DC" w:rsidRPr="002422C4" w:rsidRDefault="003E75DC" w:rsidP="006D333D">
      <w:pPr>
        <w:spacing w:line="360" w:lineRule="auto"/>
        <w:jc w:val="both"/>
        <w:rPr>
          <w:rStyle w:val="hps"/>
          <w:rFonts w:ascii="Calibri" w:eastAsia="Calibri" w:hAnsi="Calibri" w:cs="Calibri"/>
          <w:szCs w:val="20"/>
          <w:lang w:val="en-GB"/>
        </w:rPr>
      </w:pPr>
      <w:r w:rsidRPr="002422C4">
        <w:rPr>
          <w:rFonts w:ascii="Calibri" w:hAnsi="Calibri" w:cs="Calibri"/>
          <w:sz w:val="24"/>
          <w:lang w:val="en-GB"/>
        </w:rPr>
        <w:br/>
      </w:r>
      <w:r w:rsidR="00BB41D2" w:rsidRPr="002422C4">
        <w:rPr>
          <w:rStyle w:val="hps"/>
          <w:rFonts w:ascii="Calibri" w:eastAsia="Calibri" w:hAnsi="Calibri" w:cs="Calibri"/>
          <w:szCs w:val="20"/>
          <w:lang w:val="en-US"/>
        </w:rPr>
        <w:t>The content of teaching in every unit is described</w:t>
      </w:r>
      <w:r w:rsidRPr="002422C4">
        <w:rPr>
          <w:rStyle w:val="hps"/>
          <w:rFonts w:ascii="Calibri" w:eastAsia="Calibri" w:hAnsi="Calibri" w:cs="Calibri"/>
          <w:szCs w:val="20"/>
          <w:lang w:val="en-US"/>
        </w:rPr>
        <w:t xml:space="preserve"> in Learning Outcomes. </w:t>
      </w:r>
      <w:r w:rsidR="002D7978" w:rsidRPr="002422C4">
        <w:rPr>
          <w:rStyle w:val="hps"/>
          <w:rFonts w:ascii="Calibri" w:eastAsia="Calibri" w:hAnsi="Calibri" w:cs="Calibri"/>
          <w:szCs w:val="20"/>
          <w:lang w:val="en-US"/>
        </w:rPr>
        <w:t xml:space="preserve">The </w:t>
      </w:r>
      <w:r w:rsidRPr="002422C4">
        <w:rPr>
          <w:rStyle w:val="hps"/>
          <w:rFonts w:ascii="Calibri" w:eastAsia="Calibri" w:hAnsi="Calibri" w:cs="Calibri"/>
          <w:szCs w:val="20"/>
          <w:lang w:val="en-GB"/>
        </w:rPr>
        <w:t>Learning outcomes are statements of what students</w:t>
      </w:r>
      <w:r w:rsidR="00104568" w:rsidRPr="002422C4">
        <w:rPr>
          <w:rStyle w:val="hps"/>
          <w:rFonts w:ascii="Calibri" w:eastAsia="Calibri" w:hAnsi="Calibri" w:cs="Calibri"/>
          <w:szCs w:val="20"/>
          <w:lang w:val="en-GB"/>
        </w:rPr>
        <w:t xml:space="preserve"> will learn during the program and w</w:t>
      </w:r>
      <w:r w:rsidRPr="002422C4">
        <w:rPr>
          <w:rStyle w:val="hps"/>
          <w:rFonts w:ascii="Calibri" w:eastAsia="Calibri" w:hAnsi="Calibri" w:cs="Calibri"/>
          <w:szCs w:val="20"/>
          <w:lang w:val="en-GB"/>
        </w:rPr>
        <w:t>hat students will do/be able to do and how they will apply that skill or knowledge.</w:t>
      </w:r>
    </w:p>
    <w:p w:rsidR="001E6045" w:rsidRPr="002422C4" w:rsidRDefault="001E6045" w:rsidP="006D333D">
      <w:pPr>
        <w:spacing w:line="360" w:lineRule="auto"/>
        <w:jc w:val="both"/>
        <w:rPr>
          <w:rStyle w:val="hps"/>
          <w:rFonts w:ascii="Calibri" w:eastAsia="Calibri" w:hAnsi="Calibri" w:cs="Calibri"/>
          <w:szCs w:val="20"/>
          <w:lang w:val="en-GB"/>
        </w:rPr>
      </w:pPr>
      <w:r w:rsidRPr="002422C4">
        <w:rPr>
          <w:rStyle w:val="hps"/>
          <w:rFonts w:ascii="Calibri" w:eastAsia="Calibri" w:hAnsi="Calibri" w:cs="Calibri"/>
          <w:szCs w:val="20"/>
          <w:lang w:val="en-GB"/>
        </w:rPr>
        <w:lastRenderedPageBreak/>
        <w:t xml:space="preserve">To measure </w:t>
      </w:r>
      <w:r w:rsidR="00104568" w:rsidRPr="002422C4">
        <w:rPr>
          <w:rStyle w:val="hps"/>
          <w:rFonts w:ascii="Calibri" w:eastAsia="Calibri" w:hAnsi="Calibri" w:cs="Calibri"/>
          <w:szCs w:val="20"/>
          <w:lang w:val="en-GB"/>
        </w:rPr>
        <w:t xml:space="preserve">all </w:t>
      </w:r>
      <w:r w:rsidRPr="002422C4">
        <w:rPr>
          <w:rStyle w:val="hps"/>
          <w:rFonts w:ascii="Calibri" w:eastAsia="Calibri" w:hAnsi="Calibri" w:cs="Calibri"/>
          <w:szCs w:val="20"/>
          <w:lang w:val="en-GB"/>
        </w:rPr>
        <w:t>learning contents</w:t>
      </w:r>
      <w:r w:rsidR="00104568" w:rsidRPr="002422C4">
        <w:rPr>
          <w:rStyle w:val="hps"/>
          <w:rFonts w:ascii="Calibri" w:eastAsia="Calibri" w:hAnsi="Calibri" w:cs="Calibri"/>
          <w:szCs w:val="20"/>
          <w:lang w:val="en-GB"/>
        </w:rPr>
        <w:t xml:space="preserve"> in CO-GAME</w:t>
      </w:r>
      <w:r w:rsidR="006D333D" w:rsidRPr="002422C4">
        <w:rPr>
          <w:rStyle w:val="hps"/>
          <w:rFonts w:ascii="Calibri" w:eastAsia="Calibri" w:hAnsi="Calibri" w:cs="Calibri"/>
          <w:szCs w:val="20"/>
          <w:lang w:val="en-GB"/>
        </w:rPr>
        <w:t>,</w:t>
      </w:r>
      <w:r w:rsidR="00104568" w:rsidRPr="002422C4">
        <w:rPr>
          <w:rStyle w:val="hps"/>
          <w:rFonts w:ascii="Calibri" w:eastAsia="Calibri" w:hAnsi="Calibri" w:cs="Calibri"/>
          <w:szCs w:val="20"/>
          <w:lang w:val="en-GB"/>
        </w:rPr>
        <w:t xml:space="preserve"> the European wide ECVET (</w:t>
      </w:r>
      <w:r w:rsidRPr="002422C4">
        <w:rPr>
          <w:rStyle w:val="hps"/>
          <w:rFonts w:ascii="Calibri" w:eastAsia="Calibri" w:hAnsi="Calibri" w:cs="Calibri"/>
          <w:szCs w:val="20"/>
          <w:lang w:val="en-GB"/>
        </w:rPr>
        <w:t>European Credit System for Vocational Education and Training</w:t>
      </w:r>
      <w:r w:rsidR="00104568" w:rsidRPr="002422C4">
        <w:rPr>
          <w:rStyle w:val="hps"/>
          <w:rFonts w:ascii="Calibri" w:eastAsia="Calibri" w:hAnsi="Calibri" w:cs="Calibri"/>
          <w:szCs w:val="20"/>
          <w:lang w:val="en-GB"/>
        </w:rPr>
        <w:t xml:space="preserve">) system is embedded into the curriculum units. </w:t>
      </w:r>
      <w:r w:rsidRPr="002422C4">
        <w:rPr>
          <w:rStyle w:val="hps"/>
          <w:rFonts w:ascii="Calibri" w:eastAsia="Calibri" w:hAnsi="Calibri" w:cs="Calibri"/>
          <w:szCs w:val="20"/>
          <w:lang w:val="en-GB"/>
        </w:rPr>
        <w:t xml:space="preserve"> </w:t>
      </w:r>
    </w:p>
    <w:p w:rsidR="00634853" w:rsidRPr="002422C4" w:rsidRDefault="006D333D" w:rsidP="000108C5">
      <w:pPr>
        <w:spacing w:line="360" w:lineRule="auto"/>
        <w:jc w:val="both"/>
        <w:rPr>
          <w:rFonts w:ascii="Calibri" w:hAnsi="Calibri" w:cs="Calibri"/>
          <w:b/>
          <w:bCs/>
          <w:color w:val="000000"/>
          <w:sz w:val="40"/>
          <w:szCs w:val="44"/>
          <w:lang w:val="en-GB"/>
        </w:rPr>
        <w:sectPr w:rsidR="00634853" w:rsidRPr="002422C4" w:rsidSect="00E64B60">
          <w:headerReference w:type="default" r:id="rId17"/>
          <w:footerReference w:type="default" r:id="rId18"/>
          <w:pgSz w:w="11906" w:h="16838"/>
          <w:pgMar w:top="1417" w:right="1417" w:bottom="1134" w:left="1417" w:header="708" w:footer="708" w:gutter="0"/>
          <w:cols w:space="708"/>
          <w:titlePg/>
          <w:docGrid w:linePitch="360"/>
        </w:sectPr>
      </w:pPr>
      <w:r w:rsidRPr="002422C4">
        <w:rPr>
          <w:rStyle w:val="hps"/>
          <w:rFonts w:ascii="Calibri" w:eastAsia="Calibri" w:hAnsi="Calibri" w:cs="Calibri"/>
          <w:szCs w:val="20"/>
          <w:lang w:val="en-GB"/>
        </w:rPr>
        <w:t xml:space="preserve">This workload for CO-GAME is </w:t>
      </w:r>
      <w:r w:rsidRPr="005E1447">
        <w:rPr>
          <w:rStyle w:val="hps"/>
          <w:rFonts w:ascii="Calibri" w:eastAsia="Calibri" w:hAnsi="Calibri" w:cs="Calibri"/>
          <w:szCs w:val="20"/>
          <w:lang w:val="en-GB"/>
        </w:rPr>
        <w:t xml:space="preserve">about </w:t>
      </w:r>
      <w:r w:rsidR="00B201B8" w:rsidRPr="005E1447">
        <w:rPr>
          <w:rStyle w:val="hps"/>
          <w:rFonts w:ascii="Calibri" w:eastAsia="Calibri" w:hAnsi="Calibri" w:cs="Calibri"/>
          <w:szCs w:val="20"/>
          <w:lang w:val="en-GB"/>
        </w:rPr>
        <w:t>40</w:t>
      </w:r>
      <w:r w:rsidRPr="005E1447">
        <w:rPr>
          <w:rStyle w:val="hps"/>
          <w:rFonts w:ascii="Calibri" w:eastAsia="Calibri" w:hAnsi="Calibri" w:cs="Calibri"/>
          <w:szCs w:val="20"/>
          <w:lang w:val="en-GB"/>
        </w:rPr>
        <w:t xml:space="preserve"> </w:t>
      </w:r>
      <w:r w:rsidR="00B201B8" w:rsidRPr="005E1447">
        <w:rPr>
          <w:rStyle w:val="hps"/>
          <w:rFonts w:ascii="Calibri" w:eastAsia="Calibri" w:hAnsi="Calibri" w:cs="Calibri"/>
          <w:szCs w:val="20"/>
          <w:lang w:val="en-GB"/>
        </w:rPr>
        <w:t xml:space="preserve">training </w:t>
      </w:r>
      <w:proofErr w:type="gramStart"/>
      <w:r w:rsidRPr="005E1447">
        <w:rPr>
          <w:rStyle w:val="hps"/>
          <w:rFonts w:ascii="Calibri" w:eastAsia="Calibri" w:hAnsi="Calibri" w:cs="Calibri"/>
          <w:szCs w:val="20"/>
          <w:lang w:val="en-GB"/>
        </w:rPr>
        <w:t xml:space="preserve">hours </w:t>
      </w:r>
      <w:r w:rsidR="006977C3" w:rsidRPr="002422C4">
        <w:rPr>
          <w:rStyle w:val="hps"/>
          <w:rFonts w:ascii="Calibri" w:eastAsia="Calibri" w:hAnsi="Calibri" w:cs="Calibri"/>
          <w:szCs w:val="20"/>
          <w:lang w:val="en-GB"/>
        </w:rPr>
        <w:t>which</w:t>
      </w:r>
      <w:proofErr w:type="gramEnd"/>
      <w:r w:rsidR="006977C3" w:rsidRPr="002422C4">
        <w:rPr>
          <w:rStyle w:val="hps"/>
          <w:rFonts w:ascii="Calibri" w:eastAsia="Calibri" w:hAnsi="Calibri" w:cs="Calibri"/>
          <w:szCs w:val="20"/>
          <w:lang w:val="en-GB"/>
        </w:rPr>
        <w:t xml:space="preserve"> correspond</w:t>
      </w:r>
      <w:r w:rsidR="002D4C2D" w:rsidRPr="002422C4">
        <w:rPr>
          <w:rStyle w:val="hps"/>
          <w:rFonts w:ascii="Calibri" w:eastAsia="Calibri" w:hAnsi="Calibri" w:cs="Calibri"/>
          <w:szCs w:val="20"/>
          <w:lang w:val="en-GB"/>
        </w:rPr>
        <w:t>s</w:t>
      </w:r>
      <w:r w:rsidR="006977C3" w:rsidRPr="002422C4">
        <w:rPr>
          <w:rStyle w:val="hps"/>
          <w:rFonts w:ascii="Calibri" w:eastAsia="Calibri" w:hAnsi="Calibri" w:cs="Calibri"/>
          <w:szCs w:val="20"/>
          <w:lang w:val="en-GB"/>
        </w:rPr>
        <w:t xml:space="preserve"> </w:t>
      </w:r>
      <w:r w:rsidR="00B201B8">
        <w:rPr>
          <w:rStyle w:val="hps"/>
          <w:rFonts w:ascii="Calibri" w:eastAsia="Calibri" w:hAnsi="Calibri" w:cs="Calibri"/>
          <w:szCs w:val="20"/>
          <w:lang w:val="en-GB"/>
        </w:rPr>
        <w:t>to about 1.6</w:t>
      </w:r>
      <w:r w:rsidRPr="002422C4">
        <w:rPr>
          <w:rStyle w:val="hps"/>
          <w:rFonts w:ascii="Calibri" w:eastAsia="Calibri" w:hAnsi="Calibri" w:cs="Calibri"/>
          <w:szCs w:val="20"/>
          <w:lang w:val="en-GB"/>
        </w:rPr>
        <w:t xml:space="preserve"> ECVET points. </w:t>
      </w:r>
    </w:p>
    <w:p w:rsidR="00634853" w:rsidRPr="00627BD6" w:rsidRDefault="00634853" w:rsidP="00725B0F">
      <w:pPr>
        <w:spacing w:after="0" w:line="240" w:lineRule="auto"/>
        <w:rPr>
          <w:rFonts w:ascii="Arial" w:eastAsia="Cambria" w:hAnsi="Arial" w:cs="Helvetica"/>
          <w:b/>
          <w:sz w:val="28"/>
          <w:szCs w:val="28"/>
          <w:lang w:val="ca-ES"/>
        </w:rPr>
      </w:pPr>
      <w:r w:rsidRPr="00627BD6">
        <w:rPr>
          <w:rFonts w:ascii="Arial" w:eastAsia="Cambria" w:hAnsi="Arial" w:cs="Helvetica"/>
          <w:b/>
          <w:sz w:val="28"/>
          <w:szCs w:val="28"/>
          <w:lang w:val="ca-ES"/>
        </w:rPr>
        <w:lastRenderedPageBreak/>
        <w:t xml:space="preserve">Unit 1 - Civic heritage descriptor </w:t>
      </w:r>
    </w:p>
    <w:tbl>
      <w:tblPr>
        <w:tblW w:w="14285" w:type="dxa"/>
        <w:tblInd w:w="-2"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059"/>
        <w:gridCol w:w="12226"/>
      </w:tblGrid>
      <w:tr w:rsidR="00634853" w:rsidRPr="002422C4" w:rsidTr="00104568">
        <w:tc>
          <w:tcPr>
            <w:tcW w:w="2059" w:type="dxa"/>
            <w:tcBorders>
              <w:top w:val="single" w:sz="8" w:space="0" w:color="92D050"/>
              <w:left w:val="single" w:sz="8" w:space="0" w:color="92D050"/>
              <w:bottom w:val="single" w:sz="8" w:space="0" w:color="00FF00"/>
              <w:right w:val="single" w:sz="8" w:space="0" w:color="92D050"/>
            </w:tcBorders>
            <w:shd w:val="clear" w:color="auto" w:fill="000000"/>
          </w:tcPr>
          <w:p w:rsidR="00634853" w:rsidRPr="002422C4" w:rsidRDefault="00634853" w:rsidP="00104568">
            <w:pPr>
              <w:pStyle w:val="TextNormalintable"/>
              <w:ind w:left="0"/>
              <w:jc w:val="both"/>
              <w:rPr>
                <w:rFonts w:ascii="Calibri" w:hAnsi="Calibri" w:cs="Calibri"/>
                <w:b/>
                <w:color w:val="00FF00"/>
                <w:sz w:val="24"/>
              </w:rPr>
            </w:pPr>
            <w:r w:rsidRPr="002422C4">
              <w:rPr>
                <w:rFonts w:ascii="Calibri" w:hAnsi="Calibri" w:cs="Calibri"/>
                <w:b/>
                <w:color w:val="00FF00"/>
                <w:sz w:val="24"/>
              </w:rPr>
              <w:br w:type="page"/>
              <w:t>Descriptor</w:t>
            </w:r>
          </w:p>
        </w:tc>
        <w:tc>
          <w:tcPr>
            <w:tcW w:w="12226" w:type="dxa"/>
            <w:tcBorders>
              <w:top w:val="single" w:sz="8" w:space="0" w:color="92D050"/>
              <w:left w:val="single" w:sz="8" w:space="0" w:color="92D050"/>
              <w:bottom w:val="single" w:sz="8" w:space="0" w:color="00FF00"/>
              <w:right w:val="single" w:sz="8" w:space="0" w:color="92D050"/>
            </w:tcBorders>
            <w:shd w:val="clear" w:color="auto" w:fill="000000"/>
          </w:tcPr>
          <w:p w:rsidR="00634853" w:rsidRPr="002422C4" w:rsidRDefault="00634853" w:rsidP="00104568">
            <w:pPr>
              <w:pStyle w:val="TextNormalintable"/>
              <w:ind w:left="0"/>
              <w:jc w:val="both"/>
              <w:rPr>
                <w:rFonts w:ascii="Calibri" w:hAnsi="Calibri" w:cs="Calibri"/>
                <w:b/>
                <w:color w:val="00FF00"/>
                <w:sz w:val="24"/>
              </w:rPr>
            </w:pPr>
            <w:r w:rsidRPr="002422C4">
              <w:rPr>
                <w:rFonts w:ascii="Calibri" w:hAnsi="Calibri" w:cs="Calibri"/>
                <w:b/>
                <w:color w:val="00FF00"/>
                <w:sz w:val="24"/>
              </w:rPr>
              <w:t>Unit Content</w:t>
            </w:r>
          </w:p>
        </w:tc>
      </w:tr>
      <w:tr w:rsidR="00634853" w:rsidRPr="002422C4" w:rsidTr="00104568">
        <w:tc>
          <w:tcPr>
            <w:tcW w:w="2059"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hAnsi="Calibri" w:cs="Calibri"/>
                <w:b/>
                <w:sz w:val="20"/>
              </w:rPr>
            </w:pPr>
            <w:r w:rsidRPr="002422C4">
              <w:rPr>
                <w:rFonts w:ascii="Calibri" w:hAnsi="Calibri" w:cs="Calibri"/>
                <w:b/>
                <w:sz w:val="20"/>
              </w:rPr>
              <w:t>Title</w:t>
            </w:r>
          </w:p>
        </w:tc>
        <w:tc>
          <w:tcPr>
            <w:tcW w:w="12226"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hAnsi="Calibri" w:cs="Calibri"/>
                <w:sz w:val="20"/>
              </w:rPr>
            </w:pPr>
            <w:r w:rsidRPr="002422C4">
              <w:rPr>
                <w:rFonts w:ascii="Calibri" w:hAnsi="Calibri" w:cs="Calibri"/>
                <w:sz w:val="20"/>
              </w:rPr>
              <w:t>Civic heritage descriptor</w:t>
            </w:r>
          </w:p>
        </w:tc>
      </w:tr>
      <w:tr w:rsidR="00634853" w:rsidRPr="002422C4" w:rsidTr="00104568">
        <w:tc>
          <w:tcPr>
            <w:tcW w:w="2059" w:type="dxa"/>
            <w:tcBorders>
              <w:top w:val="single" w:sz="8" w:space="0" w:color="00FF00"/>
              <w:left w:val="single" w:sz="8" w:space="0" w:color="00FF00"/>
              <w:bottom w:val="single" w:sz="8" w:space="0" w:color="00FF00"/>
              <w:right w:val="single" w:sz="8" w:space="0" w:color="00FF00"/>
            </w:tcBorders>
          </w:tcPr>
          <w:p w:rsidR="00634853" w:rsidRPr="005E1447" w:rsidRDefault="00634853" w:rsidP="00104568">
            <w:pPr>
              <w:pStyle w:val="TextNormalintable"/>
              <w:ind w:left="0"/>
              <w:rPr>
                <w:rFonts w:ascii="Calibri" w:hAnsi="Calibri" w:cs="Calibri"/>
                <w:b/>
                <w:sz w:val="20"/>
              </w:rPr>
            </w:pPr>
            <w:r w:rsidRPr="005E1447">
              <w:rPr>
                <w:rFonts w:ascii="Calibri" w:hAnsi="Calibri" w:cs="Calibri"/>
                <w:b/>
                <w:sz w:val="20"/>
              </w:rPr>
              <w:t>Learning Hours</w:t>
            </w:r>
          </w:p>
        </w:tc>
        <w:tc>
          <w:tcPr>
            <w:tcW w:w="12226" w:type="dxa"/>
            <w:tcBorders>
              <w:top w:val="single" w:sz="8" w:space="0" w:color="00FF00"/>
              <w:left w:val="single" w:sz="8" w:space="0" w:color="00FF00"/>
              <w:bottom w:val="single" w:sz="8" w:space="0" w:color="00FF00"/>
              <w:right w:val="single" w:sz="8" w:space="0" w:color="00FF00"/>
            </w:tcBorders>
          </w:tcPr>
          <w:p w:rsidR="00634853" w:rsidRPr="005E1447" w:rsidRDefault="005E1447" w:rsidP="00104568">
            <w:pPr>
              <w:pStyle w:val="TextNormalintable"/>
              <w:ind w:left="0"/>
              <w:rPr>
                <w:rFonts w:ascii="Calibri" w:hAnsi="Calibri" w:cs="Calibri"/>
                <w:sz w:val="20"/>
              </w:rPr>
            </w:pPr>
            <w:r w:rsidRPr="005E1447">
              <w:rPr>
                <w:rFonts w:ascii="Calibri" w:hAnsi="Calibri" w:cs="Calibri"/>
                <w:sz w:val="20"/>
              </w:rPr>
              <w:t>8</w:t>
            </w:r>
          </w:p>
        </w:tc>
      </w:tr>
      <w:tr w:rsidR="00634853" w:rsidRPr="002422C4" w:rsidTr="00104568">
        <w:tc>
          <w:tcPr>
            <w:tcW w:w="2059"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hAnsi="Calibri" w:cs="Calibri"/>
                <w:b/>
                <w:sz w:val="20"/>
              </w:rPr>
            </w:pPr>
            <w:r w:rsidRPr="002422C4">
              <w:rPr>
                <w:rFonts w:ascii="Calibri" w:hAnsi="Calibri" w:cs="Calibri"/>
                <w:b/>
                <w:sz w:val="20"/>
              </w:rPr>
              <w:t>ECVET Credit Value</w:t>
            </w:r>
          </w:p>
        </w:tc>
        <w:tc>
          <w:tcPr>
            <w:tcW w:w="12226" w:type="dxa"/>
            <w:tcBorders>
              <w:top w:val="single" w:sz="8" w:space="0" w:color="00FF00"/>
              <w:left w:val="single" w:sz="8" w:space="0" w:color="00FF00"/>
              <w:bottom w:val="single" w:sz="8" w:space="0" w:color="00FF00"/>
              <w:right w:val="single" w:sz="8" w:space="0" w:color="00FF00"/>
            </w:tcBorders>
          </w:tcPr>
          <w:p w:rsidR="00634853" w:rsidRPr="002422C4" w:rsidRDefault="00173C7D" w:rsidP="00104568">
            <w:pPr>
              <w:pStyle w:val="TextNormalintable"/>
              <w:ind w:left="0"/>
              <w:rPr>
                <w:rFonts w:ascii="Calibri" w:hAnsi="Calibri" w:cs="Calibri"/>
                <w:sz w:val="20"/>
              </w:rPr>
            </w:pPr>
            <w:r>
              <w:rPr>
                <w:rFonts w:ascii="Calibri" w:hAnsi="Calibri" w:cs="Calibri"/>
                <w:sz w:val="20"/>
              </w:rPr>
              <w:t>0,32</w:t>
            </w:r>
          </w:p>
        </w:tc>
      </w:tr>
      <w:tr w:rsidR="00634853" w:rsidRPr="002422C4" w:rsidTr="00104568">
        <w:trPr>
          <w:trHeight w:val="401"/>
        </w:trPr>
        <w:tc>
          <w:tcPr>
            <w:tcW w:w="2059"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hAnsi="Calibri" w:cs="Calibri"/>
                <w:b/>
                <w:sz w:val="20"/>
              </w:rPr>
            </w:pPr>
            <w:r w:rsidRPr="002422C4">
              <w:rPr>
                <w:rFonts w:ascii="Calibri" w:hAnsi="Calibri" w:cs="Calibri"/>
                <w:b/>
                <w:sz w:val="20"/>
              </w:rPr>
              <w:t>EQF Level</w:t>
            </w:r>
          </w:p>
        </w:tc>
        <w:tc>
          <w:tcPr>
            <w:tcW w:w="12226"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hAnsi="Calibri" w:cs="Calibri"/>
                <w:noProof/>
                <w:sz w:val="20"/>
                <w:lang w:val="de-AT" w:eastAsia="de-AT"/>
              </w:rPr>
            </w:pPr>
            <w:r w:rsidRPr="002422C4">
              <w:rPr>
                <w:rFonts w:ascii="Calibri" w:hAnsi="Calibri" w:cs="Calibri"/>
                <w:noProof/>
                <w:sz w:val="20"/>
                <w:lang w:val="de-AT" w:eastAsia="de-AT"/>
              </w:rPr>
              <w:t>3</w:t>
            </w:r>
          </w:p>
        </w:tc>
      </w:tr>
      <w:tr w:rsidR="00634853" w:rsidRPr="005E1447" w:rsidTr="00104568">
        <w:trPr>
          <w:trHeight w:val="2012"/>
        </w:trPr>
        <w:tc>
          <w:tcPr>
            <w:tcW w:w="2059"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hAnsi="Calibri" w:cs="Calibri"/>
                <w:b/>
                <w:sz w:val="20"/>
              </w:rPr>
            </w:pPr>
            <w:r w:rsidRPr="002422C4">
              <w:rPr>
                <w:rFonts w:ascii="Calibri" w:hAnsi="Calibri" w:cs="Calibri"/>
                <w:b/>
                <w:sz w:val="20"/>
              </w:rPr>
              <w:t>Description</w:t>
            </w:r>
          </w:p>
          <w:p w:rsidR="00634853" w:rsidRPr="002422C4" w:rsidRDefault="00634853" w:rsidP="00104568">
            <w:pPr>
              <w:pStyle w:val="TextNormalintable"/>
              <w:ind w:left="0"/>
              <w:rPr>
                <w:rFonts w:ascii="Calibri" w:hAnsi="Calibri" w:cs="Calibri"/>
                <w:b/>
                <w:sz w:val="20"/>
              </w:rPr>
            </w:pPr>
          </w:p>
        </w:tc>
        <w:tc>
          <w:tcPr>
            <w:tcW w:w="12226"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hAnsi="Calibri" w:cs="Calibri"/>
                <w:sz w:val="20"/>
              </w:rPr>
            </w:pPr>
            <w:r w:rsidRPr="002422C4">
              <w:rPr>
                <w:rFonts w:ascii="Calibri" w:hAnsi="Calibri" w:cs="Calibri"/>
                <w:sz w:val="20"/>
              </w:rPr>
              <w:t>The unit focuses on giving youngsters some tools to become familiar with a specific heritage object, to define and describe civic values, and to analyse relevant elements that characterize a specific period from the local past.</w:t>
            </w:r>
          </w:p>
          <w:p w:rsidR="00634853" w:rsidRPr="002422C4" w:rsidRDefault="00634853" w:rsidP="00104568">
            <w:pPr>
              <w:pStyle w:val="TextNormalintable"/>
              <w:ind w:left="0"/>
              <w:rPr>
                <w:rFonts w:ascii="Calibri" w:hAnsi="Calibri" w:cs="Calibri"/>
                <w:sz w:val="20"/>
              </w:rPr>
            </w:pPr>
            <w:r w:rsidRPr="002422C4">
              <w:rPr>
                <w:rFonts w:ascii="Calibri" w:hAnsi="Calibri" w:cs="Calibri"/>
                <w:sz w:val="20"/>
              </w:rPr>
              <w:t>This process will include:</w:t>
            </w:r>
            <w:r w:rsidRPr="002422C4">
              <w:rPr>
                <w:rFonts w:ascii="Calibri" w:hAnsi="Calibri" w:cs="Calibri"/>
                <w:sz w:val="20"/>
              </w:rPr>
              <w:br/>
              <w:t>- a discovery phase (visit on location, Internet research, testimony from an expert of the chosen heritage object…),</w:t>
            </w:r>
            <w:r w:rsidRPr="002422C4">
              <w:rPr>
                <w:rFonts w:ascii="Calibri" w:hAnsi="Calibri" w:cs="Calibri"/>
                <w:sz w:val="20"/>
              </w:rPr>
              <w:br/>
              <w:t xml:space="preserve">- an individual compiling of information, </w:t>
            </w:r>
            <w:r w:rsidRPr="002422C4">
              <w:rPr>
                <w:rFonts w:ascii="Calibri" w:hAnsi="Calibri" w:cs="Calibri"/>
                <w:sz w:val="20"/>
              </w:rPr>
              <w:br/>
              <w:t>- a discussion on what civic values are (in general and in reference to the chosen heritage object),</w:t>
            </w:r>
            <w:r w:rsidRPr="002422C4">
              <w:rPr>
                <w:rFonts w:ascii="Calibri" w:hAnsi="Calibri" w:cs="Calibri"/>
                <w:sz w:val="20"/>
              </w:rPr>
              <w:br/>
              <w:t>- a selection of elements relevant for the following phases (the other IOs) relying on teamwork.</w:t>
            </w:r>
          </w:p>
        </w:tc>
      </w:tr>
    </w:tbl>
    <w:p w:rsidR="00634853" w:rsidRPr="00627BD6" w:rsidRDefault="00634853" w:rsidP="00634853">
      <w:pPr>
        <w:pStyle w:val="berschrift2"/>
        <w:rPr>
          <w:rFonts w:ascii="Arial" w:eastAsia="Cambria" w:hAnsi="Arial" w:cs="Helvetica"/>
          <w:b/>
          <w:bCs w:val="0"/>
          <w:color w:val="auto"/>
          <w:sz w:val="28"/>
          <w:szCs w:val="28"/>
          <w:lang w:val="ca-ES"/>
        </w:rPr>
      </w:pPr>
      <w:bookmarkStart w:id="7" w:name="_Toc373140249"/>
      <w:r w:rsidRPr="00627BD6">
        <w:rPr>
          <w:rFonts w:ascii="Arial" w:eastAsia="Cambria" w:hAnsi="Arial" w:cs="Helvetica"/>
          <w:b/>
          <w:bCs w:val="0"/>
          <w:color w:val="auto"/>
          <w:sz w:val="28"/>
          <w:szCs w:val="28"/>
          <w:lang w:val="ca-ES"/>
        </w:rPr>
        <w:t>Learning Outcomes</w:t>
      </w:r>
      <w:bookmarkEnd w:id="7"/>
      <w:r w:rsidRPr="00627BD6">
        <w:rPr>
          <w:rFonts w:ascii="Arial" w:eastAsia="Cambria" w:hAnsi="Arial" w:cs="Helvetica"/>
          <w:b/>
          <w:bCs w:val="0"/>
          <w:color w:val="auto"/>
          <w:sz w:val="28"/>
          <w:szCs w:val="28"/>
          <w:lang w:val="ca-ES"/>
        </w:rPr>
        <w:t xml:space="preserve"> </w:t>
      </w:r>
    </w:p>
    <w:p w:rsidR="00634853" w:rsidRPr="002422C4" w:rsidRDefault="00634853" w:rsidP="00634853">
      <w:pPr>
        <w:pStyle w:val="TextNormal"/>
        <w:spacing w:after="0"/>
        <w:rPr>
          <w:rFonts w:ascii="Calibri" w:hAnsi="Calibri" w:cs="Calibri"/>
          <w:b/>
        </w:rPr>
      </w:pPr>
    </w:p>
    <w:p w:rsidR="00634853" w:rsidRPr="002422C4" w:rsidRDefault="00634853" w:rsidP="00634853">
      <w:pPr>
        <w:pStyle w:val="TextNormal"/>
        <w:spacing w:after="0"/>
        <w:rPr>
          <w:rFonts w:ascii="Calibri" w:hAnsi="Calibri" w:cs="Calibri"/>
          <w:b/>
        </w:rPr>
      </w:pPr>
      <w:r w:rsidRPr="002422C4">
        <w:rPr>
          <w:rFonts w:ascii="Calibri" w:hAnsi="Calibri" w:cs="Calibri"/>
          <w:b/>
        </w:rPr>
        <w:t>After completing the unit, students should be able to:</w:t>
      </w:r>
    </w:p>
    <w:p w:rsidR="00634853" w:rsidRPr="002422C4" w:rsidRDefault="00634853" w:rsidP="00634853">
      <w:pPr>
        <w:pStyle w:val="TextNormal"/>
        <w:spacing w:after="0"/>
        <w:rPr>
          <w:rFonts w:ascii="Calibri" w:hAnsi="Calibri" w:cs="Calibri"/>
          <w:b/>
        </w:rPr>
      </w:pPr>
    </w:p>
    <w:p w:rsidR="00634853" w:rsidRPr="002422C4" w:rsidRDefault="00634853" w:rsidP="00634853">
      <w:pPr>
        <w:pStyle w:val="TextNormal"/>
        <w:rPr>
          <w:rFonts w:ascii="Calibri" w:hAnsi="Calibri" w:cs="Calibri"/>
          <w:b/>
        </w:rPr>
      </w:pPr>
      <w:r w:rsidRPr="002422C4">
        <w:rPr>
          <w:rFonts w:ascii="Calibri" w:hAnsi="Calibri" w:cs="Calibri"/>
          <w:b/>
        </w:rPr>
        <w:t>LO</w:t>
      </w:r>
      <w:r w:rsidR="0003606B" w:rsidRPr="002422C4">
        <w:rPr>
          <w:rFonts w:ascii="Calibri" w:hAnsi="Calibri" w:cs="Calibri"/>
          <w:b/>
        </w:rPr>
        <w:t xml:space="preserve"> </w:t>
      </w:r>
      <w:r w:rsidRPr="002422C4">
        <w:rPr>
          <w:rFonts w:ascii="Calibri" w:hAnsi="Calibri" w:cs="Calibri"/>
          <w:b/>
        </w:rPr>
        <w:t>1</w:t>
      </w:r>
      <w:r w:rsidR="0003606B" w:rsidRPr="002422C4">
        <w:rPr>
          <w:rFonts w:ascii="Calibri" w:hAnsi="Calibri" w:cs="Calibri"/>
          <w:b/>
        </w:rPr>
        <w:t>:</w:t>
      </w:r>
      <w:r w:rsidRPr="002422C4">
        <w:rPr>
          <w:rFonts w:ascii="Calibri" w:hAnsi="Calibri" w:cs="Calibri"/>
          <w:b/>
        </w:rPr>
        <w:tab/>
      </w:r>
      <w:r w:rsidRPr="002422C4">
        <w:rPr>
          <w:rFonts w:ascii="Calibri" w:hAnsi="Calibri" w:cs="Calibri"/>
        </w:rPr>
        <w:t>Research and</w:t>
      </w:r>
      <w:r w:rsidRPr="002422C4">
        <w:rPr>
          <w:rFonts w:ascii="Calibri" w:hAnsi="Calibri" w:cs="Calibri"/>
          <w:b/>
        </w:rPr>
        <w:t xml:space="preserve"> </w:t>
      </w:r>
      <w:r w:rsidRPr="002422C4">
        <w:rPr>
          <w:rFonts w:ascii="Calibri" w:hAnsi="Calibri" w:cs="Calibri"/>
        </w:rPr>
        <w:t>filter collected information about a specific period from the past, in relation to the chosen civic heritage object</w:t>
      </w:r>
      <w:r w:rsidRPr="002422C4">
        <w:rPr>
          <w:rFonts w:ascii="Calibri" w:hAnsi="Calibri" w:cs="Calibri"/>
          <w:b/>
        </w:rPr>
        <w:t xml:space="preserve"> </w:t>
      </w:r>
      <w:r w:rsidRPr="002422C4">
        <w:rPr>
          <w:rFonts w:ascii="Calibri" w:hAnsi="Calibri" w:cs="Calibri"/>
          <w:b/>
        </w:rPr>
        <w:sym w:font="Wingdings" w:char="00E0"/>
      </w:r>
      <w:r w:rsidR="0092512F" w:rsidRPr="002422C4">
        <w:rPr>
          <w:rFonts w:ascii="Calibri" w:hAnsi="Calibri" w:cs="Calibri"/>
          <w:b/>
        </w:rPr>
        <w:t xml:space="preserve"> inquisitive </w:t>
      </w:r>
      <w:proofErr w:type="spellStart"/>
      <w:r w:rsidR="0092512F" w:rsidRPr="002422C4">
        <w:rPr>
          <w:rFonts w:ascii="Calibri" w:hAnsi="Calibri" w:cs="Calibri"/>
          <w:b/>
        </w:rPr>
        <w:t>mindset</w:t>
      </w:r>
      <w:proofErr w:type="spellEnd"/>
    </w:p>
    <w:p w:rsidR="00634853" w:rsidRPr="002422C4" w:rsidRDefault="00634853" w:rsidP="00634853">
      <w:pPr>
        <w:pStyle w:val="TextNormal"/>
        <w:rPr>
          <w:rFonts w:ascii="Calibri" w:hAnsi="Calibri" w:cs="Calibri"/>
          <w:b/>
        </w:rPr>
      </w:pPr>
      <w:r w:rsidRPr="002422C4">
        <w:rPr>
          <w:rFonts w:ascii="Calibri" w:hAnsi="Calibri" w:cs="Calibri"/>
          <w:b/>
        </w:rPr>
        <w:t>LO</w:t>
      </w:r>
      <w:r w:rsidR="0003606B" w:rsidRPr="002422C4">
        <w:rPr>
          <w:rFonts w:ascii="Calibri" w:hAnsi="Calibri" w:cs="Calibri"/>
          <w:b/>
        </w:rPr>
        <w:t xml:space="preserve"> </w:t>
      </w:r>
      <w:r w:rsidRPr="002422C4">
        <w:rPr>
          <w:rFonts w:ascii="Calibri" w:hAnsi="Calibri" w:cs="Calibri"/>
          <w:b/>
        </w:rPr>
        <w:t>2</w:t>
      </w:r>
      <w:r w:rsidR="0003606B" w:rsidRPr="002422C4">
        <w:rPr>
          <w:rFonts w:ascii="Calibri" w:hAnsi="Calibri" w:cs="Calibri"/>
          <w:b/>
        </w:rPr>
        <w:t>:</w:t>
      </w:r>
      <w:r w:rsidRPr="002422C4">
        <w:rPr>
          <w:rFonts w:ascii="Calibri" w:hAnsi="Calibri" w:cs="Calibri"/>
          <w:b/>
        </w:rPr>
        <w:tab/>
      </w:r>
      <w:r w:rsidRPr="002422C4">
        <w:rPr>
          <w:rFonts w:ascii="Calibri" w:hAnsi="Calibri" w:cs="Calibri"/>
        </w:rPr>
        <w:t>Identify positive civic values represented by or having inspired the heritage object</w:t>
      </w:r>
      <w:r w:rsidRPr="002422C4">
        <w:rPr>
          <w:rFonts w:ascii="Calibri" w:hAnsi="Calibri" w:cs="Calibri"/>
          <w:b/>
        </w:rPr>
        <w:t xml:space="preserve"> </w:t>
      </w:r>
      <w:r w:rsidRPr="002422C4">
        <w:rPr>
          <w:rFonts w:ascii="Calibri" w:hAnsi="Calibri" w:cs="Calibri"/>
          <w:b/>
        </w:rPr>
        <w:sym w:font="Wingdings" w:char="00E0"/>
      </w:r>
      <w:r w:rsidR="0092512F" w:rsidRPr="002422C4">
        <w:rPr>
          <w:rFonts w:ascii="Calibri" w:hAnsi="Calibri" w:cs="Calibri"/>
          <w:b/>
        </w:rPr>
        <w:t xml:space="preserve"> reflexive </w:t>
      </w:r>
      <w:proofErr w:type="spellStart"/>
      <w:r w:rsidR="0092512F" w:rsidRPr="002422C4">
        <w:rPr>
          <w:rFonts w:ascii="Calibri" w:hAnsi="Calibri" w:cs="Calibri"/>
          <w:b/>
        </w:rPr>
        <w:t>mindset</w:t>
      </w:r>
      <w:proofErr w:type="spellEnd"/>
    </w:p>
    <w:p w:rsidR="00F048AF" w:rsidRDefault="00634853" w:rsidP="00F048AF">
      <w:pPr>
        <w:pStyle w:val="TextNormal"/>
        <w:rPr>
          <w:rFonts w:ascii="Arial" w:eastAsia="Cambria" w:hAnsi="Arial" w:cs="Helvetica"/>
          <w:b/>
          <w:bCs/>
          <w:sz w:val="28"/>
          <w:szCs w:val="28"/>
          <w:lang w:val="ca-ES"/>
        </w:rPr>
      </w:pPr>
      <w:r w:rsidRPr="002422C4">
        <w:rPr>
          <w:rFonts w:ascii="Calibri" w:hAnsi="Calibri" w:cs="Calibri"/>
          <w:b/>
        </w:rPr>
        <w:t>LO</w:t>
      </w:r>
      <w:r w:rsidR="0003606B" w:rsidRPr="002422C4">
        <w:rPr>
          <w:rFonts w:ascii="Calibri" w:hAnsi="Calibri" w:cs="Calibri"/>
          <w:b/>
        </w:rPr>
        <w:t xml:space="preserve"> </w:t>
      </w:r>
      <w:r w:rsidRPr="002422C4">
        <w:rPr>
          <w:rFonts w:ascii="Calibri" w:hAnsi="Calibri" w:cs="Calibri"/>
          <w:b/>
        </w:rPr>
        <w:t>3</w:t>
      </w:r>
      <w:r w:rsidR="0003606B" w:rsidRPr="002422C4">
        <w:rPr>
          <w:rFonts w:ascii="Calibri" w:hAnsi="Calibri" w:cs="Calibri"/>
          <w:b/>
        </w:rPr>
        <w:t>:</w:t>
      </w:r>
      <w:r w:rsidRPr="002422C4">
        <w:rPr>
          <w:rFonts w:ascii="Calibri" w:hAnsi="Calibri" w:cs="Calibri"/>
          <w:b/>
        </w:rPr>
        <w:tab/>
      </w:r>
      <w:r w:rsidRPr="002422C4">
        <w:rPr>
          <w:rFonts w:ascii="Calibri" w:hAnsi="Calibri" w:cs="Calibri"/>
        </w:rPr>
        <w:t>Work as a group and value each other’s different social / economic / cultural background</w:t>
      </w:r>
      <w:r w:rsidRPr="002422C4">
        <w:rPr>
          <w:rFonts w:ascii="Calibri" w:hAnsi="Calibri" w:cs="Calibri"/>
          <w:b/>
        </w:rPr>
        <w:t xml:space="preserve"> </w:t>
      </w:r>
      <w:r w:rsidRPr="002422C4">
        <w:rPr>
          <w:rFonts w:ascii="Calibri" w:hAnsi="Calibri" w:cs="Calibri"/>
          <w:b/>
        </w:rPr>
        <w:sym w:font="Wingdings" w:char="00E0"/>
      </w:r>
      <w:r w:rsidR="0092512F" w:rsidRPr="002422C4">
        <w:rPr>
          <w:rFonts w:ascii="Calibri" w:hAnsi="Calibri" w:cs="Calibri"/>
          <w:b/>
        </w:rPr>
        <w:t xml:space="preserve"> collaborative </w:t>
      </w:r>
      <w:proofErr w:type="spellStart"/>
      <w:r w:rsidR="0092512F" w:rsidRPr="002422C4">
        <w:rPr>
          <w:rFonts w:ascii="Calibri" w:hAnsi="Calibri" w:cs="Calibri"/>
          <w:b/>
        </w:rPr>
        <w:t>mindset</w:t>
      </w:r>
      <w:bookmarkStart w:id="8" w:name="_Toc373140250"/>
      <w:proofErr w:type="spellEnd"/>
      <w:r w:rsidR="00F048AF">
        <w:rPr>
          <w:rFonts w:ascii="Calibri" w:hAnsi="Calibri" w:cs="Calibri"/>
          <w:b/>
        </w:rPr>
        <w:br/>
      </w:r>
    </w:p>
    <w:p w:rsidR="00634853" w:rsidRPr="00627BD6" w:rsidRDefault="00634853" w:rsidP="00634853">
      <w:pPr>
        <w:pStyle w:val="berschrift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lastRenderedPageBreak/>
        <w:t>Competences, Knowledge and Skills</w:t>
      </w:r>
      <w:bookmarkEnd w:id="8"/>
    </w:p>
    <w:tbl>
      <w:tblPr>
        <w:tblW w:w="0" w:type="auto"/>
        <w:tblInd w:w="-10"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ayout w:type="fixed"/>
        <w:tblCellMar>
          <w:left w:w="0" w:type="dxa"/>
          <w:right w:w="0" w:type="dxa"/>
        </w:tblCellMar>
        <w:tblLook w:val="0000" w:firstRow="0" w:lastRow="0" w:firstColumn="0" w:lastColumn="0" w:noHBand="0" w:noVBand="0"/>
      </w:tblPr>
      <w:tblGrid>
        <w:gridCol w:w="1978"/>
        <w:gridCol w:w="12217"/>
      </w:tblGrid>
      <w:tr w:rsidR="00634853" w:rsidRPr="005E1447" w:rsidTr="00104568">
        <w:trPr>
          <w:trHeight w:val="567"/>
        </w:trPr>
        <w:tc>
          <w:tcPr>
            <w:tcW w:w="1978" w:type="dxa"/>
            <w:tcBorders>
              <w:top w:val="single" w:sz="8" w:space="0" w:color="9BBB59"/>
              <w:left w:val="single" w:sz="8" w:space="0" w:color="9BBB59"/>
              <w:bottom w:val="single" w:sz="8" w:space="0" w:color="00FF00"/>
              <w:right w:val="single" w:sz="8" w:space="0" w:color="9BBB59"/>
            </w:tcBorders>
            <w:shd w:val="clear" w:color="auto" w:fill="000000"/>
            <w:vAlign w:val="center"/>
          </w:tcPr>
          <w:p w:rsidR="00634853" w:rsidRPr="002422C4" w:rsidRDefault="00634853" w:rsidP="00104568">
            <w:pPr>
              <w:pStyle w:val="TextNormalintable"/>
              <w:ind w:left="162" w:right="115"/>
              <w:jc w:val="both"/>
              <w:rPr>
                <w:rFonts w:ascii="Calibri" w:hAnsi="Calibri" w:cs="Calibri"/>
                <w:b/>
                <w:color w:val="00FF00"/>
                <w:sz w:val="24"/>
              </w:rPr>
            </w:pPr>
            <w:r w:rsidRPr="002422C4">
              <w:rPr>
                <w:rFonts w:ascii="Calibri" w:hAnsi="Calibri" w:cs="Calibri"/>
                <w:b/>
                <w:color w:val="00FF00"/>
                <w:sz w:val="24"/>
              </w:rPr>
              <w:t>Competences</w:t>
            </w:r>
          </w:p>
        </w:tc>
        <w:tc>
          <w:tcPr>
            <w:tcW w:w="12217" w:type="dxa"/>
            <w:tcBorders>
              <w:top w:val="single" w:sz="8" w:space="0" w:color="9BBB59"/>
              <w:left w:val="single" w:sz="8" w:space="0" w:color="9BBB59"/>
              <w:bottom w:val="single" w:sz="8" w:space="0" w:color="00FF00"/>
              <w:right w:val="single" w:sz="8" w:space="0" w:color="9BBB59"/>
            </w:tcBorders>
            <w:shd w:val="clear" w:color="auto" w:fill="000000"/>
            <w:vAlign w:val="center"/>
          </w:tcPr>
          <w:p w:rsidR="00634853" w:rsidRPr="002422C4" w:rsidRDefault="00634853" w:rsidP="00104568">
            <w:pPr>
              <w:pStyle w:val="TextNormalintable"/>
              <w:ind w:left="169"/>
              <w:jc w:val="both"/>
              <w:rPr>
                <w:rFonts w:ascii="Calibri" w:hAnsi="Calibri" w:cs="Calibri"/>
                <w:b/>
                <w:color w:val="00FF00"/>
                <w:sz w:val="24"/>
              </w:rPr>
            </w:pPr>
            <w:r w:rsidRPr="002422C4">
              <w:rPr>
                <w:rFonts w:ascii="Calibri" w:hAnsi="Calibri" w:cs="Calibri"/>
                <w:b/>
                <w:color w:val="00FF00"/>
                <w:sz w:val="24"/>
              </w:rPr>
              <w:t>After completing the unit, the student will have acquired the responsibility and autonomy to:</w:t>
            </w:r>
          </w:p>
        </w:tc>
      </w:tr>
      <w:tr w:rsidR="00634853" w:rsidRPr="005E144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1</w:t>
            </w:r>
          </w:p>
        </w:tc>
        <w:tc>
          <w:tcPr>
            <w:tcW w:w="12217"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ind w:left="162"/>
              <w:rPr>
                <w:rFonts w:ascii="Calibri" w:hAnsi="Calibri" w:cs="Calibri"/>
                <w:sz w:val="20"/>
              </w:rPr>
            </w:pPr>
            <w:r w:rsidRPr="002422C4">
              <w:rPr>
                <w:rFonts w:ascii="Calibri" w:hAnsi="Calibri" w:cs="Calibri"/>
                <w:sz w:val="20"/>
              </w:rPr>
              <w:t xml:space="preserve">Research a chosen heritage object by way of visiting its location (if possible), asking questions to experts, </w:t>
            </w:r>
            <w:proofErr w:type="spellStart"/>
            <w:r w:rsidRPr="002422C4">
              <w:rPr>
                <w:rFonts w:ascii="Calibri" w:hAnsi="Calibri" w:cs="Calibri"/>
                <w:sz w:val="20"/>
              </w:rPr>
              <w:t>compulsing</w:t>
            </w:r>
            <w:proofErr w:type="spellEnd"/>
            <w:r w:rsidRPr="002422C4">
              <w:rPr>
                <w:rFonts w:ascii="Calibri" w:hAnsi="Calibri" w:cs="Calibri"/>
                <w:sz w:val="20"/>
              </w:rPr>
              <w:t xml:space="preserve"> available information (from the Internet, the trainer, …) and analysing their findings.</w:t>
            </w:r>
          </w:p>
        </w:tc>
      </w:tr>
      <w:tr w:rsidR="00634853" w:rsidRPr="005E144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2</w:t>
            </w:r>
          </w:p>
        </w:tc>
        <w:tc>
          <w:tcPr>
            <w:tcW w:w="12217"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ind w:left="162"/>
              <w:rPr>
                <w:rFonts w:ascii="Calibri" w:hAnsi="Calibri" w:cs="Calibri"/>
                <w:sz w:val="20"/>
              </w:rPr>
            </w:pPr>
            <w:r w:rsidRPr="002422C4">
              <w:rPr>
                <w:rFonts w:ascii="Calibri" w:hAnsi="Calibri" w:cs="Calibri"/>
                <w:sz w:val="20"/>
              </w:rPr>
              <w:t>Identify several positive civic values.</w:t>
            </w:r>
          </w:p>
        </w:tc>
      </w:tr>
      <w:tr w:rsidR="00634853" w:rsidRPr="005E144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3</w:t>
            </w:r>
          </w:p>
        </w:tc>
        <w:tc>
          <w:tcPr>
            <w:tcW w:w="12217"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ind w:left="162"/>
              <w:rPr>
                <w:rFonts w:ascii="Calibri" w:hAnsi="Calibri" w:cs="Calibri"/>
                <w:sz w:val="20"/>
              </w:rPr>
            </w:pPr>
            <w:r w:rsidRPr="002422C4">
              <w:rPr>
                <w:rFonts w:ascii="Calibri" w:hAnsi="Calibri" w:cs="Calibri"/>
                <w:sz w:val="20"/>
              </w:rPr>
              <w:t>Value cooperation and tolerance over competition.</w:t>
            </w:r>
          </w:p>
        </w:tc>
      </w:tr>
      <w:tr w:rsidR="00634853" w:rsidRPr="005E1447" w:rsidTr="00104568">
        <w:trPr>
          <w:trHeight w:val="567"/>
        </w:trPr>
        <w:tc>
          <w:tcPr>
            <w:tcW w:w="1978" w:type="dxa"/>
            <w:tcBorders>
              <w:top w:val="single" w:sz="8" w:space="0" w:color="00FF00"/>
              <w:left w:val="single" w:sz="8" w:space="0" w:color="00FF00"/>
              <w:bottom w:val="single" w:sz="8" w:space="0" w:color="00FF00"/>
              <w:right w:val="single" w:sz="8" w:space="0" w:color="00FF00"/>
            </w:tcBorders>
            <w:shd w:val="clear" w:color="auto" w:fill="000000"/>
            <w:vAlign w:val="center"/>
          </w:tcPr>
          <w:p w:rsidR="00634853" w:rsidRPr="002422C4" w:rsidRDefault="00634853" w:rsidP="00104568">
            <w:pPr>
              <w:pStyle w:val="TextNormalintable"/>
              <w:ind w:left="162"/>
              <w:jc w:val="both"/>
              <w:rPr>
                <w:rFonts w:ascii="Calibri" w:hAnsi="Calibri" w:cs="Calibri"/>
                <w:b/>
                <w:color w:val="00FF00"/>
                <w:sz w:val="24"/>
              </w:rPr>
            </w:pPr>
            <w:r w:rsidRPr="002422C4">
              <w:rPr>
                <w:rFonts w:ascii="Calibri" w:hAnsi="Calibri" w:cs="Calibri"/>
                <w:b/>
                <w:color w:val="00FF00"/>
                <w:sz w:val="24"/>
              </w:rPr>
              <w:t>Skills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vAlign w:val="center"/>
          </w:tcPr>
          <w:p w:rsidR="00634853" w:rsidRPr="002422C4" w:rsidRDefault="00634853" w:rsidP="00104568">
            <w:pPr>
              <w:pStyle w:val="TextNormalintable"/>
              <w:ind w:left="169"/>
              <w:jc w:val="both"/>
              <w:rPr>
                <w:rFonts w:ascii="Calibri" w:hAnsi="Calibri" w:cs="Calibri"/>
                <w:b/>
                <w:color w:val="00FF00"/>
                <w:sz w:val="24"/>
              </w:rPr>
            </w:pPr>
            <w:r w:rsidRPr="002422C4">
              <w:rPr>
                <w:rFonts w:ascii="Calibri" w:hAnsi="Calibri" w:cs="Calibri"/>
                <w:b/>
                <w:color w:val="00FF00"/>
                <w:sz w:val="24"/>
              </w:rPr>
              <w:t>After completing the unit, the student will be able to master the following skills:</w:t>
            </w:r>
          </w:p>
        </w:tc>
      </w:tr>
      <w:tr w:rsidR="00634853" w:rsidRPr="005E144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1</w:t>
            </w:r>
          </w:p>
        </w:tc>
        <w:tc>
          <w:tcPr>
            <w:tcW w:w="12217"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 xml:space="preserve">Collecting and filtering the available information about the heritage object and its period of creation. </w:t>
            </w:r>
          </w:p>
          <w:p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Asking relevant questions to access information.</w:t>
            </w:r>
          </w:p>
          <w:p w:rsidR="00634853" w:rsidRPr="002422C4" w:rsidRDefault="002D4C2D"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Analysing</w:t>
            </w:r>
            <w:r w:rsidR="00634853" w:rsidRPr="002422C4">
              <w:rPr>
                <w:rFonts w:ascii="Calibri" w:hAnsi="Calibri" w:cs="Calibri"/>
                <w:sz w:val="20"/>
                <w:szCs w:val="20"/>
              </w:rPr>
              <w:t xml:space="preserve"> (alone and then in group) the collected information.</w:t>
            </w:r>
          </w:p>
        </w:tc>
      </w:tr>
      <w:tr w:rsidR="00634853" w:rsidRPr="005E144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2</w:t>
            </w:r>
          </w:p>
        </w:tc>
        <w:tc>
          <w:tcPr>
            <w:tcW w:w="12217"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Elaborate a definition of what constitutes a “civic value”.</w:t>
            </w:r>
          </w:p>
          <w:p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Discuss what civic values are related to the heritage object.</w:t>
            </w:r>
          </w:p>
          <w:p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Select the most relevant values in our society, in a European context.</w:t>
            </w:r>
          </w:p>
          <w:p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Imagine how these values can have a positive impact.</w:t>
            </w:r>
          </w:p>
        </w:tc>
      </w:tr>
      <w:tr w:rsidR="00634853" w:rsidRPr="005E144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3</w:t>
            </w:r>
          </w:p>
        </w:tc>
        <w:tc>
          <w:tcPr>
            <w:tcW w:w="12217"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Confronting different opinions and sources of information.</w:t>
            </w:r>
          </w:p>
          <w:p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Realize how subjective the process of selecting relevant information can be, and how it can be overcome by collaborative work.</w:t>
            </w:r>
          </w:p>
          <w:p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Use teamwork to achieve a common goal.</w:t>
            </w:r>
          </w:p>
        </w:tc>
      </w:tr>
      <w:tr w:rsidR="00634853" w:rsidRPr="005E1447" w:rsidTr="00104568">
        <w:trPr>
          <w:trHeight w:val="567"/>
        </w:trPr>
        <w:tc>
          <w:tcPr>
            <w:tcW w:w="1978" w:type="dxa"/>
            <w:tcBorders>
              <w:top w:val="single" w:sz="8" w:space="0" w:color="00FF00"/>
              <w:left w:val="single" w:sz="8" w:space="0" w:color="00FF00"/>
              <w:bottom w:val="single" w:sz="8" w:space="0" w:color="00FF00"/>
              <w:right w:val="single" w:sz="8" w:space="0" w:color="00FF00"/>
            </w:tcBorders>
            <w:shd w:val="clear" w:color="auto" w:fill="000000"/>
            <w:vAlign w:val="center"/>
          </w:tcPr>
          <w:p w:rsidR="00634853" w:rsidRPr="002422C4" w:rsidRDefault="00634853" w:rsidP="00104568">
            <w:pPr>
              <w:pStyle w:val="TextNormalintable"/>
              <w:ind w:left="162"/>
              <w:jc w:val="both"/>
              <w:rPr>
                <w:rFonts w:ascii="Calibri" w:hAnsi="Calibri" w:cs="Calibri"/>
                <w:b/>
                <w:color w:val="00FF00"/>
                <w:sz w:val="24"/>
              </w:rPr>
            </w:pPr>
            <w:bookmarkStart w:id="9" w:name="_Toc373140251"/>
            <w:r w:rsidRPr="002422C4">
              <w:rPr>
                <w:rFonts w:ascii="Calibri" w:hAnsi="Calibri" w:cs="Calibri"/>
                <w:b/>
                <w:color w:val="00FF00"/>
                <w:sz w:val="24"/>
              </w:rPr>
              <w:t>Knowledge</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vAlign w:val="center"/>
          </w:tcPr>
          <w:p w:rsidR="00634853" w:rsidRPr="002422C4" w:rsidRDefault="00634853" w:rsidP="00104568">
            <w:pPr>
              <w:pStyle w:val="TextNormalintable"/>
              <w:ind w:left="169"/>
              <w:jc w:val="both"/>
              <w:rPr>
                <w:rFonts w:ascii="Calibri" w:hAnsi="Calibri" w:cs="Calibri"/>
                <w:b/>
                <w:color w:val="00FF00"/>
                <w:sz w:val="24"/>
              </w:rPr>
            </w:pPr>
            <w:r w:rsidRPr="002422C4">
              <w:rPr>
                <w:rFonts w:ascii="Calibri" w:hAnsi="Calibri" w:cs="Calibri"/>
                <w:b/>
                <w:color w:val="00FF00"/>
                <w:sz w:val="24"/>
              </w:rPr>
              <w:t>After completing the unit, the student will:</w:t>
            </w:r>
          </w:p>
        </w:tc>
      </w:tr>
      <w:tr w:rsidR="00634853" w:rsidRPr="005E144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FB3FAE">
            <w:pPr>
              <w:pStyle w:val="TextNormalintable"/>
              <w:ind w:left="162"/>
              <w:jc w:val="center"/>
              <w:rPr>
                <w:rFonts w:ascii="Calibri" w:hAnsi="Calibri" w:cs="Calibri"/>
                <w:b/>
                <w:sz w:val="2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1</w:t>
            </w:r>
          </w:p>
        </w:tc>
        <w:tc>
          <w:tcPr>
            <w:tcW w:w="12217"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ind w:left="0"/>
              <w:rPr>
                <w:rFonts w:ascii="Calibri" w:hAnsi="Calibri" w:cs="Calibri"/>
                <w:sz w:val="20"/>
              </w:rPr>
            </w:pPr>
            <w:r w:rsidRPr="002422C4">
              <w:rPr>
                <w:rFonts w:ascii="Calibri" w:hAnsi="Calibri" w:cs="Calibri"/>
                <w:sz w:val="20"/>
              </w:rPr>
              <w:t xml:space="preserve">     Know about a specific period from the local and European past.</w:t>
            </w:r>
          </w:p>
        </w:tc>
      </w:tr>
      <w:tr w:rsidR="00634853" w:rsidRPr="005E144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lastRenderedPageBreak/>
              <w:t>LO</w:t>
            </w:r>
            <w:r w:rsidR="0003606B" w:rsidRPr="002422C4">
              <w:rPr>
                <w:rFonts w:ascii="Calibri" w:hAnsi="Calibri" w:cs="Calibri"/>
                <w:b/>
                <w:sz w:val="22"/>
              </w:rPr>
              <w:t xml:space="preserve"> </w:t>
            </w:r>
            <w:r w:rsidRPr="002422C4">
              <w:rPr>
                <w:rFonts w:ascii="Calibri" w:hAnsi="Calibri" w:cs="Calibri"/>
                <w:b/>
                <w:sz w:val="22"/>
              </w:rPr>
              <w:t>2</w:t>
            </w:r>
          </w:p>
        </w:tc>
        <w:tc>
          <w:tcPr>
            <w:tcW w:w="12217"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bullet"/>
              <w:numPr>
                <w:ilvl w:val="0"/>
                <w:numId w:val="0"/>
              </w:numPr>
              <w:tabs>
                <w:tab w:val="clear" w:pos="6804"/>
                <w:tab w:val="right" w:leader="dot" w:pos="7256"/>
              </w:tabs>
              <w:ind w:left="255"/>
              <w:rPr>
                <w:rFonts w:ascii="Calibri" w:hAnsi="Calibri" w:cs="Calibri"/>
              </w:rPr>
            </w:pPr>
            <w:r w:rsidRPr="002422C4">
              <w:rPr>
                <w:rFonts w:ascii="Calibri" w:hAnsi="Calibri" w:cs="Calibri"/>
                <w:color w:val="auto"/>
                <w:sz w:val="20"/>
                <w:szCs w:val="20"/>
              </w:rPr>
              <w:t>Know several positive civic values pertaining to the chosen heritage object.</w:t>
            </w:r>
          </w:p>
        </w:tc>
      </w:tr>
      <w:tr w:rsidR="00634853" w:rsidRPr="005E144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3</w:t>
            </w:r>
          </w:p>
        </w:tc>
        <w:tc>
          <w:tcPr>
            <w:tcW w:w="12217" w:type="dxa"/>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bullet"/>
              <w:numPr>
                <w:ilvl w:val="0"/>
                <w:numId w:val="0"/>
              </w:numPr>
              <w:tabs>
                <w:tab w:val="clear" w:pos="6804"/>
                <w:tab w:val="right" w:leader="dot" w:pos="7256"/>
              </w:tabs>
              <w:ind w:left="255"/>
              <w:rPr>
                <w:rFonts w:ascii="Calibri" w:hAnsi="Calibri" w:cs="Calibri"/>
              </w:rPr>
            </w:pPr>
            <w:r w:rsidRPr="002422C4">
              <w:rPr>
                <w:rFonts w:ascii="Calibri" w:hAnsi="Calibri" w:cs="Calibri"/>
                <w:color w:val="auto"/>
                <w:sz w:val="20"/>
                <w:szCs w:val="20"/>
              </w:rPr>
              <w:t>Know the value of cooperation and collaboration, as well as having conscience that everyone has something to bring to the discussion.</w:t>
            </w:r>
          </w:p>
        </w:tc>
      </w:tr>
    </w:tbl>
    <w:p w:rsidR="00634853" w:rsidRPr="002422C4" w:rsidRDefault="00634853" w:rsidP="00634853">
      <w:pPr>
        <w:pStyle w:val="berschrift2"/>
        <w:rPr>
          <w:rFonts w:ascii="Calibri" w:hAnsi="Calibri" w:cs="Calibri"/>
          <w:sz w:val="4"/>
        </w:rPr>
      </w:pPr>
    </w:p>
    <w:p w:rsidR="00634853" w:rsidRPr="002422C4" w:rsidRDefault="00634853" w:rsidP="00634853">
      <w:pPr>
        <w:pStyle w:val="berschrift2"/>
        <w:rPr>
          <w:rFonts w:ascii="Calibri" w:hAnsi="Calibri" w:cs="Calibri"/>
          <w:b/>
          <w:sz w:val="20"/>
          <w:szCs w:val="20"/>
        </w:rPr>
      </w:pPr>
      <w:r w:rsidRPr="002422C4">
        <w:rPr>
          <w:rFonts w:ascii="Calibri" w:hAnsi="Calibri" w:cs="Calibri"/>
          <w:sz w:val="4"/>
        </w:rPr>
        <w:br/>
      </w:r>
      <w:bookmarkStart w:id="10" w:name="_Toc373140252"/>
      <w:bookmarkEnd w:id="9"/>
      <w:r w:rsidRPr="00627BD6">
        <w:rPr>
          <w:rFonts w:ascii="Arial" w:eastAsia="Cambria" w:hAnsi="Arial" w:cs="Helvetica"/>
          <w:b/>
          <w:bCs w:val="0"/>
          <w:color w:val="auto"/>
          <w:sz w:val="28"/>
          <w:szCs w:val="28"/>
          <w:lang w:val="ca-ES"/>
        </w:rPr>
        <w:t>Assessment Criteria</w:t>
      </w:r>
      <w:bookmarkEnd w:id="10"/>
    </w:p>
    <w:tbl>
      <w:tblPr>
        <w:tblW w:w="4887" w:type="pct"/>
        <w:tblInd w:w="108"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895"/>
        <w:gridCol w:w="6356"/>
        <w:gridCol w:w="6693"/>
      </w:tblGrid>
      <w:tr w:rsidR="00634853" w:rsidRPr="002422C4" w:rsidTr="002D4C2D">
        <w:tc>
          <w:tcPr>
            <w:tcW w:w="321" w:type="pct"/>
            <w:tcBorders>
              <w:top w:val="single" w:sz="8" w:space="0" w:color="9BBB59"/>
              <w:left w:val="single" w:sz="8" w:space="0" w:color="9BBB59"/>
              <w:bottom w:val="single" w:sz="8" w:space="0" w:color="00FF00"/>
              <w:right w:val="single" w:sz="8" w:space="0" w:color="9BBB59"/>
            </w:tcBorders>
            <w:shd w:val="clear" w:color="auto" w:fill="000000"/>
          </w:tcPr>
          <w:p w:rsidR="00634853" w:rsidRPr="002422C4" w:rsidRDefault="00634853" w:rsidP="00104568">
            <w:pPr>
              <w:pStyle w:val="TextNormalTitleintable"/>
              <w:spacing w:line="240" w:lineRule="auto"/>
              <w:rPr>
                <w:rFonts w:ascii="Calibri" w:hAnsi="Calibri" w:cs="Calibri"/>
                <w:color w:val="00FF00"/>
                <w:sz w:val="24"/>
              </w:rPr>
            </w:pPr>
            <w:r w:rsidRPr="002422C4">
              <w:rPr>
                <w:rFonts w:ascii="Calibri" w:hAnsi="Calibri" w:cs="Calibri"/>
                <w:color w:val="00FF00"/>
                <w:sz w:val="24"/>
              </w:rPr>
              <w:t>LO s’</w:t>
            </w:r>
          </w:p>
        </w:tc>
        <w:tc>
          <w:tcPr>
            <w:tcW w:w="2279" w:type="pct"/>
            <w:tcBorders>
              <w:top w:val="single" w:sz="8" w:space="0" w:color="9BBB59"/>
              <w:left w:val="single" w:sz="8" w:space="0" w:color="9BBB59"/>
              <w:bottom w:val="single" w:sz="8" w:space="0" w:color="00FF00"/>
              <w:right w:val="single" w:sz="8" w:space="0" w:color="9BBB59"/>
            </w:tcBorders>
            <w:shd w:val="clear" w:color="auto" w:fill="000000"/>
          </w:tcPr>
          <w:p w:rsidR="00634853" w:rsidRPr="002422C4" w:rsidRDefault="00634853" w:rsidP="00104568">
            <w:pPr>
              <w:pStyle w:val="TextNormalTitleintable"/>
              <w:spacing w:line="240" w:lineRule="auto"/>
              <w:rPr>
                <w:rFonts w:ascii="Calibri" w:hAnsi="Calibri" w:cs="Calibri"/>
                <w:color w:val="00FF00"/>
                <w:sz w:val="24"/>
              </w:rPr>
            </w:pPr>
            <w:r w:rsidRPr="002422C4">
              <w:rPr>
                <w:rFonts w:ascii="Calibri" w:hAnsi="Calibri" w:cs="Calibri"/>
                <w:color w:val="00FF00"/>
                <w:sz w:val="24"/>
              </w:rPr>
              <w:t>Knowledge</w:t>
            </w:r>
          </w:p>
        </w:tc>
        <w:tc>
          <w:tcPr>
            <w:tcW w:w="2400" w:type="pct"/>
            <w:tcBorders>
              <w:top w:val="single" w:sz="8" w:space="0" w:color="9BBB59"/>
              <w:left w:val="single" w:sz="8" w:space="0" w:color="9BBB59"/>
              <w:bottom w:val="single" w:sz="8" w:space="0" w:color="00FF00"/>
              <w:right w:val="single" w:sz="8" w:space="0" w:color="9BBB59"/>
            </w:tcBorders>
            <w:shd w:val="clear" w:color="auto" w:fill="000000"/>
          </w:tcPr>
          <w:p w:rsidR="00634853" w:rsidRPr="002422C4" w:rsidRDefault="00634853" w:rsidP="00104568">
            <w:pPr>
              <w:pStyle w:val="TextNormalTitleintable"/>
              <w:spacing w:line="240" w:lineRule="auto"/>
              <w:rPr>
                <w:rFonts w:ascii="Calibri" w:hAnsi="Calibri" w:cs="Calibri"/>
                <w:color w:val="00FF00"/>
                <w:sz w:val="24"/>
              </w:rPr>
            </w:pPr>
            <w:r w:rsidRPr="002422C4">
              <w:rPr>
                <w:rFonts w:ascii="Calibri" w:hAnsi="Calibri" w:cs="Calibri"/>
                <w:color w:val="00FF00"/>
                <w:sz w:val="24"/>
              </w:rPr>
              <w:t>Application</w:t>
            </w:r>
          </w:p>
        </w:tc>
      </w:tr>
      <w:tr w:rsidR="00634853" w:rsidRPr="005E1447" w:rsidTr="002D4C2D">
        <w:tc>
          <w:tcPr>
            <w:tcW w:w="321"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ind w:left="0"/>
              <w:jc w:val="center"/>
              <w:rPr>
                <w:rFonts w:ascii="Calibri" w:hAnsi="Calibri" w:cs="Calibri"/>
                <w:b/>
                <w:bCs/>
                <w:sz w:val="22"/>
              </w:rPr>
            </w:pPr>
            <w:r w:rsidRPr="002422C4">
              <w:rPr>
                <w:rFonts w:ascii="Calibri" w:hAnsi="Calibri" w:cs="Calibri"/>
                <w:b/>
                <w:bCs/>
                <w:sz w:val="22"/>
              </w:rPr>
              <w:t>LO</w:t>
            </w:r>
            <w:r w:rsidR="0003606B" w:rsidRPr="002422C4">
              <w:rPr>
                <w:rFonts w:ascii="Calibri" w:hAnsi="Calibri" w:cs="Calibri"/>
                <w:b/>
                <w:bCs/>
                <w:sz w:val="22"/>
              </w:rPr>
              <w:t xml:space="preserve"> </w:t>
            </w:r>
            <w:r w:rsidRPr="002422C4">
              <w:rPr>
                <w:rFonts w:ascii="Calibri" w:hAnsi="Calibri" w:cs="Calibri"/>
                <w:b/>
                <w:bCs/>
                <w:sz w:val="22"/>
              </w:rPr>
              <w:t>1</w:t>
            </w:r>
          </w:p>
        </w:tc>
        <w:tc>
          <w:tcPr>
            <w:tcW w:w="2279"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ind w:left="0"/>
              <w:rPr>
                <w:rFonts w:ascii="Calibri" w:hAnsi="Calibri" w:cs="Calibri"/>
                <w:sz w:val="20"/>
              </w:rPr>
            </w:pPr>
            <w:r w:rsidRPr="002422C4">
              <w:rPr>
                <w:rFonts w:ascii="Calibri" w:hAnsi="Calibri" w:cs="Calibri"/>
                <w:sz w:val="20"/>
              </w:rPr>
              <w:t xml:space="preserve"> Characteristic elements of the local past represented by the chosen  </w:t>
            </w:r>
            <w:r w:rsidRPr="002422C4">
              <w:rPr>
                <w:rFonts w:ascii="Calibri" w:hAnsi="Calibri" w:cs="Calibri"/>
                <w:sz w:val="20"/>
              </w:rPr>
              <w:br/>
              <w:t xml:space="preserve"> heritage object (period, customs, ideologies, fashion, technology…).</w:t>
            </w:r>
          </w:p>
        </w:tc>
        <w:tc>
          <w:tcPr>
            <w:tcW w:w="2400"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rPr>
                <w:rFonts w:ascii="Calibri" w:hAnsi="Calibri" w:cs="Calibri"/>
                <w:sz w:val="20"/>
              </w:rPr>
            </w:pPr>
            <w:r w:rsidRPr="002422C4">
              <w:rPr>
                <w:rFonts w:ascii="Calibri" w:hAnsi="Calibri" w:cs="Calibri"/>
                <w:sz w:val="20"/>
              </w:rPr>
              <w:t>Fill in the analysis grid about the heritage object and local past with at least 75% accurate information.</w:t>
            </w:r>
          </w:p>
        </w:tc>
      </w:tr>
      <w:tr w:rsidR="00634853" w:rsidRPr="005E1447" w:rsidTr="002D4C2D">
        <w:trPr>
          <w:trHeight w:val="726"/>
        </w:trPr>
        <w:tc>
          <w:tcPr>
            <w:tcW w:w="321"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ind w:left="0"/>
              <w:jc w:val="center"/>
              <w:rPr>
                <w:rFonts w:ascii="Calibri" w:hAnsi="Calibri" w:cs="Calibri"/>
                <w:b/>
                <w:bCs/>
                <w:sz w:val="22"/>
              </w:rPr>
            </w:pPr>
            <w:r w:rsidRPr="002422C4">
              <w:rPr>
                <w:rFonts w:ascii="Calibri" w:hAnsi="Calibri" w:cs="Calibri"/>
                <w:b/>
                <w:bCs/>
                <w:sz w:val="22"/>
              </w:rPr>
              <w:t>LO</w:t>
            </w:r>
            <w:r w:rsidR="0003606B" w:rsidRPr="002422C4">
              <w:rPr>
                <w:rFonts w:ascii="Calibri" w:hAnsi="Calibri" w:cs="Calibri"/>
                <w:b/>
                <w:bCs/>
                <w:sz w:val="22"/>
              </w:rPr>
              <w:t xml:space="preserve"> </w:t>
            </w:r>
            <w:r w:rsidRPr="002422C4">
              <w:rPr>
                <w:rFonts w:ascii="Calibri" w:hAnsi="Calibri" w:cs="Calibri"/>
                <w:b/>
                <w:bCs/>
                <w:sz w:val="22"/>
              </w:rPr>
              <w:t>2</w:t>
            </w:r>
          </w:p>
        </w:tc>
        <w:tc>
          <w:tcPr>
            <w:tcW w:w="2279"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ind w:left="0"/>
              <w:rPr>
                <w:rFonts w:ascii="Calibri" w:hAnsi="Calibri" w:cs="Calibri"/>
                <w:sz w:val="20"/>
              </w:rPr>
            </w:pPr>
            <w:r w:rsidRPr="002422C4">
              <w:rPr>
                <w:rFonts w:ascii="Calibri" w:hAnsi="Calibri" w:cs="Calibri"/>
                <w:sz w:val="20"/>
              </w:rPr>
              <w:t xml:space="preserve"> What constitutes a civic value and formulate several of them.</w:t>
            </w:r>
          </w:p>
        </w:tc>
        <w:tc>
          <w:tcPr>
            <w:tcW w:w="2400"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rPr>
                <w:rFonts w:ascii="Calibri" w:hAnsi="Calibri" w:cs="Calibri"/>
                <w:sz w:val="20"/>
              </w:rPr>
            </w:pPr>
            <w:r w:rsidRPr="002422C4">
              <w:rPr>
                <w:rFonts w:ascii="Calibri" w:hAnsi="Calibri" w:cs="Calibri"/>
                <w:sz w:val="20"/>
              </w:rPr>
              <w:t>Identify at least 4 positive civic values from the chosen heritage object.</w:t>
            </w:r>
          </w:p>
        </w:tc>
      </w:tr>
      <w:tr w:rsidR="00634853" w:rsidRPr="005E1447" w:rsidTr="002D4C2D">
        <w:trPr>
          <w:trHeight w:val="694"/>
        </w:trPr>
        <w:tc>
          <w:tcPr>
            <w:tcW w:w="321"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ind w:left="0"/>
              <w:jc w:val="center"/>
              <w:rPr>
                <w:rFonts w:ascii="Calibri" w:hAnsi="Calibri" w:cs="Calibri"/>
                <w:b/>
                <w:bCs/>
                <w:sz w:val="22"/>
              </w:rPr>
            </w:pPr>
            <w:r w:rsidRPr="002422C4">
              <w:rPr>
                <w:rFonts w:ascii="Calibri" w:hAnsi="Calibri" w:cs="Calibri"/>
                <w:b/>
                <w:bCs/>
                <w:sz w:val="22"/>
              </w:rPr>
              <w:t>LO</w:t>
            </w:r>
            <w:r w:rsidR="0003606B" w:rsidRPr="002422C4">
              <w:rPr>
                <w:rFonts w:ascii="Calibri" w:hAnsi="Calibri" w:cs="Calibri"/>
                <w:b/>
                <w:bCs/>
                <w:sz w:val="22"/>
              </w:rPr>
              <w:t xml:space="preserve"> </w:t>
            </w:r>
            <w:r w:rsidRPr="002422C4">
              <w:rPr>
                <w:rFonts w:ascii="Calibri" w:hAnsi="Calibri" w:cs="Calibri"/>
                <w:b/>
                <w:bCs/>
                <w:sz w:val="22"/>
              </w:rPr>
              <w:t>3</w:t>
            </w:r>
          </w:p>
        </w:tc>
        <w:tc>
          <w:tcPr>
            <w:tcW w:w="2279"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ind w:left="0"/>
              <w:rPr>
                <w:rFonts w:ascii="Calibri" w:hAnsi="Calibri" w:cs="Calibri"/>
                <w:sz w:val="20"/>
              </w:rPr>
            </w:pPr>
            <w:r w:rsidRPr="002422C4">
              <w:rPr>
                <w:rFonts w:ascii="Calibri" w:hAnsi="Calibri" w:cs="Calibri"/>
                <w:sz w:val="20"/>
              </w:rPr>
              <w:t xml:space="preserve"> How to work collaboratively: value each other’s input, listen </w:t>
            </w:r>
            <w:r w:rsidRPr="002422C4">
              <w:rPr>
                <w:rFonts w:ascii="Calibri" w:hAnsi="Calibri" w:cs="Calibri"/>
                <w:sz w:val="20"/>
              </w:rPr>
              <w:br/>
              <w:t xml:space="preserve"> respectfully, combine forces to achieve a common goal.</w:t>
            </w:r>
          </w:p>
        </w:tc>
        <w:tc>
          <w:tcPr>
            <w:tcW w:w="2400"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rPr>
                <w:rFonts w:ascii="Calibri" w:hAnsi="Calibri" w:cs="Calibri"/>
                <w:sz w:val="20"/>
              </w:rPr>
            </w:pPr>
            <w:r w:rsidRPr="002422C4">
              <w:rPr>
                <w:rFonts w:ascii="Calibri" w:hAnsi="Calibri" w:cs="Calibri"/>
                <w:sz w:val="20"/>
              </w:rPr>
              <w:t>Accomplish fruitful, conclusive teamwork (qualitative assessment).</w:t>
            </w:r>
          </w:p>
        </w:tc>
      </w:tr>
    </w:tbl>
    <w:p w:rsidR="00634853" w:rsidRPr="002422C4" w:rsidRDefault="00634853" w:rsidP="00634853">
      <w:pPr>
        <w:rPr>
          <w:rFonts w:ascii="Calibri" w:hAnsi="Calibri" w:cs="Calibri"/>
          <w:lang w:val="en-GB"/>
        </w:rPr>
      </w:pPr>
    </w:p>
    <w:p w:rsidR="00634853" w:rsidRPr="002422C4" w:rsidRDefault="00634853" w:rsidP="00634853">
      <w:pPr>
        <w:rPr>
          <w:rFonts w:ascii="Calibri" w:hAnsi="Calibri" w:cs="Calibri"/>
          <w:lang w:val="en-GB"/>
        </w:rPr>
      </w:pPr>
    </w:p>
    <w:p w:rsidR="002D4C2D" w:rsidRPr="002422C4" w:rsidRDefault="002D4C2D" w:rsidP="00634853">
      <w:pPr>
        <w:rPr>
          <w:rFonts w:ascii="Calibri" w:hAnsi="Calibri" w:cs="Calibri"/>
          <w:lang w:val="en-GB"/>
        </w:rPr>
      </w:pPr>
    </w:p>
    <w:p w:rsidR="002D4C2D" w:rsidRPr="002422C4" w:rsidRDefault="002D4C2D" w:rsidP="00634853">
      <w:pPr>
        <w:rPr>
          <w:rFonts w:ascii="Calibri" w:hAnsi="Calibri" w:cs="Calibri"/>
          <w:lang w:val="en-GB"/>
        </w:rPr>
      </w:pPr>
    </w:p>
    <w:p w:rsidR="00725B0F" w:rsidRPr="002422C4" w:rsidRDefault="00725B0F" w:rsidP="00634853">
      <w:pPr>
        <w:rPr>
          <w:rFonts w:ascii="Calibri" w:hAnsi="Calibri" w:cs="Calibri"/>
          <w:lang w:val="en-GB"/>
        </w:rPr>
      </w:pPr>
    </w:p>
    <w:p w:rsidR="00725B0F" w:rsidRPr="002422C4" w:rsidRDefault="00725B0F" w:rsidP="00634853">
      <w:pPr>
        <w:rPr>
          <w:rFonts w:ascii="Calibri" w:hAnsi="Calibri" w:cs="Calibri"/>
          <w:lang w:val="en-GB"/>
        </w:rPr>
      </w:pPr>
    </w:p>
    <w:p w:rsidR="00725B0F" w:rsidRPr="002422C4" w:rsidRDefault="00725B0F" w:rsidP="00634853">
      <w:pPr>
        <w:rPr>
          <w:rFonts w:ascii="Calibri" w:hAnsi="Calibri" w:cs="Calibri"/>
          <w:lang w:val="en-GB"/>
        </w:rPr>
      </w:pPr>
    </w:p>
    <w:p w:rsidR="002D4C2D" w:rsidRPr="002422C4" w:rsidRDefault="002D4C2D" w:rsidP="00634853">
      <w:pPr>
        <w:rPr>
          <w:rFonts w:ascii="Calibri" w:hAnsi="Calibri" w:cs="Calibri"/>
          <w:lang w:val="en-GB"/>
        </w:rPr>
      </w:pPr>
    </w:p>
    <w:p w:rsidR="00634853" w:rsidRPr="002422C4" w:rsidRDefault="00634853" w:rsidP="00634853">
      <w:pPr>
        <w:rPr>
          <w:rFonts w:ascii="Calibri" w:hAnsi="Calibri" w:cs="Calibri"/>
          <w:lang w:val="en-GB"/>
        </w:rPr>
      </w:pPr>
    </w:p>
    <w:p w:rsidR="00634853" w:rsidRPr="00627BD6" w:rsidRDefault="00634853" w:rsidP="00627BD6">
      <w:pPr>
        <w:pStyle w:val="berschrift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lastRenderedPageBreak/>
        <w:t xml:space="preserve">Unit </w:t>
      </w:r>
      <w:r w:rsidR="00E13947" w:rsidRPr="00627BD6">
        <w:rPr>
          <w:rFonts w:ascii="Arial" w:eastAsia="Cambria" w:hAnsi="Arial" w:cs="Helvetica"/>
          <w:b/>
          <w:bCs w:val="0"/>
          <w:color w:val="auto"/>
          <w:sz w:val="28"/>
          <w:szCs w:val="28"/>
          <w:lang w:val="ca-ES"/>
        </w:rPr>
        <w:t>2</w:t>
      </w:r>
      <w:r w:rsidRPr="00627BD6">
        <w:rPr>
          <w:rFonts w:ascii="Arial" w:eastAsia="Cambria" w:hAnsi="Arial" w:cs="Helvetica"/>
          <w:b/>
          <w:bCs w:val="0"/>
          <w:color w:val="auto"/>
          <w:sz w:val="28"/>
          <w:szCs w:val="28"/>
          <w:lang w:val="ca-ES"/>
        </w:rPr>
        <w:t xml:space="preserve"> - VET design guide</w:t>
      </w:r>
    </w:p>
    <w:tbl>
      <w:tblPr>
        <w:tblW w:w="14285" w:type="dxa"/>
        <w:tblInd w:w="-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059"/>
        <w:gridCol w:w="12226"/>
      </w:tblGrid>
      <w:tr w:rsidR="00634853" w:rsidRPr="002422C4" w:rsidTr="00104568">
        <w:tc>
          <w:tcPr>
            <w:tcW w:w="2059" w:type="dxa"/>
            <w:tcBorders>
              <w:top w:val="single" w:sz="8" w:space="0" w:color="92D050"/>
              <w:left w:val="single" w:sz="8" w:space="0" w:color="92D050"/>
              <w:bottom w:val="single" w:sz="8" w:space="0" w:color="00FF00"/>
              <w:right w:val="single" w:sz="8" w:space="0" w:color="92D050"/>
            </w:tcBorders>
            <w:shd w:val="clear" w:color="auto" w:fill="000000" w:themeFill="text1"/>
          </w:tcPr>
          <w:p w:rsidR="00634853" w:rsidRPr="002422C4" w:rsidRDefault="00634853" w:rsidP="00104568">
            <w:pPr>
              <w:pStyle w:val="TextNormalintable"/>
              <w:ind w:left="0"/>
              <w:jc w:val="both"/>
              <w:rPr>
                <w:rFonts w:ascii="Calibri" w:eastAsia="Arial Unicode MS" w:hAnsi="Calibri" w:cs="Calibri"/>
                <w:b/>
                <w:color w:val="00FF00"/>
                <w:sz w:val="24"/>
              </w:rPr>
            </w:pPr>
            <w:r w:rsidRPr="002422C4">
              <w:rPr>
                <w:rFonts w:ascii="Calibri" w:hAnsi="Calibri" w:cs="Calibri"/>
                <w:b/>
                <w:color w:val="00FF00"/>
                <w:sz w:val="24"/>
              </w:rPr>
              <w:br w:type="page"/>
            </w:r>
            <w:r w:rsidRPr="002422C4">
              <w:rPr>
                <w:rFonts w:ascii="Calibri" w:eastAsia="Arial Unicode MS" w:hAnsi="Calibri" w:cs="Calibri"/>
                <w:b/>
                <w:color w:val="00FF00"/>
                <w:sz w:val="24"/>
              </w:rPr>
              <w:t>Descriptor</w:t>
            </w:r>
          </w:p>
        </w:tc>
        <w:tc>
          <w:tcPr>
            <w:tcW w:w="12226" w:type="dxa"/>
            <w:tcBorders>
              <w:top w:val="single" w:sz="8" w:space="0" w:color="92D050"/>
              <w:left w:val="single" w:sz="8" w:space="0" w:color="92D050"/>
              <w:bottom w:val="single" w:sz="8" w:space="0" w:color="00FF00"/>
              <w:right w:val="single" w:sz="8" w:space="0" w:color="92D050"/>
            </w:tcBorders>
            <w:shd w:val="clear" w:color="auto" w:fill="000000" w:themeFill="text1"/>
          </w:tcPr>
          <w:p w:rsidR="00634853" w:rsidRPr="002422C4" w:rsidRDefault="00634853" w:rsidP="00104568">
            <w:pPr>
              <w:pStyle w:val="TextNormalintable"/>
              <w:ind w:left="0"/>
              <w:jc w:val="both"/>
              <w:rPr>
                <w:rFonts w:ascii="Calibri" w:eastAsia="Arial Unicode MS" w:hAnsi="Calibri" w:cs="Calibri"/>
                <w:b/>
                <w:color w:val="00FF00"/>
                <w:sz w:val="24"/>
              </w:rPr>
            </w:pPr>
            <w:r w:rsidRPr="002422C4">
              <w:rPr>
                <w:rFonts w:ascii="Calibri" w:eastAsia="Arial Unicode MS" w:hAnsi="Calibri" w:cs="Calibri"/>
                <w:b/>
                <w:color w:val="00FF00"/>
                <w:sz w:val="24"/>
              </w:rPr>
              <w:t>Unit Content</w:t>
            </w:r>
          </w:p>
        </w:tc>
      </w:tr>
      <w:tr w:rsidR="00634853" w:rsidRPr="005E1447" w:rsidTr="00104568">
        <w:tc>
          <w:tcPr>
            <w:tcW w:w="2059"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Title</w:t>
            </w:r>
          </w:p>
        </w:tc>
        <w:tc>
          <w:tcPr>
            <w:tcW w:w="12226"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eastAsia="Arial Unicode MS" w:hAnsi="Calibri" w:cs="Calibri"/>
                <w:sz w:val="20"/>
                <w:lang w:val="en-US"/>
              </w:rPr>
            </w:pPr>
            <w:r w:rsidRPr="002422C4">
              <w:rPr>
                <w:rFonts w:ascii="Calibri" w:eastAsia="Arial Unicode MS" w:hAnsi="Calibri" w:cs="Calibri"/>
                <w:sz w:val="20"/>
                <w:lang w:val="en-US"/>
              </w:rPr>
              <w:t>Videogame for VET design guide</w:t>
            </w:r>
          </w:p>
        </w:tc>
      </w:tr>
      <w:tr w:rsidR="00634853" w:rsidRPr="002422C4" w:rsidTr="00104568">
        <w:tc>
          <w:tcPr>
            <w:tcW w:w="2059"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Learning Hours</w:t>
            </w:r>
          </w:p>
        </w:tc>
        <w:tc>
          <w:tcPr>
            <w:tcW w:w="12226" w:type="dxa"/>
            <w:tcBorders>
              <w:top w:val="single" w:sz="8" w:space="0" w:color="00FF00"/>
              <w:left w:val="single" w:sz="8" w:space="0" w:color="00FF00"/>
              <w:bottom w:val="single" w:sz="8" w:space="0" w:color="00FF00"/>
              <w:right w:val="single" w:sz="8" w:space="0" w:color="00FF00"/>
            </w:tcBorders>
          </w:tcPr>
          <w:p w:rsidR="00634853" w:rsidRPr="005E1447" w:rsidRDefault="00173C7D" w:rsidP="005E1447">
            <w:pPr>
              <w:pStyle w:val="TextNormalintable"/>
              <w:ind w:left="0"/>
              <w:rPr>
                <w:rFonts w:ascii="Calibri" w:eastAsia="Arial Unicode MS" w:hAnsi="Calibri" w:cs="Calibri"/>
                <w:sz w:val="20"/>
              </w:rPr>
            </w:pPr>
            <w:r w:rsidRPr="005E1447">
              <w:rPr>
                <w:rFonts w:ascii="Calibri" w:eastAsia="Arial Unicode MS" w:hAnsi="Calibri" w:cs="Calibri"/>
                <w:sz w:val="20"/>
              </w:rPr>
              <w:t xml:space="preserve">10 </w:t>
            </w:r>
          </w:p>
        </w:tc>
      </w:tr>
      <w:tr w:rsidR="00634853" w:rsidRPr="002422C4" w:rsidTr="00104568">
        <w:tc>
          <w:tcPr>
            <w:tcW w:w="2059"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ECVET Credit Value</w:t>
            </w:r>
          </w:p>
        </w:tc>
        <w:tc>
          <w:tcPr>
            <w:tcW w:w="12226" w:type="dxa"/>
            <w:tcBorders>
              <w:top w:val="single" w:sz="8" w:space="0" w:color="00FF00"/>
              <w:left w:val="single" w:sz="8" w:space="0" w:color="00FF00"/>
              <w:bottom w:val="single" w:sz="8" w:space="0" w:color="00FF00"/>
              <w:right w:val="single" w:sz="8" w:space="0" w:color="00FF00"/>
            </w:tcBorders>
          </w:tcPr>
          <w:p w:rsidR="00634853" w:rsidRPr="005E1447" w:rsidRDefault="002D4C2D" w:rsidP="00173C7D">
            <w:pPr>
              <w:pStyle w:val="TextNormalintable"/>
              <w:ind w:left="0"/>
              <w:rPr>
                <w:rFonts w:ascii="Calibri" w:hAnsi="Calibri" w:cs="Calibri"/>
                <w:sz w:val="20"/>
              </w:rPr>
            </w:pPr>
            <w:r w:rsidRPr="005E1447">
              <w:rPr>
                <w:rFonts w:ascii="Calibri" w:hAnsi="Calibri" w:cs="Calibri"/>
                <w:sz w:val="20"/>
              </w:rPr>
              <w:t>0,</w:t>
            </w:r>
            <w:r w:rsidR="00173C7D" w:rsidRPr="005E1447">
              <w:rPr>
                <w:rFonts w:ascii="Calibri" w:hAnsi="Calibri" w:cs="Calibri"/>
                <w:sz w:val="20"/>
              </w:rPr>
              <w:t>4</w:t>
            </w:r>
          </w:p>
        </w:tc>
      </w:tr>
      <w:tr w:rsidR="00634853" w:rsidRPr="002422C4" w:rsidTr="00104568">
        <w:trPr>
          <w:trHeight w:val="401"/>
        </w:trPr>
        <w:tc>
          <w:tcPr>
            <w:tcW w:w="2059"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EQF Level</w:t>
            </w:r>
          </w:p>
        </w:tc>
        <w:tc>
          <w:tcPr>
            <w:tcW w:w="12226" w:type="dxa"/>
            <w:tcBorders>
              <w:top w:val="single" w:sz="8" w:space="0" w:color="00FF00"/>
              <w:left w:val="single" w:sz="8" w:space="0" w:color="00FF00"/>
              <w:bottom w:val="single" w:sz="8" w:space="0" w:color="00FF00"/>
              <w:right w:val="single" w:sz="8" w:space="0" w:color="00FF00"/>
            </w:tcBorders>
          </w:tcPr>
          <w:p w:rsidR="00634853" w:rsidRPr="002422C4" w:rsidRDefault="002D4C2D" w:rsidP="00104568">
            <w:pPr>
              <w:pStyle w:val="TextNormalintable"/>
              <w:ind w:left="0"/>
              <w:rPr>
                <w:rFonts w:ascii="Calibri" w:eastAsia="Arial Unicode MS" w:hAnsi="Calibri" w:cs="Calibri"/>
                <w:noProof/>
                <w:sz w:val="20"/>
                <w:lang w:val="de-AT" w:eastAsia="de-AT"/>
              </w:rPr>
            </w:pPr>
            <w:r w:rsidRPr="002422C4">
              <w:rPr>
                <w:rFonts w:ascii="Calibri" w:eastAsia="Arial Unicode MS" w:hAnsi="Calibri" w:cs="Calibri"/>
                <w:noProof/>
                <w:sz w:val="20"/>
                <w:lang w:val="de-AT" w:eastAsia="de-AT"/>
              </w:rPr>
              <w:t>3</w:t>
            </w:r>
          </w:p>
        </w:tc>
      </w:tr>
      <w:tr w:rsidR="00634853" w:rsidRPr="005E1447" w:rsidTr="00725B0F">
        <w:trPr>
          <w:trHeight w:val="802"/>
        </w:trPr>
        <w:tc>
          <w:tcPr>
            <w:tcW w:w="2059"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Description</w:t>
            </w:r>
          </w:p>
          <w:p w:rsidR="00634853" w:rsidRPr="002422C4" w:rsidRDefault="00634853" w:rsidP="00104568">
            <w:pPr>
              <w:pStyle w:val="TextNormalintable"/>
              <w:ind w:left="0"/>
              <w:rPr>
                <w:rFonts w:ascii="Calibri" w:eastAsia="Arial Unicode MS" w:hAnsi="Calibri" w:cs="Calibri"/>
                <w:b/>
                <w:sz w:val="20"/>
              </w:rPr>
            </w:pPr>
          </w:p>
        </w:tc>
        <w:tc>
          <w:tcPr>
            <w:tcW w:w="12226" w:type="dxa"/>
            <w:tcBorders>
              <w:top w:val="single" w:sz="8" w:space="0" w:color="00FF00"/>
              <w:left w:val="single" w:sz="8" w:space="0" w:color="00FF00"/>
              <w:bottom w:val="single" w:sz="8" w:space="0" w:color="00FF00"/>
              <w:right w:val="single" w:sz="8" w:space="0" w:color="00FF00"/>
            </w:tcBorders>
          </w:tcPr>
          <w:p w:rsidR="00634853" w:rsidRPr="002422C4" w:rsidRDefault="00634853" w:rsidP="00725B0F">
            <w:pPr>
              <w:spacing w:before="60" w:afterLines="60" w:after="144" w:line="240" w:lineRule="auto"/>
              <w:textAlignment w:val="baseline"/>
              <w:rPr>
                <w:rFonts w:ascii="Calibri" w:hAnsi="Calibri" w:cs="Calibri"/>
                <w:color w:val="000000"/>
                <w:sz w:val="20"/>
                <w:szCs w:val="20"/>
                <w:lang w:val="ca-ES" w:eastAsia="ca-ES"/>
              </w:rPr>
            </w:pPr>
            <w:r w:rsidRPr="002422C4">
              <w:rPr>
                <w:rFonts w:ascii="Calibri" w:hAnsi="Calibri" w:cs="Calibri"/>
                <w:color w:val="000000"/>
                <w:sz w:val="20"/>
                <w:szCs w:val="20"/>
                <w:lang w:val="ca-ES" w:eastAsia="ca-ES"/>
              </w:rPr>
              <w:t xml:space="preserve">The unit focuses on the conceptual underpinning of video games. The students will learn all the fundamentals of concept development, gameplay design, character creation, storytelling (story board writing), mechanics, user interfaces, and balancing. They will learn how to combine the primary concept of game design with their own civic heritage of a specific </w:t>
            </w:r>
            <w:r w:rsidR="00725B0F" w:rsidRPr="002422C4">
              <w:rPr>
                <w:rFonts w:ascii="Calibri" w:hAnsi="Calibri" w:cs="Calibri"/>
                <w:color w:val="000000"/>
                <w:sz w:val="20"/>
                <w:szCs w:val="20"/>
                <w:lang w:val="ca-ES" w:eastAsia="ca-ES"/>
              </w:rPr>
              <w:t xml:space="preserve">region to create a video game. </w:t>
            </w:r>
          </w:p>
        </w:tc>
      </w:tr>
    </w:tbl>
    <w:p w:rsidR="00634853" w:rsidRPr="00627BD6" w:rsidRDefault="00634853" w:rsidP="00634853">
      <w:pPr>
        <w:pStyle w:val="berschrift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t xml:space="preserve">Learning Outcomes </w:t>
      </w:r>
    </w:p>
    <w:p w:rsidR="00634853" w:rsidRPr="002422C4" w:rsidRDefault="00634853" w:rsidP="00634853">
      <w:pPr>
        <w:pStyle w:val="TextNormal"/>
        <w:spacing w:after="0"/>
        <w:rPr>
          <w:rFonts w:ascii="Calibri" w:hAnsi="Calibri" w:cs="Calibri"/>
          <w:b/>
        </w:rPr>
      </w:pPr>
    </w:p>
    <w:p w:rsidR="00634853" w:rsidRPr="002422C4" w:rsidRDefault="00634853" w:rsidP="00634853">
      <w:pPr>
        <w:pStyle w:val="TextNormal"/>
        <w:spacing w:after="0"/>
        <w:rPr>
          <w:rFonts w:ascii="Calibri" w:hAnsi="Calibri" w:cs="Calibri"/>
          <w:b/>
        </w:rPr>
      </w:pPr>
      <w:r w:rsidRPr="002422C4">
        <w:rPr>
          <w:rFonts w:ascii="Calibri" w:hAnsi="Calibri" w:cs="Calibri"/>
          <w:b/>
        </w:rPr>
        <w:t>After completing the unit, students should be able to:</w:t>
      </w:r>
    </w:p>
    <w:p w:rsidR="00634853" w:rsidRPr="002422C4" w:rsidRDefault="00634853" w:rsidP="00634853">
      <w:pPr>
        <w:pStyle w:val="TextNormal"/>
        <w:spacing w:after="0"/>
        <w:rPr>
          <w:rFonts w:ascii="Calibri" w:hAnsi="Calibri" w:cs="Calibri"/>
          <w:b/>
        </w:rPr>
      </w:pPr>
    </w:p>
    <w:p w:rsidR="00634853" w:rsidRPr="002422C4" w:rsidRDefault="00634853" w:rsidP="00634853">
      <w:pPr>
        <w:spacing w:line="240" w:lineRule="auto"/>
        <w:jc w:val="both"/>
        <w:rPr>
          <w:rFonts w:ascii="Calibri" w:hAnsi="Calibri" w:cs="Calibri"/>
          <w:sz w:val="20"/>
          <w:szCs w:val="20"/>
          <w:lang w:val="en-AU"/>
        </w:rPr>
      </w:pPr>
      <w:r w:rsidRPr="002422C4">
        <w:rPr>
          <w:rFonts w:ascii="Calibri" w:hAnsi="Calibri" w:cs="Calibri"/>
          <w:b/>
          <w:sz w:val="20"/>
          <w:szCs w:val="20"/>
          <w:lang w:val="en-GB"/>
        </w:rPr>
        <w:t>L</w:t>
      </w:r>
      <w:r w:rsidR="00FB3FAE" w:rsidRPr="002422C4">
        <w:rPr>
          <w:rFonts w:ascii="Calibri" w:hAnsi="Calibri" w:cs="Calibri"/>
          <w:b/>
          <w:sz w:val="20"/>
          <w:szCs w:val="20"/>
          <w:lang w:val="en-GB"/>
        </w:rPr>
        <w:t>O</w:t>
      </w:r>
      <w:r w:rsidR="0003606B" w:rsidRPr="002422C4">
        <w:rPr>
          <w:rFonts w:ascii="Calibri" w:hAnsi="Calibri" w:cs="Calibri"/>
          <w:b/>
          <w:sz w:val="20"/>
          <w:szCs w:val="20"/>
          <w:lang w:val="en-GB"/>
        </w:rPr>
        <w:t xml:space="preserve"> </w:t>
      </w:r>
      <w:r w:rsidR="00FB3FAE" w:rsidRPr="002422C4">
        <w:rPr>
          <w:rFonts w:ascii="Calibri" w:hAnsi="Calibri" w:cs="Calibri"/>
          <w:b/>
          <w:sz w:val="20"/>
          <w:szCs w:val="20"/>
          <w:lang w:val="en-GB"/>
        </w:rPr>
        <w:t>1</w:t>
      </w:r>
      <w:r w:rsidRPr="002422C4">
        <w:rPr>
          <w:rFonts w:ascii="Calibri" w:eastAsia="Times New Roman" w:hAnsi="Calibri" w:cs="Calibri"/>
          <w:b/>
          <w:sz w:val="20"/>
          <w:szCs w:val="20"/>
          <w:lang w:val="en-GB"/>
        </w:rPr>
        <w:t xml:space="preserve">:  </w:t>
      </w:r>
      <w:r w:rsidRPr="002422C4">
        <w:rPr>
          <w:rFonts w:ascii="Calibri" w:eastAsia="Times New Roman" w:hAnsi="Calibri" w:cs="Calibri"/>
          <w:sz w:val="20"/>
          <w:szCs w:val="20"/>
          <w:lang w:val="en-GB"/>
        </w:rPr>
        <w:t>create a storyboard, and make a storyline for a computer game under consideration of the civic heritage of the own region (Developing a story board)</w:t>
      </w:r>
    </w:p>
    <w:p w:rsidR="00634853" w:rsidRPr="002422C4" w:rsidRDefault="00634853" w:rsidP="00634853">
      <w:pPr>
        <w:rPr>
          <w:rFonts w:ascii="Calibri" w:hAnsi="Calibri" w:cs="Calibri"/>
          <w:sz w:val="20"/>
          <w:szCs w:val="20"/>
          <w:lang w:val="en-AU"/>
        </w:rPr>
      </w:pPr>
      <w:r w:rsidRPr="002422C4">
        <w:rPr>
          <w:rFonts w:ascii="Calibri" w:hAnsi="Calibri" w:cs="Calibri"/>
          <w:b/>
          <w:sz w:val="20"/>
          <w:szCs w:val="20"/>
          <w:lang w:val="en-GB"/>
        </w:rPr>
        <w:t>LO</w:t>
      </w:r>
      <w:r w:rsidR="0003606B" w:rsidRPr="002422C4">
        <w:rPr>
          <w:rFonts w:ascii="Calibri" w:hAnsi="Calibri" w:cs="Calibri"/>
          <w:b/>
          <w:sz w:val="20"/>
          <w:szCs w:val="20"/>
          <w:lang w:val="en-GB"/>
        </w:rPr>
        <w:t xml:space="preserve"> </w:t>
      </w:r>
      <w:r w:rsidRPr="002422C4">
        <w:rPr>
          <w:rFonts w:ascii="Calibri" w:hAnsi="Calibri" w:cs="Calibri"/>
          <w:b/>
          <w:sz w:val="20"/>
          <w:szCs w:val="20"/>
          <w:lang w:val="en-GB"/>
        </w:rPr>
        <w:t xml:space="preserve">2: </w:t>
      </w:r>
      <w:r w:rsidRPr="002422C4">
        <w:rPr>
          <w:rFonts w:ascii="Calibri" w:hAnsi="Calibri" w:cs="Calibri"/>
          <w:b/>
          <w:i/>
          <w:sz w:val="20"/>
          <w:szCs w:val="20"/>
          <w:lang w:val="en-AU"/>
        </w:rPr>
        <w:t xml:space="preserve"> </w:t>
      </w:r>
      <w:r w:rsidRPr="002422C4">
        <w:rPr>
          <w:rFonts w:ascii="Calibri" w:eastAsia="Times New Roman" w:hAnsi="Calibri" w:cs="Calibri"/>
          <w:sz w:val="20"/>
          <w:szCs w:val="20"/>
          <w:lang w:val="en-GB"/>
        </w:rPr>
        <w:t>create video game characters to RPG games combine with the knowledge of civic heritage (Character creation)</w:t>
      </w:r>
    </w:p>
    <w:p w:rsidR="00F048AF" w:rsidRDefault="00634853" w:rsidP="00634853">
      <w:pPr>
        <w:pStyle w:val="TextNormal"/>
        <w:rPr>
          <w:rFonts w:ascii="Calibri" w:hAnsi="Calibri" w:cs="Calibri"/>
        </w:rPr>
      </w:pPr>
      <w:r w:rsidRPr="002422C4">
        <w:rPr>
          <w:rFonts w:ascii="Calibri" w:eastAsiaTheme="minorHAnsi" w:hAnsi="Calibri" w:cs="Calibri"/>
          <w:b/>
        </w:rPr>
        <w:t>LO</w:t>
      </w:r>
      <w:r w:rsidR="0003606B" w:rsidRPr="002422C4">
        <w:rPr>
          <w:rFonts w:ascii="Calibri" w:eastAsiaTheme="minorHAnsi" w:hAnsi="Calibri" w:cs="Calibri"/>
          <w:b/>
        </w:rPr>
        <w:t xml:space="preserve"> </w:t>
      </w:r>
      <w:r w:rsidRPr="002422C4">
        <w:rPr>
          <w:rFonts w:ascii="Calibri" w:eastAsiaTheme="minorHAnsi" w:hAnsi="Calibri" w:cs="Calibri"/>
          <w:b/>
        </w:rPr>
        <w:t>3</w:t>
      </w:r>
      <w:r w:rsidRPr="002422C4">
        <w:rPr>
          <w:rFonts w:ascii="Calibri" w:hAnsi="Calibri" w:cs="Calibri"/>
          <w:b/>
        </w:rPr>
        <w:t xml:space="preserve">: </w:t>
      </w:r>
      <w:r w:rsidRPr="002422C4">
        <w:rPr>
          <w:rFonts w:ascii="Calibri" w:hAnsi="Calibri" w:cs="Calibri"/>
        </w:rPr>
        <w:t>define what a video game needs to be successful (Define playability)</w:t>
      </w:r>
    </w:p>
    <w:p w:rsidR="00F048AF" w:rsidRDefault="00F048AF">
      <w:pPr>
        <w:rPr>
          <w:rFonts w:ascii="Calibri" w:eastAsia="Times New Roman" w:hAnsi="Calibri" w:cs="Calibri"/>
          <w:sz w:val="20"/>
          <w:szCs w:val="20"/>
          <w:lang w:val="en-GB"/>
        </w:rPr>
      </w:pPr>
      <w:r w:rsidRPr="00FD2E85">
        <w:rPr>
          <w:rFonts w:ascii="Calibri" w:hAnsi="Calibri" w:cs="Calibri"/>
          <w:lang w:val="en-GB"/>
        </w:rPr>
        <w:br w:type="page"/>
      </w:r>
    </w:p>
    <w:p w:rsidR="00634853" w:rsidRPr="00627BD6" w:rsidRDefault="00634853" w:rsidP="00634853">
      <w:pPr>
        <w:pStyle w:val="berschrift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lastRenderedPageBreak/>
        <w:t>Competences, Knowledge and Skills</w:t>
      </w:r>
    </w:p>
    <w:tbl>
      <w:tblPr>
        <w:tblW w:w="0" w:type="auto"/>
        <w:tblInd w:w="-10"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ayout w:type="fixed"/>
        <w:tblCellMar>
          <w:left w:w="0" w:type="dxa"/>
          <w:right w:w="0" w:type="dxa"/>
        </w:tblCellMar>
        <w:tblLook w:val="0000" w:firstRow="0" w:lastRow="0" w:firstColumn="0" w:lastColumn="0" w:noHBand="0" w:noVBand="0"/>
      </w:tblPr>
      <w:tblGrid>
        <w:gridCol w:w="1978"/>
        <w:gridCol w:w="12217"/>
      </w:tblGrid>
      <w:tr w:rsidR="00634853" w:rsidRPr="005E1447" w:rsidTr="00104568">
        <w:trPr>
          <w:trHeight w:val="615"/>
        </w:trPr>
        <w:tc>
          <w:tcPr>
            <w:tcW w:w="1978" w:type="dxa"/>
            <w:tcBorders>
              <w:top w:val="single" w:sz="8" w:space="0" w:color="A5A5A5" w:themeColor="accent3"/>
              <w:left w:val="single" w:sz="8" w:space="0" w:color="A5A5A5" w:themeColor="accent3"/>
              <w:bottom w:val="single" w:sz="8" w:space="0" w:color="00FF00"/>
              <w:right w:val="single" w:sz="8" w:space="0" w:color="A5A5A5" w:themeColor="accent3"/>
            </w:tcBorders>
            <w:shd w:val="clear" w:color="auto" w:fill="000000" w:themeFill="text1"/>
            <w:vAlign w:val="center"/>
          </w:tcPr>
          <w:p w:rsidR="00634853" w:rsidRPr="002422C4" w:rsidRDefault="00634853" w:rsidP="00104568">
            <w:pPr>
              <w:pStyle w:val="TextNormalintable"/>
              <w:ind w:left="162" w:right="115"/>
              <w:jc w:val="both"/>
              <w:rPr>
                <w:rFonts w:ascii="Calibri" w:eastAsia="Arial Unicode MS" w:hAnsi="Calibri" w:cs="Calibri"/>
                <w:b/>
                <w:color w:val="00FF00"/>
                <w:sz w:val="24"/>
              </w:rPr>
            </w:pPr>
            <w:r w:rsidRPr="002422C4">
              <w:rPr>
                <w:rFonts w:ascii="Calibri" w:eastAsia="Arial Unicode MS" w:hAnsi="Calibri" w:cs="Calibri"/>
                <w:b/>
                <w:color w:val="00FF00"/>
                <w:sz w:val="24"/>
              </w:rPr>
              <w:t>Competences</w:t>
            </w:r>
          </w:p>
        </w:tc>
        <w:tc>
          <w:tcPr>
            <w:tcW w:w="12217" w:type="dxa"/>
            <w:tcBorders>
              <w:top w:val="single" w:sz="8" w:space="0" w:color="A5A5A5" w:themeColor="accent3"/>
              <w:left w:val="single" w:sz="8" w:space="0" w:color="A5A5A5" w:themeColor="accent3"/>
              <w:bottom w:val="single" w:sz="8" w:space="0" w:color="00FF00"/>
              <w:right w:val="single" w:sz="8" w:space="0" w:color="A5A5A5" w:themeColor="accent3"/>
            </w:tcBorders>
            <w:shd w:val="clear" w:color="auto" w:fill="000000" w:themeFill="text1"/>
            <w:vAlign w:val="center"/>
          </w:tcPr>
          <w:p w:rsidR="00634853" w:rsidRPr="002422C4" w:rsidRDefault="00634853" w:rsidP="00104568">
            <w:pPr>
              <w:pStyle w:val="TextNormalintable"/>
              <w:ind w:left="169"/>
              <w:jc w:val="both"/>
              <w:rPr>
                <w:rFonts w:ascii="Calibri" w:hAnsi="Calibri" w:cs="Calibri"/>
                <w:b/>
                <w:color w:val="00FF00"/>
                <w:sz w:val="24"/>
              </w:rPr>
            </w:pPr>
            <w:r w:rsidRPr="002422C4">
              <w:rPr>
                <w:rFonts w:ascii="Calibri" w:eastAsia="Arial Unicode MS" w:hAnsi="Calibri" w:cs="Calibri"/>
                <w:b/>
                <w:color w:val="00FF00"/>
                <w:sz w:val="24"/>
              </w:rPr>
              <w:t>After completing the unit, the student will have acquired the responsibility and autonomy to:</w:t>
            </w:r>
          </w:p>
        </w:tc>
      </w:tr>
      <w:tr w:rsidR="00634853" w:rsidRPr="005E1447" w:rsidTr="00104568">
        <w:trPr>
          <w:trHeight w:val="487"/>
        </w:trPr>
        <w:tc>
          <w:tcPr>
            <w:tcW w:w="1978"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162"/>
              <w:rPr>
                <w:rFonts w:ascii="Calibri" w:eastAsia="Arial Unicode MS" w:hAnsi="Calibri" w:cs="Calibri"/>
                <w:b/>
                <w:color w:val="000000" w:themeColor="text1"/>
                <w:sz w:val="22"/>
              </w:rPr>
            </w:pPr>
          </w:p>
          <w:p w:rsidR="00634853" w:rsidRPr="002422C4" w:rsidRDefault="00FB3FAE" w:rsidP="00FB3FAE">
            <w:pPr>
              <w:pStyle w:val="TextNormalintable"/>
              <w:ind w:left="0"/>
              <w:rPr>
                <w:rFonts w:ascii="Calibri" w:eastAsia="Arial Unicode MS" w:hAnsi="Calibri" w:cs="Calibri"/>
                <w:b/>
                <w:color w:val="000000" w:themeColor="text1"/>
                <w:sz w:val="22"/>
              </w:rPr>
            </w:pPr>
            <w:r w:rsidRPr="002422C4">
              <w:rPr>
                <w:rFonts w:ascii="Calibri" w:eastAsia="Arial Unicode MS" w:hAnsi="Calibri" w:cs="Calibri"/>
                <w:b/>
                <w:color w:val="000000" w:themeColor="text1"/>
                <w:sz w:val="22"/>
              </w:rPr>
              <w:tab/>
            </w:r>
            <w:r w:rsidR="00634853" w:rsidRPr="002422C4">
              <w:rPr>
                <w:rFonts w:ascii="Calibri" w:eastAsia="Arial Unicode MS" w:hAnsi="Calibri" w:cs="Calibri"/>
                <w:b/>
                <w:color w:val="000000" w:themeColor="text1"/>
                <w:sz w:val="22"/>
              </w:rPr>
              <w:t>LO</w:t>
            </w:r>
            <w:r w:rsidR="0003606B" w:rsidRPr="002422C4">
              <w:rPr>
                <w:rFonts w:ascii="Calibri" w:eastAsia="Arial Unicode MS" w:hAnsi="Calibri" w:cs="Calibri"/>
                <w:b/>
                <w:color w:val="000000" w:themeColor="text1"/>
                <w:sz w:val="22"/>
              </w:rPr>
              <w:t xml:space="preserve"> </w:t>
            </w:r>
            <w:r w:rsidR="00634853" w:rsidRPr="002422C4">
              <w:rPr>
                <w:rFonts w:ascii="Calibri" w:eastAsia="Arial Unicode MS" w:hAnsi="Calibri" w:cs="Calibri"/>
                <w:b/>
                <w:color w:val="000000" w:themeColor="text1"/>
                <w:sz w:val="22"/>
              </w:rPr>
              <w:t>1</w:t>
            </w:r>
          </w:p>
        </w:tc>
        <w:tc>
          <w:tcPr>
            <w:tcW w:w="12217" w:type="dxa"/>
            <w:tcBorders>
              <w:top w:val="single" w:sz="8" w:space="0" w:color="00FF00"/>
              <w:left w:val="single" w:sz="8" w:space="0" w:color="00FF00"/>
              <w:bottom w:val="single" w:sz="8" w:space="0" w:color="00FF00"/>
              <w:right w:val="single" w:sz="8" w:space="0" w:color="00FF00"/>
            </w:tcBorders>
          </w:tcPr>
          <w:p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build up a story structure for a video game with civic heritage elements  </w:t>
            </w:r>
          </w:p>
          <w:p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understand what a „game design document” is and how to use it for a successful storyboarding </w:t>
            </w:r>
          </w:p>
          <w:p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plan an adequate cyber environment in which their story will take place  </w:t>
            </w:r>
          </w:p>
          <w:p w:rsidR="00634853" w:rsidRPr="00546F99"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identify different civic heritage elements for video games </w:t>
            </w:r>
          </w:p>
        </w:tc>
      </w:tr>
      <w:tr w:rsidR="00634853" w:rsidRPr="005E1447" w:rsidTr="00104568">
        <w:trPr>
          <w:trHeight w:val="487"/>
        </w:trPr>
        <w:tc>
          <w:tcPr>
            <w:tcW w:w="1978"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eastAsia="Arial Unicode MS" w:hAnsi="Calibri" w:cs="Calibri"/>
                <w:b/>
                <w:color w:val="000000" w:themeColor="text1"/>
                <w:sz w:val="22"/>
              </w:rPr>
            </w:pPr>
          </w:p>
          <w:p w:rsidR="00634853" w:rsidRPr="002422C4" w:rsidRDefault="00634853" w:rsidP="00104568">
            <w:pPr>
              <w:pStyle w:val="TextNormalintable"/>
              <w:ind w:left="0"/>
              <w:rPr>
                <w:rFonts w:ascii="Calibri" w:eastAsia="Arial Unicode MS" w:hAnsi="Calibri" w:cs="Calibri"/>
                <w:color w:val="00B050"/>
                <w:sz w:val="22"/>
              </w:rPr>
            </w:pPr>
            <w:r w:rsidRPr="002422C4">
              <w:rPr>
                <w:rFonts w:ascii="Calibri" w:eastAsia="Arial Unicode MS" w:hAnsi="Calibri" w:cs="Calibri"/>
                <w:b/>
                <w:color w:val="000000" w:themeColor="text1"/>
                <w:sz w:val="22"/>
              </w:rPr>
              <w:t xml:space="preserve">  </w:t>
            </w:r>
            <w:r w:rsidR="00FB3FAE" w:rsidRPr="002422C4">
              <w:rPr>
                <w:rFonts w:ascii="Calibri" w:eastAsia="Arial Unicode MS" w:hAnsi="Calibri" w:cs="Calibri"/>
                <w:b/>
                <w:color w:val="000000" w:themeColor="text1"/>
                <w:sz w:val="22"/>
              </w:rPr>
              <w:tab/>
            </w:r>
            <w:r w:rsidRPr="002422C4">
              <w:rPr>
                <w:rFonts w:ascii="Calibri" w:eastAsia="Arial Unicode MS" w:hAnsi="Calibri" w:cs="Calibri"/>
                <w:b/>
                <w:color w:val="000000" w:themeColor="text1"/>
                <w:sz w:val="22"/>
              </w:rPr>
              <w:t>LO</w:t>
            </w:r>
            <w:r w:rsidR="0003606B" w:rsidRPr="002422C4">
              <w:rPr>
                <w:rFonts w:ascii="Calibri" w:eastAsia="Arial Unicode MS" w:hAnsi="Calibri" w:cs="Calibri"/>
                <w:b/>
                <w:color w:val="000000" w:themeColor="text1"/>
                <w:sz w:val="22"/>
              </w:rPr>
              <w:t xml:space="preserve"> </w:t>
            </w:r>
            <w:r w:rsidRPr="002422C4">
              <w:rPr>
                <w:rFonts w:ascii="Calibri" w:eastAsia="Arial Unicode MS" w:hAnsi="Calibri" w:cs="Calibri"/>
                <w:b/>
                <w:color w:val="000000" w:themeColor="text1"/>
                <w:sz w:val="22"/>
              </w:rPr>
              <w:t>2</w:t>
            </w:r>
          </w:p>
        </w:tc>
        <w:tc>
          <w:tcPr>
            <w:tcW w:w="12217" w:type="dxa"/>
            <w:tcBorders>
              <w:top w:val="single" w:sz="8" w:space="0" w:color="00FF00"/>
              <w:left w:val="single" w:sz="8" w:space="0" w:color="00FF00"/>
              <w:bottom w:val="single" w:sz="8" w:space="0" w:color="00FF00"/>
              <w:right w:val="single" w:sz="8" w:space="0" w:color="00FF00"/>
            </w:tcBorders>
          </w:tcPr>
          <w:p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explore concepts and approaches involved in creating successful character designs can be applied to video game  </w:t>
            </w:r>
          </w:p>
          <w:p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have good understanding of a wide range of technics being used to create characters  </w:t>
            </w:r>
          </w:p>
          <w:p w:rsidR="00634853" w:rsidRPr="00546F99"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generate all useful character models and animations  </w:t>
            </w:r>
          </w:p>
        </w:tc>
      </w:tr>
      <w:tr w:rsidR="00634853" w:rsidRPr="005E1447" w:rsidTr="00FB3FAE">
        <w:trPr>
          <w:trHeight w:val="1519"/>
        </w:trPr>
        <w:tc>
          <w:tcPr>
            <w:tcW w:w="1978"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162"/>
              <w:rPr>
                <w:rFonts w:ascii="Calibri" w:eastAsia="Arial Unicode MS" w:hAnsi="Calibri" w:cs="Calibri"/>
                <w:color w:val="00B050"/>
                <w:sz w:val="22"/>
              </w:rPr>
            </w:pPr>
          </w:p>
          <w:p w:rsidR="00634853" w:rsidRPr="002422C4" w:rsidRDefault="00634853" w:rsidP="00104568">
            <w:pPr>
              <w:pStyle w:val="TextNormalintable"/>
              <w:ind w:left="0"/>
              <w:rPr>
                <w:rFonts w:ascii="Calibri" w:eastAsia="Arial Unicode MS" w:hAnsi="Calibri" w:cs="Calibri"/>
                <w:sz w:val="22"/>
              </w:rPr>
            </w:pPr>
            <w:r w:rsidRPr="002422C4">
              <w:rPr>
                <w:rFonts w:ascii="Calibri" w:eastAsia="Arial Unicode MS" w:hAnsi="Calibri" w:cs="Calibri"/>
                <w:b/>
                <w:color w:val="000000" w:themeColor="text1"/>
                <w:sz w:val="22"/>
              </w:rPr>
              <w:t xml:space="preserve">  </w:t>
            </w:r>
            <w:r w:rsidR="00FB3FAE" w:rsidRPr="002422C4">
              <w:rPr>
                <w:rFonts w:ascii="Calibri" w:eastAsia="Arial Unicode MS" w:hAnsi="Calibri" w:cs="Calibri"/>
                <w:b/>
                <w:color w:val="000000" w:themeColor="text1"/>
                <w:sz w:val="22"/>
              </w:rPr>
              <w:tab/>
            </w:r>
            <w:r w:rsidRPr="002422C4">
              <w:rPr>
                <w:rFonts w:ascii="Calibri" w:eastAsia="Arial Unicode MS" w:hAnsi="Calibri" w:cs="Calibri"/>
                <w:b/>
                <w:color w:val="000000" w:themeColor="text1"/>
                <w:sz w:val="22"/>
              </w:rPr>
              <w:t>LO</w:t>
            </w:r>
            <w:r w:rsidR="0003606B" w:rsidRPr="002422C4">
              <w:rPr>
                <w:rFonts w:ascii="Calibri" w:eastAsia="Arial Unicode MS" w:hAnsi="Calibri" w:cs="Calibri"/>
                <w:b/>
                <w:color w:val="000000" w:themeColor="text1"/>
                <w:sz w:val="22"/>
              </w:rPr>
              <w:t xml:space="preserve"> </w:t>
            </w:r>
            <w:r w:rsidRPr="002422C4">
              <w:rPr>
                <w:rFonts w:ascii="Calibri" w:eastAsia="Arial Unicode MS" w:hAnsi="Calibri" w:cs="Calibri"/>
                <w:b/>
                <w:color w:val="000000" w:themeColor="text1"/>
                <w:sz w:val="22"/>
              </w:rPr>
              <w:t>3</w:t>
            </w:r>
          </w:p>
        </w:tc>
        <w:tc>
          <w:tcPr>
            <w:tcW w:w="12217" w:type="dxa"/>
            <w:tcBorders>
              <w:top w:val="single" w:sz="8" w:space="0" w:color="00FF00"/>
              <w:left w:val="single" w:sz="8" w:space="0" w:color="00FF00"/>
              <w:bottom w:val="single" w:sz="8" w:space="0" w:color="00FF00"/>
              <w:right w:val="single" w:sz="8" w:space="0" w:color="00FF00"/>
            </w:tcBorders>
          </w:tcPr>
          <w:p w:rsidR="00634853" w:rsidRPr="002422C4" w:rsidRDefault="00634853" w:rsidP="00546F99">
            <w:pPr>
              <w:pStyle w:val="TextNormal"/>
              <w:numPr>
                <w:ilvl w:val="0"/>
                <w:numId w:val="6"/>
              </w:numPr>
              <w:spacing w:line="240" w:lineRule="auto"/>
              <w:rPr>
                <w:rFonts w:ascii="Calibri" w:hAnsi="Calibri" w:cs="Calibri"/>
              </w:rPr>
            </w:pPr>
            <w:r w:rsidRPr="00546F99">
              <w:rPr>
                <w:rFonts w:ascii="Calibri" w:hAnsi="Calibri" w:cs="Calibri"/>
              </w:rPr>
              <w:t xml:space="preserve"> </w:t>
            </w:r>
            <w:r w:rsidRPr="002422C4">
              <w:rPr>
                <w:rFonts w:ascii="Calibri" w:hAnsi="Calibri" w:cs="Calibri"/>
              </w:rPr>
              <w:t xml:space="preserve">be aware of the internal rules of a video game, and how to adopt them to introduce the civic heritage  </w:t>
            </w:r>
          </w:p>
          <w:p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organize a set of ludic activities and turns it into a complete and coherent game  </w:t>
            </w:r>
          </w:p>
          <w:p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get an insight into developing g</w:t>
            </w:r>
            <w:r w:rsidR="00FB3FAE" w:rsidRPr="002422C4">
              <w:rPr>
                <w:rFonts w:ascii="Calibri" w:hAnsi="Calibri" w:cs="Calibri"/>
              </w:rPr>
              <w:softHyphen/>
            </w:r>
            <w:r w:rsidR="00FB3FAE" w:rsidRPr="002422C4">
              <w:rPr>
                <w:rFonts w:ascii="Calibri" w:hAnsi="Calibri" w:cs="Calibri"/>
              </w:rPr>
              <w:softHyphen/>
            </w:r>
            <w:r w:rsidR="00FB3FAE" w:rsidRPr="002422C4">
              <w:rPr>
                <w:rFonts w:ascii="Calibri" w:hAnsi="Calibri" w:cs="Calibri"/>
              </w:rPr>
              <w:softHyphen/>
            </w:r>
            <w:r w:rsidR="00FB3FAE" w:rsidRPr="002422C4">
              <w:rPr>
                <w:rFonts w:ascii="Calibri" w:hAnsi="Calibri" w:cs="Calibri"/>
              </w:rPr>
              <w:softHyphen/>
            </w:r>
            <w:r w:rsidRPr="002422C4">
              <w:rPr>
                <w:rFonts w:ascii="Calibri" w:hAnsi="Calibri" w:cs="Calibri"/>
              </w:rPr>
              <w:t xml:space="preserve">ood levels for any type of video game </w:t>
            </w:r>
          </w:p>
          <w:p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maintain the players’ interest with the video game </w:t>
            </w:r>
          </w:p>
        </w:tc>
      </w:tr>
      <w:tr w:rsidR="00634853" w:rsidRPr="005E1447" w:rsidTr="00104568">
        <w:trPr>
          <w:trHeight w:val="549"/>
        </w:trPr>
        <w:tc>
          <w:tcPr>
            <w:tcW w:w="1978" w:type="dxa"/>
            <w:tcBorders>
              <w:top w:val="single" w:sz="8" w:space="0" w:color="00FF00"/>
              <w:left w:val="single" w:sz="8" w:space="0" w:color="00FF00"/>
              <w:bottom w:val="single" w:sz="8" w:space="0" w:color="00FF00"/>
              <w:right w:val="single" w:sz="8" w:space="0" w:color="00FF00"/>
            </w:tcBorders>
            <w:shd w:val="clear" w:color="auto" w:fill="000000" w:themeFill="text1"/>
          </w:tcPr>
          <w:p w:rsidR="00634853" w:rsidRPr="002422C4" w:rsidRDefault="00634853" w:rsidP="00104568">
            <w:pPr>
              <w:pStyle w:val="TextNormalintable"/>
              <w:ind w:left="162"/>
              <w:jc w:val="both"/>
              <w:rPr>
                <w:rFonts w:ascii="Calibri" w:eastAsia="Arial Unicode MS" w:hAnsi="Calibri" w:cs="Calibri"/>
                <w:b/>
                <w:color w:val="00FF00"/>
                <w:sz w:val="24"/>
              </w:rPr>
            </w:pPr>
            <w:r w:rsidRPr="002422C4">
              <w:rPr>
                <w:rFonts w:ascii="Calibri" w:eastAsia="Arial Unicode MS" w:hAnsi="Calibri" w:cs="Calibri"/>
                <w:b/>
                <w:color w:val="00FF00"/>
                <w:sz w:val="24"/>
              </w:rPr>
              <w:t>Skills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hemeFill="text1"/>
          </w:tcPr>
          <w:p w:rsidR="00634853" w:rsidRPr="002422C4" w:rsidRDefault="00634853" w:rsidP="00104568">
            <w:pPr>
              <w:pStyle w:val="TextNormalintable"/>
              <w:ind w:left="169"/>
              <w:jc w:val="both"/>
              <w:rPr>
                <w:rFonts w:ascii="Calibri" w:hAnsi="Calibri" w:cs="Calibri"/>
                <w:b/>
                <w:color w:val="00FF00"/>
                <w:sz w:val="24"/>
              </w:rPr>
            </w:pPr>
            <w:r w:rsidRPr="002422C4">
              <w:rPr>
                <w:rFonts w:ascii="Calibri" w:eastAsia="Arial Unicode MS" w:hAnsi="Calibri" w:cs="Calibri"/>
                <w:b/>
                <w:color w:val="00FF00"/>
                <w:sz w:val="24"/>
              </w:rPr>
              <w:t>After completing the unit, the student will be able to master the following skills:</w:t>
            </w:r>
          </w:p>
        </w:tc>
      </w:tr>
      <w:tr w:rsidR="00634853" w:rsidRPr="005E1447" w:rsidTr="00104568">
        <w:tc>
          <w:tcPr>
            <w:tcW w:w="1978" w:type="dxa"/>
            <w:tcBorders>
              <w:top w:val="single" w:sz="8" w:space="0" w:color="00FF00"/>
              <w:left w:val="single" w:sz="8" w:space="0" w:color="00FF00"/>
              <w:bottom w:val="single" w:sz="8" w:space="0" w:color="00FF00"/>
              <w:right w:val="single" w:sz="8" w:space="0" w:color="00FF00"/>
            </w:tcBorders>
          </w:tcPr>
          <w:p w:rsidR="00FB3FAE" w:rsidRPr="002422C4" w:rsidRDefault="00FB3FAE" w:rsidP="00104568">
            <w:pPr>
              <w:pStyle w:val="TextNormalintable"/>
              <w:ind w:left="162"/>
              <w:rPr>
                <w:rFonts w:ascii="Calibri" w:eastAsia="Arial Unicode MS" w:hAnsi="Calibri" w:cs="Calibri"/>
                <w:b/>
                <w:color w:val="000000" w:themeColor="text1"/>
                <w:sz w:val="22"/>
                <w:szCs w:val="22"/>
              </w:rPr>
            </w:pPr>
          </w:p>
          <w:p w:rsidR="00634853" w:rsidRPr="002422C4" w:rsidRDefault="00FB3FAE" w:rsidP="00104568">
            <w:pPr>
              <w:pStyle w:val="TextNormalintable"/>
              <w:ind w:left="162"/>
              <w:rPr>
                <w:rFonts w:ascii="Calibri" w:eastAsia="Arial Unicode MS" w:hAnsi="Calibri" w:cs="Calibri"/>
                <w:b/>
                <w:sz w:val="22"/>
                <w:szCs w:val="22"/>
              </w:rPr>
            </w:pPr>
            <w:r w:rsidRPr="002422C4">
              <w:rPr>
                <w:rFonts w:ascii="Calibri" w:eastAsia="Arial Unicode MS" w:hAnsi="Calibri" w:cs="Calibri"/>
                <w:b/>
                <w:color w:val="000000" w:themeColor="text1"/>
                <w:sz w:val="22"/>
                <w:szCs w:val="22"/>
              </w:rPr>
              <w:tab/>
              <w:t>LO</w:t>
            </w:r>
            <w:r w:rsidR="0003606B" w:rsidRPr="002422C4">
              <w:rPr>
                <w:rFonts w:ascii="Calibri" w:eastAsia="Arial Unicode MS" w:hAnsi="Calibri" w:cs="Calibri"/>
                <w:b/>
                <w:color w:val="000000" w:themeColor="text1"/>
                <w:sz w:val="22"/>
                <w:szCs w:val="22"/>
              </w:rPr>
              <w:t xml:space="preserve"> </w:t>
            </w:r>
            <w:r w:rsidRPr="002422C4">
              <w:rPr>
                <w:rFonts w:ascii="Calibri" w:eastAsia="Arial Unicode MS" w:hAnsi="Calibri" w:cs="Calibri"/>
                <w:b/>
                <w:color w:val="000000" w:themeColor="text1"/>
                <w:sz w:val="22"/>
                <w:szCs w:val="22"/>
              </w:rPr>
              <w:t>1</w:t>
            </w:r>
          </w:p>
        </w:tc>
        <w:tc>
          <w:tcPr>
            <w:tcW w:w="12217" w:type="dxa"/>
            <w:tcBorders>
              <w:top w:val="single" w:sz="8" w:space="0" w:color="00FF00"/>
              <w:left w:val="single" w:sz="8" w:space="0" w:color="00FF00"/>
              <w:bottom w:val="single" w:sz="8" w:space="0" w:color="00FF00"/>
              <w:right w:val="single" w:sz="8" w:space="0" w:color="00FF00"/>
            </w:tcBorders>
          </w:tcPr>
          <w:p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build with the help of linearity and interactivity his/her own coherent story structure</w:t>
            </w:r>
          </w:p>
          <w:p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write a high-level narrative summary</w:t>
            </w:r>
          </w:p>
          <w:p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write effective dialogues, and to develop economy of language</w:t>
            </w:r>
            <w:r w:rsidR="00FB3FAE" w:rsidRPr="002422C4">
              <w:rPr>
                <w:rFonts w:ascii="Calibri" w:hAnsi="Calibri" w:cs="Calibri"/>
              </w:rPr>
              <w:softHyphen/>
            </w:r>
            <w:r w:rsidR="00FB3FAE" w:rsidRPr="002422C4">
              <w:rPr>
                <w:rFonts w:ascii="Calibri" w:hAnsi="Calibri" w:cs="Calibri"/>
              </w:rPr>
              <w:softHyphen/>
            </w:r>
            <w:r w:rsidR="00FB3FAE" w:rsidRPr="002422C4">
              <w:rPr>
                <w:rFonts w:ascii="Calibri" w:hAnsi="Calibri" w:cs="Calibri"/>
              </w:rPr>
              <w:softHyphen/>
            </w:r>
            <w:r w:rsidR="00FB3FAE" w:rsidRPr="002422C4">
              <w:rPr>
                <w:rFonts w:ascii="Calibri" w:hAnsi="Calibri" w:cs="Calibri"/>
              </w:rPr>
              <w:softHyphen/>
            </w:r>
            <w:r w:rsidR="00FB3FAE" w:rsidRPr="002422C4">
              <w:rPr>
                <w:rFonts w:ascii="Calibri" w:hAnsi="Calibri" w:cs="Calibri"/>
              </w:rPr>
              <w:softHyphen/>
            </w:r>
            <w:r w:rsidR="00FB3FAE" w:rsidRPr="002422C4">
              <w:rPr>
                <w:rFonts w:ascii="Calibri" w:hAnsi="Calibri" w:cs="Calibri"/>
              </w:rPr>
              <w:softHyphen/>
            </w:r>
          </w:p>
        </w:tc>
      </w:tr>
      <w:tr w:rsidR="00FB3FAE" w:rsidRPr="005E1447" w:rsidTr="00104568">
        <w:tc>
          <w:tcPr>
            <w:tcW w:w="1978" w:type="dxa"/>
            <w:tcBorders>
              <w:top w:val="single" w:sz="8" w:space="0" w:color="00FF00"/>
              <w:left w:val="single" w:sz="8" w:space="0" w:color="00FF00"/>
              <w:bottom w:val="single" w:sz="8" w:space="0" w:color="00FF00"/>
              <w:right w:val="single" w:sz="8" w:space="0" w:color="00FF00"/>
            </w:tcBorders>
          </w:tcPr>
          <w:p w:rsidR="00FB3FAE" w:rsidRPr="002422C4" w:rsidRDefault="00FB3FAE" w:rsidP="00104568">
            <w:pPr>
              <w:pStyle w:val="TextNormalintable"/>
              <w:ind w:left="162"/>
              <w:rPr>
                <w:rFonts w:ascii="Calibri" w:eastAsia="Arial Unicode MS" w:hAnsi="Calibri" w:cs="Calibri"/>
                <w:b/>
                <w:sz w:val="22"/>
                <w:szCs w:val="22"/>
              </w:rPr>
            </w:pPr>
          </w:p>
          <w:p w:rsidR="00FB3FAE" w:rsidRPr="002422C4" w:rsidRDefault="00FB3FAE" w:rsidP="00104568">
            <w:pPr>
              <w:pStyle w:val="TextNormalintable"/>
              <w:ind w:left="162"/>
              <w:rPr>
                <w:rFonts w:ascii="Calibri" w:eastAsia="Arial Unicode MS" w:hAnsi="Calibri" w:cs="Calibri"/>
                <w:b/>
                <w:sz w:val="22"/>
                <w:szCs w:val="22"/>
              </w:rPr>
            </w:pPr>
            <w:r w:rsidRPr="002422C4">
              <w:rPr>
                <w:rFonts w:ascii="Calibri" w:eastAsia="Arial Unicode MS" w:hAnsi="Calibri" w:cs="Calibri"/>
                <w:b/>
                <w:sz w:val="22"/>
                <w:szCs w:val="22"/>
              </w:rPr>
              <w:tab/>
              <w:t>LO</w:t>
            </w:r>
            <w:r w:rsidR="0003606B" w:rsidRPr="002422C4">
              <w:rPr>
                <w:rFonts w:ascii="Calibri" w:eastAsia="Arial Unicode MS" w:hAnsi="Calibri" w:cs="Calibri"/>
                <w:b/>
                <w:sz w:val="22"/>
                <w:szCs w:val="22"/>
              </w:rPr>
              <w:t xml:space="preserve"> </w:t>
            </w:r>
            <w:r w:rsidRPr="002422C4">
              <w:rPr>
                <w:rFonts w:ascii="Calibri" w:eastAsia="Arial Unicode MS" w:hAnsi="Calibri" w:cs="Calibri"/>
                <w:b/>
                <w:sz w:val="22"/>
                <w:szCs w:val="22"/>
              </w:rPr>
              <w:t>2</w:t>
            </w:r>
          </w:p>
        </w:tc>
        <w:tc>
          <w:tcPr>
            <w:tcW w:w="12217" w:type="dxa"/>
            <w:tcBorders>
              <w:top w:val="single" w:sz="8" w:space="0" w:color="00FF00"/>
              <w:left w:val="single" w:sz="8" w:space="0" w:color="00FF00"/>
              <w:bottom w:val="single" w:sz="8" w:space="0" w:color="00FF00"/>
              <w:right w:val="single" w:sz="8" w:space="0" w:color="00FF00"/>
            </w:tcBorders>
          </w:tcPr>
          <w:p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construct a main character with the most important attributions: emotions, assumptions about the world, goals, likes and dislikes, enemies and friends</w:t>
            </w:r>
          </w:p>
          <w:p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express the playable character's emotions through physical gestures</w:t>
            </w:r>
          </w:p>
          <w:p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lastRenderedPageBreak/>
              <w:t>create an emotional change that a character has to gone through</w:t>
            </w:r>
          </w:p>
        </w:tc>
      </w:tr>
      <w:tr w:rsidR="00FB3FAE" w:rsidRPr="005E1447" w:rsidTr="00104568">
        <w:tc>
          <w:tcPr>
            <w:tcW w:w="1978" w:type="dxa"/>
            <w:tcBorders>
              <w:top w:val="single" w:sz="8" w:space="0" w:color="00FF00"/>
              <w:left w:val="single" w:sz="8" w:space="0" w:color="00FF00"/>
              <w:bottom w:val="single" w:sz="8" w:space="0" w:color="00FF00"/>
              <w:right w:val="single" w:sz="8" w:space="0" w:color="00FF00"/>
            </w:tcBorders>
          </w:tcPr>
          <w:p w:rsidR="00FB3FAE" w:rsidRPr="002422C4" w:rsidRDefault="00FB3FAE" w:rsidP="00104568">
            <w:pPr>
              <w:pStyle w:val="TextNormalintable"/>
              <w:ind w:left="162"/>
              <w:rPr>
                <w:rFonts w:ascii="Calibri" w:eastAsia="Arial Unicode MS" w:hAnsi="Calibri" w:cs="Calibri"/>
                <w:b/>
                <w:sz w:val="20"/>
              </w:rPr>
            </w:pPr>
          </w:p>
          <w:p w:rsidR="00FB3FAE" w:rsidRPr="002422C4" w:rsidRDefault="00FB3FAE" w:rsidP="00104568">
            <w:pPr>
              <w:pStyle w:val="TextNormalintable"/>
              <w:ind w:left="162"/>
              <w:rPr>
                <w:rFonts w:ascii="Calibri" w:eastAsia="Arial Unicode MS" w:hAnsi="Calibri" w:cs="Calibri"/>
                <w:b/>
                <w:sz w:val="20"/>
              </w:rPr>
            </w:pPr>
            <w:r w:rsidRPr="002422C4">
              <w:rPr>
                <w:rFonts w:ascii="Calibri" w:eastAsia="Arial Unicode MS" w:hAnsi="Calibri" w:cs="Calibri"/>
                <w:b/>
                <w:sz w:val="20"/>
              </w:rPr>
              <w:tab/>
            </w:r>
            <w:r w:rsidRPr="002422C4">
              <w:rPr>
                <w:rFonts w:ascii="Calibri" w:eastAsia="Arial Unicode MS" w:hAnsi="Calibri" w:cs="Calibri"/>
                <w:b/>
                <w:sz w:val="22"/>
              </w:rPr>
              <w:t>LO 3</w:t>
            </w:r>
          </w:p>
        </w:tc>
        <w:tc>
          <w:tcPr>
            <w:tcW w:w="12217" w:type="dxa"/>
            <w:tcBorders>
              <w:top w:val="single" w:sz="8" w:space="0" w:color="00FF00"/>
              <w:left w:val="single" w:sz="8" w:space="0" w:color="00FF00"/>
              <w:bottom w:val="single" w:sz="8" w:space="0" w:color="00FF00"/>
              <w:right w:val="single" w:sz="8" w:space="0" w:color="00FF00"/>
            </w:tcBorders>
          </w:tcPr>
          <w:p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describe the difficulty evolution, how difficulty increases from learning the basic rules until final challenges</w:t>
            </w:r>
          </w:p>
          <w:p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build in the game goals, challenges, rewards</w:t>
            </w:r>
          </w:p>
          <w:p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create a video game aimed at educational environment and purposes</w:t>
            </w:r>
          </w:p>
        </w:tc>
      </w:tr>
      <w:tr w:rsidR="00634853" w:rsidRPr="005E1447" w:rsidTr="00104568">
        <w:trPr>
          <w:trHeight w:val="583"/>
        </w:trPr>
        <w:tc>
          <w:tcPr>
            <w:tcW w:w="1978" w:type="dxa"/>
            <w:tcBorders>
              <w:top w:val="single" w:sz="8" w:space="0" w:color="00FF00"/>
              <w:left w:val="single" w:sz="8" w:space="0" w:color="00FF00"/>
              <w:bottom w:val="single" w:sz="8" w:space="0" w:color="00FF00"/>
              <w:right w:val="single" w:sz="8" w:space="0" w:color="00FF00"/>
            </w:tcBorders>
            <w:shd w:val="clear" w:color="auto" w:fill="000000" w:themeFill="text1"/>
            <w:vAlign w:val="center"/>
          </w:tcPr>
          <w:p w:rsidR="00634853" w:rsidRPr="002422C4" w:rsidRDefault="00634853" w:rsidP="00104568">
            <w:pPr>
              <w:pStyle w:val="TextNormalintable"/>
              <w:ind w:left="162"/>
              <w:jc w:val="both"/>
              <w:rPr>
                <w:rFonts w:ascii="Calibri" w:eastAsia="Arial Unicode MS" w:hAnsi="Calibri" w:cs="Calibri"/>
                <w:b/>
                <w:color w:val="00FF00"/>
                <w:sz w:val="24"/>
              </w:rPr>
            </w:pPr>
            <w:r w:rsidRPr="002422C4">
              <w:rPr>
                <w:rFonts w:ascii="Calibri" w:eastAsia="Arial Unicode MS" w:hAnsi="Calibri" w:cs="Calibri"/>
                <w:b/>
                <w:color w:val="00FF00"/>
                <w:sz w:val="24"/>
              </w:rPr>
              <w:t>Knowledge</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hemeFill="text1"/>
            <w:vAlign w:val="center"/>
          </w:tcPr>
          <w:p w:rsidR="00634853" w:rsidRPr="00546F99" w:rsidRDefault="00634853" w:rsidP="00546F99">
            <w:pPr>
              <w:pStyle w:val="TextNormalintable"/>
              <w:ind w:left="162"/>
              <w:jc w:val="both"/>
              <w:rPr>
                <w:rFonts w:ascii="Calibri" w:eastAsia="Times New Roman" w:hAnsi="Calibri" w:cs="Calibri"/>
                <w:sz w:val="20"/>
              </w:rPr>
            </w:pPr>
            <w:r w:rsidRPr="00546F99">
              <w:rPr>
                <w:rFonts w:ascii="Calibri" w:eastAsia="Arial Unicode MS" w:hAnsi="Calibri" w:cs="Calibri"/>
                <w:b/>
                <w:color w:val="00FF00"/>
                <w:sz w:val="24"/>
              </w:rPr>
              <w:t>After completing the unit, the student will:</w:t>
            </w:r>
          </w:p>
        </w:tc>
      </w:tr>
      <w:tr w:rsidR="00634853" w:rsidRPr="005E1447" w:rsidTr="00104568">
        <w:trPr>
          <w:trHeight w:val="878"/>
        </w:trPr>
        <w:tc>
          <w:tcPr>
            <w:tcW w:w="1978" w:type="dxa"/>
            <w:tcBorders>
              <w:top w:val="single" w:sz="8" w:space="0" w:color="00FF00"/>
              <w:left w:val="single" w:sz="8" w:space="0" w:color="00FF00"/>
              <w:bottom w:val="single" w:sz="8" w:space="0" w:color="00FF00"/>
              <w:right w:val="single" w:sz="8" w:space="0" w:color="00FF00"/>
            </w:tcBorders>
          </w:tcPr>
          <w:p w:rsidR="00634853" w:rsidRPr="002422C4" w:rsidRDefault="00FB3FAE" w:rsidP="00FB3FAE">
            <w:pPr>
              <w:pStyle w:val="TextNormalintable"/>
              <w:ind w:left="162"/>
              <w:jc w:val="center"/>
              <w:rPr>
                <w:rFonts w:ascii="Calibri" w:eastAsia="Arial Unicode MS" w:hAnsi="Calibri" w:cs="Calibri"/>
                <w:b/>
                <w:sz w:val="22"/>
                <w:szCs w:val="22"/>
              </w:rPr>
            </w:pPr>
            <w:r w:rsidRPr="002422C4">
              <w:rPr>
                <w:rFonts w:ascii="Calibri" w:eastAsia="Arial Unicode MS" w:hAnsi="Calibri" w:cs="Calibri"/>
                <w:sz w:val="22"/>
                <w:szCs w:val="22"/>
              </w:rPr>
              <w:br/>
            </w:r>
            <w:r w:rsidRPr="002422C4">
              <w:rPr>
                <w:rFonts w:ascii="Calibri" w:eastAsia="Arial Unicode MS" w:hAnsi="Calibri" w:cs="Calibri"/>
                <w:b/>
                <w:sz w:val="22"/>
                <w:szCs w:val="22"/>
              </w:rPr>
              <w:t>LO 1</w:t>
            </w:r>
          </w:p>
        </w:tc>
        <w:tc>
          <w:tcPr>
            <w:tcW w:w="12217" w:type="dxa"/>
            <w:tcBorders>
              <w:top w:val="single" w:sz="8" w:space="0" w:color="00FF00"/>
              <w:left w:val="single" w:sz="8" w:space="0" w:color="00FF00"/>
              <w:bottom w:val="single" w:sz="8" w:space="0" w:color="00FF00"/>
              <w:right w:val="single" w:sz="8" w:space="0" w:color="00FF00"/>
            </w:tcBorders>
          </w:tcPr>
          <w:p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identify factors of effectiveness for creating a storyboard with the elements of civic heritage</w:t>
            </w:r>
          </w:p>
          <w:p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distinguish linear and interactive stories</w:t>
            </w:r>
          </w:p>
          <w:p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use a video game as a perfect story telling medium</w:t>
            </w:r>
          </w:p>
        </w:tc>
      </w:tr>
      <w:tr w:rsidR="00FB3FAE" w:rsidRPr="005E1447" w:rsidTr="00104568">
        <w:trPr>
          <w:trHeight w:val="878"/>
        </w:trPr>
        <w:tc>
          <w:tcPr>
            <w:tcW w:w="1978" w:type="dxa"/>
            <w:tcBorders>
              <w:top w:val="single" w:sz="8" w:space="0" w:color="00FF00"/>
              <w:left w:val="single" w:sz="8" w:space="0" w:color="00FF00"/>
              <w:bottom w:val="single" w:sz="8" w:space="0" w:color="00FF00"/>
              <w:right w:val="single" w:sz="8" w:space="0" w:color="00FF00"/>
            </w:tcBorders>
          </w:tcPr>
          <w:p w:rsidR="00FB3FAE" w:rsidRPr="002422C4" w:rsidRDefault="00FB3FAE" w:rsidP="00FB3FAE">
            <w:pPr>
              <w:pStyle w:val="TextNormalintable"/>
              <w:ind w:left="162"/>
              <w:jc w:val="center"/>
              <w:rPr>
                <w:rFonts w:ascii="Calibri" w:eastAsia="Arial Unicode MS" w:hAnsi="Calibri" w:cs="Calibri"/>
                <w:sz w:val="22"/>
                <w:szCs w:val="22"/>
              </w:rPr>
            </w:pPr>
          </w:p>
          <w:p w:rsidR="00FB3FAE" w:rsidRPr="002422C4" w:rsidRDefault="00FB3FAE" w:rsidP="00FB3FAE">
            <w:pPr>
              <w:pStyle w:val="TextNormalintable"/>
              <w:ind w:left="162"/>
              <w:jc w:val="center"/>
              <w:rPr>
                <w:rFonts w:ascii="Calibri" w:eastAsia="Arial Unicode MS" w:hAnsi="Calibri" w:cs="Calibri"/>
                <w:sz w:val="22"/>
                <w:szCs w:val="22"/>
              </w:rPr>
            </w:pPr>
          </w:p>
          <w:p w:rsidR="00FB3FAE" w:rsidRPr="002422C4" w:rsidRDefault="00FB3FAE" w:rsidP="00FB3FAE">
            <w:pPr>
              <w:pStyle w:val="TextNormalintable"/>
              <w:ind w:left="162"/>
              <w:jc w:val="center"/>
              <w:rPr>
                <w:rFonts w:ascii="Calibri" w:eastAsia="Arial Unicode MS" w:hAnsi="Calibri" w:cs="Calibri"/>
                <w:b/>
                <w:sz w:val="22"/>
                <w:szCs w:val="22"/>
              </w:rPr>
            </w:pPr>
            <w:r w:rsidRPr="002422C4">
              <w:rPr>
                <w:rFonts w:ascii="Calibri" w:eastAsia="Arial Unicode MS" w:hAnsi="Calibri" w:cs="Calibri"/>
                <w:b/>
                <w:sz w:val="22"/>
                <w:szCs w:val="22"/>
              </w:rPr>
              <w:t>LO 2</w:t>
            </w:r>
          </w:p>
        </w:tc>
        <w:tc>
          <w:tcPr>
            <w:tcW w:w="12217" w:type="dxa"/>
            <w:tcBorders>
              <w:top w:val="single" w:sz="8" w:space="0" w:color="00FF00"/>
              <w:left w:val="single" w:sz="8" w:space="0" w:color="00FF00"/>
              <w:bottom w:val="single" w:sz="8" w:space="0" w:color="00FF00"/>
              <w:right w:val="single" w:sz="8" w:space="0" w:color="00FF00"/>
            </w:tcBorders>
          </w:tcPr>
          <w:p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 xml:space="preserve">choose an appropriate environment to a specific character shape in order to reach </w:t>
            </w:r>
            <w:r w:rsidR="00546F99" w:rsidRPr="002422C4">
              <w:rPr>
                <w:rFonts w:ascii="Calibri" w:hAnsi="Calibri" w:cs="Calibri"/>
              </w:rPr>
              <w:t>a sense of harmony</w:t>
            </w:r>
            <w:r w:rsidRPr="002422C4">
              <w:rPr>
                <w:rFonts w:ascii="Calibri" w:hAnsi="Calibri" w:cs="Calibri"/>
              </w:rPr>
              <w:t xml:space="preserve"> or a sense of dissonance</w:t>
            </w:r>
          </w:p>
          <w:p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know how to influence the movements of the character the emotions you would like players to experience (basic camera movements, different character shapes)</w:t>
            </w:r>
          </w:p>
          <w:p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learn how to use a video game character as our avatar to explore the knowledge we want to transfer through the game, and not dictate what we are to believe</w:t>
            </w:r>
          </w:p>
        </w:tc>
      </w:tr>
      <w:tr w:rsidR="00FB3FAE" w:rsidRPr="005E1447" w:rsidTr="00104568">
        <w:trPr>
          <w:trHeight w:val="878"/>
        </w:trPr>
        <w:tc>
          <w:tcPr>
            <w:tcW w:w="1978" w:type="dxa"/>
            <w:tcBorders>
              <w:top w:val="single" w:sz="8" w:space="0" w:color="00FF00"/>
              <w:left w:val="single" w:sz="8" w:space="0" w:color="00FF00"/>
              <w:bottom w:val="single" w:sz="8" w:space="0" w:color="00FF00"/>
              <w:right w:val="single" w:sz="8" w:space="0" w:color="00FF00"/>
            </w:tcBorders>
          </w:tcPr>
          <w:p w:rsidR="00FB3FAE" w:rsidRPr="002422C4" w:rsidRDefault="00FB3FAE" w:rsidP="00FB3FAE">
            <w:pPr>
              <w:pStyle w:val="TextNormalintable"/>
              <w:ind w:left="162"/>
              <w:jc w:val="center"/>
              <w:rPr>
                <w:rFonts w:ascii="Calibri" w:eastAsia="Arial Unicode MS" w:hAnsi="Calibri" w:cs="Calibri"/>
                <w:sz w:val="22"/>
                <w:szCs w:val="22"/>
              </w:rPr>
            </w:pPr>
          </w:p>
          <w:p w:rsidR="00FB3FAE" w:rsidRPr="002422C4" w:rsidRDefault="00FB3FAE" w:rsidP="00FB3FAE">
            <w:pPr>
              <w:pStyle w:val="TextNormalintable"/>
              <w:ind w:left="162"/>
              <w:jc w:val="center"/>
              <w:rPr>
                <w:rFonts w:ascii="Calibri" w:eastAsia="Arial Unicode MS" w:hAnsi="Calibri" w:cs="Calibri"/>
                <w:sz w:val="22"/>
                <w:szCs w:val="22"/>
              </w:rPr>
            </w:pPr>
            <w:r w:rsidRPr="002422C4">
              <w:rPr>
                <w:rFonts w:ascii="Calibri" w:eastAsia="Arial Unicode MS" w:hAnsi="Calibri" w:cs="Calibri"/>
                <w:b/>
                <w:sz w:val="22"/>
                <w:szCs w:val="22"/>
              </w:rPr>
              <w:t>LO 3</w:t>
            </w:r>
          </w:p>
        </w:tc>
        <w:tc>
          <w:tcPr>
            <w:tcW w:w="12217" w:type="dxa"/>
            <w:tcBorders>
              <w:top w:val="single" w:sz="8" w:space="0" w:color="00FF00"/>
              <w:left w:val="single" w:sz="8" w:space="0" w:color="00FF00"/>
              <w:bottom w:val="single" w:sz="8" w:space="0" w:color="00FF00"/>
              <w:right w:val="single" w:sz="8" w:space="0" w:color="00FF00"/>
            </w:tcBorders>
          </w:tcPr>
          <w:p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understand the standards that video games should meet in order to be entertaining and useful at once</w:t>
            </w:r>
          </w:p>
          <w:p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be clear with the flow charting, and will be able to describe every single possible combination</w:t>
            </w:r>
          </w:p>
          <w:p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define what a skill-tree is, and which role plays it in the game</w:t>
            </w:r>
          </w:p>
          <w:p w:rsidR="00FB3FAE" w:rsidRPr="002422C4" w:rsidRDefault="00FB3FAE" w:rsidP="00546F99">
            <w:pPr>
              <w:pStyle w:val="TextNormal"/>
              <w:numPr>
                <w:ilvl w:val="0"/>
                <w:numId w:val="6"/>
              </w:numPr>
              <w:spacing w:line="240" w:lineRule="auto"/>
              <w:rPr>
                <w:rFonts w:ascii="Calibri" w:hAnsi="Calibri" w:cs="Calibri"/>
                <w:i/>
                <w:lang w:val="en-AU"/>
              </w:rPr>
            </w:pPr>
            <w:r w:rsidRPr="002422C4">
              <w:rPr>
                <w:rFonts w:ascii="Calibri" w:hAnsi="Calibri" w:cs="Calibri"/>
              </w:rPr>
              <w:t xml:space="preserve">define the </w:t>
            </w:r>
            <w:proofErr w:type="spellStart"/>
            <w:r w:rsidRPr="002422C4">
              <w:rPr>
                <w:rFonts w:ascii="Calibri" w:hAnsi="Calibri" w:cs="Calibri"/>
              </w:rPr>
              <w:t>diegesis</w:t>
            </w:r>
            <w:proofErr w:type="spellEnd"/>
            <w:r w:rsidRPr="002422C4">
              <w:rPr>
                <w:rFonts w:ascii="Calibri" w:hAnsi="Calibri" w:cs="Calibri"/>
              </w:rPr>
              <w:t xml:space="preserve"> theory and the two concepts core of it: narrative and fourth wall</w:t>
            </w:r>
          </w:p>
        </w:tc>
      </w:tr>
    </w:tbl>
    <w:p w:rsidR="005753E6" w:rsidRDefault="00634853" w:rsidP="00634853">
      <w:pPr>
        <w:pStyle w:val="berschrift2"/>
        <w:rPr>
          <w:rFonts w:ascii="Arial" w:eastAsia="Cambria" w:hAnsi="Arial" w:cs="Helvetica"/>
          <w:b/>
          <w:bCs w:val="0"/>
          <w:color w:val="auto"/>
          <w:sz w:val="28"/>
          <w:szCs w:val="28"/>
        </w:rPr>
      </w:pPr>
      <w:r w:rsidRPr="002422C4">
        <w:rPr>
          <w:rFonts w:ascii="Calibri" w:hAnsi="Calibri" w:cs="Calibri"/>
          <w:sz w:val="4"/>
        </w:rPr>
        <w:br/>
      </w:r>
    </w:p>
    <w:p w:rsidR="005753E6" w:rsidRDefault="005753E6">
      <w:pPr>
        <w:rPr>
          <w:rFonts w:ascii="Arial" w:eastAsia="Cambria" w:hAnsi="Arial" w:cs="Helvetica"/>
          <w:b/>
          <w:sz w:val="28"/>
          <w:szCs w:val="28"/>
          <w:lang w:val="en-GB"/>
        </w:rPr>
      </w:pPr>
      <w:r w:rsidRPr="00FD2E85">
        <w:rPr>
          <w:rFonts w:ascii="Arial" w:eastAsia="Cambria" w:hAnsi="Arial" w:cs="Helvetica"/>
          <w:b/>
          <w:bCs/>
          <w:sz w:val="28"/>
          <w:szCs w:val="28"/>
          <w:lang w:val="en-GB"/>
        </w:rPr>
        <w:br w:type="page"/>
      </w:r>
    </w:p>
    <w:p w:rsidR="00634853" w:rsidRPr="005753E6" w:rsidRDefault="00634853" w:rsidP="00634853">
      <w:pPr>
        <w:pStyle w:val="berschrift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lastRenderedPageBreak/>
        <w:t>Assessment Criteria</w:t>
      </w:r>
    </w:p>
    <w:tbl>
      <w:tblPr>
        <w:tblStyle w:val="HelleListe-Akzent3"/>
        <w:tblW w:w="4887" w:type="pct"/>
        <w:tblInd w:w="108" w:type="dxa"/>
        <w:tblLook w:val="04A0" w:firstRow="1" w:lastRow="0" w:firstColumn="1" w:lastColumn="0" w:noHBand="0" w:noVBand="1"/>
      </w:tblPr>
      <w:tblGrid>
        <w:gridCol w:w="895"/>
        <w:gridCol w:w="6356"/>
        <w:gridCol w:w="6693"/>
      </w:tblGrid>
      <w:tr w:rsidR="00634853" w:rsidRPr="005753E6" w:rsidTr="00036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tcBorders>
              <w:bottom w:val="single" w:sz="8" w:space="0" w:color="00FF00"/>
              <w:right w:val="single" w:sz="8" w:space="0" w:color="A5A5A5" w:themeColor="accent3"/>
            </w:tcBorders>
            <w:shd w:val="clear" w:color="auto" w:fill="000000" w:themeFill="text1"/>
          </w:tcPr>
          <w:p w:rsidR="00634853" w:rsidRPr="002422C4" w:rsidRDefault="00634853" w:rsidP="00104568">
            <w:pPr>
              <w:pStyle w:val="TextNormalTitleintable"/>
              <w:rPr>
                <w:rFonts w:ascii="Calibri" w:eastAsia="Arial Unicode MS" w:hAnsi="Calibri" w:cs="Calibri"/>
                <w:b/>
                <w:color w:val="00FF00"/>
                <w:sz w:val="24"/>
              </w:rPr>
            </w:pPr>
            <w:r w:rsidRPr="002422C4">
              <w:rPr>
                <w:rFonts w:ascii="Calibri" w:eastAsia="Arial Unicode MS" w:hAnsi="Calibri" w:cs="Calibri"/>
                <w:b/>
                <w:color w:val="00FF00"/>
                <w:sz w:val="24"/>
              </w:rPr>
              <w:t>LO s’</w:t>
            </w:r>
          </w:p>
        </w:tc>
        <w:tc>
          <w:tcPr>
            <w:tcW w:w="2279" w:type="pct"/>
            <w:tcBorders>
              <w:top w:val="single" w:sz="8" w:space="0" w:color="A5A5A5" w:themeColor="accent3"/>
              <w:left w:val="single" w:sz="8" w:space="0" w:color="A5A5A5" w:themeColor="accent3"/>
              <w:bottom w:val="single" w:sz="8" w:space="0" w:color="00FF00"/>
              <w:right w:val="single" w:sz="8" w:space="0" w:color="A5A5A5" w:themeColor="accent3"/>
            </w:tcBorders>
            <w:shd w:val="clear" w:color="auto" w:fill="000000" w:themeFill="text1"/>
          </w:tcPr>
          <w:p w:rsidR="00634853" w:rsidRPr="002422C4" w:rsidRDefault="00634853" w:rsidP="00104568">
            <w:pPr>
              <w:pStyle w:val="TextNormalTitleintable"/>
              <w:cnfStyle w:val="100000000000" w:firstRow="1" w:lastRow="0" w:firstColumn="0" w:lastColumn="0" w:oddVBand="0" w:evenVBand="0" w:oddHBand="0" w:evenHBand="0" w:firstRowFirstColumn="0" w:firstRowLastColumn="0" w:lastRowFirstColumn="0" w:lastRowLastColumn="0"/>
              <w:rPr>
                <w:rFonts w:ascii="Calibri" w:eastAsia="Arial Unicode MS" w:hAnsi="Calibri" w:cs="Calibri"/>
                <w:b/>
                <w:color w:val="00FF00"/>
                <w:sz w:val="24"/>
              </w:rPr>
            </w:pPr>
            <w:r w:rsidRPr="002422C4">
              <w:rPr>
                <w:rFonts w:ascii="Calibri" w:eastAsia="Arial Unicode MS" w:hAnsi="Calibri" w:cs="Calibri"/>
                <w:b/>
                <w:color w:val="00FF00"/>
                <w:sz w:val="24"/>
              </w:rPr>
              <w:t>Knowledge</w:t>
            </w:r>
          </w:p>
        </w:tc>
        <w:tc>
          <w:tcPr>
            <w:tcW w:w="2400" w:type="pct"/>
            <w:tcBorders>
              <w:top w:val="single" w:sz="8" w:space="0" w:color="A5A5A5" w:themeColor="accent3"/>
              <w:left w:val="single" w:sz="8" w:space="0" w:color="A5A5A5" w:themeColor="accent3"/>
              <w:bottom w:val="single" w:sz="8" w:space="0" w:color="00FF00"/>
            </w:tcBorders>
            <w:shd w:val="clear" w:color="auto" w:fill="000000" w:themeFill="text1"/>
          </w:tcPr>
          <w:p w:rsidR="00634853" w:rsidRPr="002422C4" w:rsidRDefault="00634853" w:rsidP="00104568">
            <w:pPr>
              <w:pStyle w:val="TextNormalTitleintable"/>
              <w:cnfStyle w:val="100000000000" w:firstRow="1" w:lastRow="0" w:firstColumn="0" w:lastColumn="0" w:oddVBand="0" w:evenVBand="0" w:oddHBand="0" w:evenHBand="0" w:firstRowFirstColumn="0" w:firstRowLastColumn="0" w:lastRowFirstColumn="0" w:lastRowLastColumn="0"/>
              <w:rPr>
                <w:rFonts w:ascii="Calibri" w:eastAsia="Arial Unicode MS" w:hAnsi="Calibri" w:cs="Calibri"/>
                <w:b/>
                <w:color w:val="00FF00"/>
                <w:sz w:val="24"/>
              </w:rPr>
            </w:pPr>
            <w:r w:rsidRPr="002422C4">
              <w:rPr>
                <w:rFonts w:ascii="Calibri" w:eastAsia="Arial Unicode MS" w:hAnsi="Calibri" w:cs="Calibri"/>
                <w:b/>
                <w:color w:val="00FF00"/>
                <w:sz w:val="24"/>
              </w:rPr>
              <w:t>Application</w:t>
            </w:r>
          </w:p>
        </w:tc>
      </w:tr>
      <w:tr w:rsidR="00634853" w:rsidRPr="005E1447" w:rsidTr="00036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ind w:left="0"/>
              <w:jc w:val="center"/>
              <w:rPr>
                <w:rFonts w:ascii="Calibri" w:hAnsi="Calibri" w:cs="Calibri"/>
                <w:sz w:val="22"/>
              </w:rPr>
            </w:pPr>
            <w:r w:rsidRPr="002422C4">
              <w:rPr>
                <w:rFonts w:ascii="Calibri" w:hAnsi="Calibri" w:cs="Calibri"/>
                <w:sz w:val="22"/>
              </w:rPr>
              <w:t>LO</w:t>
            </w:r>
            <w:r w:rsidR="0003606B" w:rsidRPr="002422C4">
              <w:rPr>
                <w:rFonts w:ascii="Calibri" w:hAnsi="Calibri" w:cs="Calibri"/>
                <w:sz w:val="22"/>
              </w:rPr>
              <w:t xml:space="preserve"> </w:t>
            </w:r>
            <w:r w:rsidRPr="002422C4">
              <w:rPr>
                <w:rFonts w:ascii="Calibri" w:hAnsi="Calibri" w:cs="Calibri"/>
                <w:sz w:val="22"/>
              </w:rPr>
              <w:t>1</w:t>
            </w:r>
          </w:p>
        </w:tc>
        <w:tc>
          <w:tcPr>
            <w:tcW w:w="2279"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E60BA1">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2422C4">
              <w:rPr>
                <w:rFonts w:ascii="Calibri" w:hAnsi="Calibri" w:cs="Calibri"/>
                <w:lang w:val="en-GB"/>
              </w:rPr>
              <w:t>What should a high level narrative summary contains (include civic heritage elements)</w:t>
            </w:r>
          </w:p>
        </w:tc>
        <w:tc>
          <w:tcPr>
            <w:tcW w:w="2400"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E60BA1">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2422C4">
              <w:rPr>
                <w:rFonts w:ascii="Calibri" w:hAnsi="Calibri" w:cs="Calibri"/>
                <w:lang w:val="en-GB"/>
              </w:rPr>
              <w:t xml:space="preserve">Write a short example of a linear story structure </w:t>
            </w:r>
          </w:p>
        </w:tc>
      </w:tr>
      <w:tr w:rsidR="00634853" w:rsidRPr="005E1447" w:rsidTr="0003606B">
        <w:trPr>
          <w:trHeight w:val="839"/>
        </w:trPr>
        <w:tc>
          <w:tcPr>
            <w:cnfStyle w:val="001000000000" w:firstRow="0" w:lastRow="0" w:firstColumn="1" w:lastColumn="0" w:oddVBand="0" w:evenVBand="0" w:oddHBand="0" w:evenHBand="0" w:firstRowFirstColumn="0" w:firstRowLastColumn="0" w:lastRowFirstColumn="0" w:lastRowLastColumn="0"/>
            <w:tcW w:w="321"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ind w:left="0"/>
              <w:jc w:val="center"/>
              <w:rPr>
                <w:rFonts w:ascii="Calibri" w:hAnsi="Calibri" w:cs="Calibri"/>
                <w:sz w:val="22"/>
              </w:rPr>
            </w:pPr>
            <w:r w:rsidRPr="002422C4">
              <w:rPr>
                <w:rFonts w:ascii="Calibri" w:hAnsi="Calibri" w:cs="Calibri"/>
                <w:sz w:val="22"/>
              </w:rPr>
              <w:t>LO</w:t>
            </w:r>
            <w:r w:rsidR="0003606B" w:rsidRPr="002422C4">
              <w:rPr>
                <w:rFonts w:ascii="Calibri" w:hAnsi="Calibri" w:cs="Calibri"/>
                <w:sz w:val="22"/>
              </w:rPr>
              <w:t xml:space="preserve"> </w:t>
            </w:r>
            <w:r w:rsidRPr="002422C4">
              <w:rPr>
                <w:rFonts w:ascii="Calibri" w:hAnsi="Calibri" w:cs="Calibri"/>
                <w:sz w:val="22"/>
              </w:rPr>
              <w:t>2</w:t>
            </w:r>
          </w:p>
        </w:tc>
        <w:tc>
          <w:tcPr>
            <w:tcW w:w="2279"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E60BA1">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2422C4">
              <w:rPr>
                <w:rFonts w:ascii="Calibri" w:hAnsi="Calibri" w:cs="Calibri"/>
                <w:lang w:val="en-GB"/>
              </w:rPr>
              <w:t>Why is an emotional change in a character is important from the point of view of the player</w:t>
            </w:r>
          </w:p>
        </w:tc>
        <w:tc>
          <w:tcPr>
            <w:tcW w:w="2400"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E60BA1">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2422C4">
              <w:rPr>
                <w:rFonts w:ascii="Calibri" w:hAnsi="Calibri" w:cs="Calibri"/>
                <w:lang w:val="en-GB"/>
              </w:rPr>
              <w:t>Name at least five attribution what a good game character should have</w:t>
            </w:r>
          </w:p>
        </w:tc>
      </w:tr>
      <w:tr w:rsidR="00634853" w:rsidRPr="005E1447" w:rsidTr="0003606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21"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104568">
            <w:pPr>
              <w:pStyle w:val="TextNormalintable"/>
              <w:ind w:left="0"/>
              <w:jc w:val="center"/>
              <w:rPr>
                <w:rFonts w:ascii="Calibri" w:hAnsi="Calibri" w:cs="Calibri"/>
                <w:sz w:val="22"/>
              </w:rPr>
            </w:pPr>
            <w:r w:rsidRPr="002422C4">
              <w:rPr>
                <w:rFonts w:ascii="Calibri" w:hAnsi="Calibri" w:cs="Calibri"/>
                <w:sz w:val="22"/>
              </w:rPr>
              <w:t>LO</w:t>
            </w:r>
            <w:r w:rsidR="0003606B" w:rsidRPr="002422C4">
              <w:rPr>
                <w:rFonts w:ascii="Calibri" w:hAnsi="Calibri" w:cs="Calibri"/>
                <w:sz w:val="22"/>
              </w:rPr>
              <w:t xml:space="preserve"> </w:t>
            </w:r>
            <w:r w:rsidRPr="002422C4">
              <w:rPr>
                <w:rFonts w:ascii="Calibri" w:hAnsi="Calibri" w:cs="Calibri"/>
                <w:sz w:val="22"/>
              </w:rPr>
              <w:t>3</w:t>
            </w:r>
          </w:p>
        </w:tc>
        <w:tc>
          <w:tcPr>
            <w:tcW w:w="2279"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E60BA1">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2422C4">
              <w:rPr>
                <w:rFonts w:ascii="Calibri" w:hAnsi="Calibri" w:cs="Calibri"/>
                <w:lang w:val="en-GB"/>
              </w:rPr>
              <w:t xml:space="preserve">How can you transfer </w:t>
            </w:r>
            <w:r w:rsidR="00546F99">
              <w:rPr>
                <w:rFonts w:ascii="Calibri" w:hAnsi="Calibri" w:cs="Calibri"/>
                <w:lang w:val="en-GB"/>
              </w:rPr>
              <w:t>civic heritage elements through</w:t>
            </w:r>
            <w:r w:rsidRPr="002422C4">
              <w:rPr>
                <w:rFonts w:ascii="Calibri" w:hAnsi="Calibri" w:cs="Calibri"/>
                <w:lang w:val="en-GB"/>
              </w:rPr>
              <w:t xml:space="preserve"> a video game</w:t>
            </w:r>
          </w:p>
        </w:tc>
        <w:tc>
          <w:tcPr>
            <w:tcW w:w="2400"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E60BA1">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2422C4">
              <w:rPr>
                <w:rFonts w:ascii="Calibri" w:hAnsi="Calibri" w:cs="Calibri"/>
                <w:lang w:val="en-GB"/>
              </w:rPr>
              <w:t xml:space="preserve">Write </w:t>
            </w:r>
            <w:r w:rsidR="00546F99" w:rsidRPr="002422C4">
              <w:rPr>
                <w:rFonts w:ascii="Calibri" w:hAnsi="Calibri" w:cs="Calibri"/>
                <w:lang w:val="en-GB"/>
              </w:rPr>
              <w:t>a short example</w:t>
            </w:r>
            <w:r w:rsidRPr="002422C4">
              <w:rPr>
                <w:rFonts w:ascii="Calibri" w:hAnsi="Calibri" w:cs="Calibri"/>
                <w:lang w:val="en-GB"/>
              </w:rPr>
              <w:t xml:space="preserve"> what kind of goals, challenges, rewards should be built in a game</w:t>
            </w:r>
          </w:p>
        </w:tc>
      </w:tr>
    </w:tbl>
    <w:p w:rsidR="00634853" w:rsidRPr="002422C4" w:rsidRDefault="00634853" w:rsidP="00634853">
      <w:pPr>
        <w:rPr>
          <w:rFonts w:ascii="Calibri" w:hAnsi="Calibri" w:cs="Calibri"/>
          <w:lang w:val="en-GB"/>
        </w:rPr>
      </w:pPr>
    </w:p>
    <w:p w:rsidR="00634853" w:rsidRPr="002422C4" w:rsidRDefault="00634853" w:rsidP="00634853">
      <w:pPr>
        <w:rPr>
          <w:rFonts w:ascii="Calibri" w:hAnsi="Calibri" w:cs="Calibri"/>
          <w:lang w:val="en-GB"/>
        </w:rPr>
      </w:pPr>
    </w:p>
    <w:p w:rsidR="00634853" w:rsidRPr="002422C4" w:rsidRDefault="00634853" w:rsidP="00634853">
      <w:pPr>
        <w:rPr>
          <w:rFonts w:ascii="Calibri" w:hAnsi="Calibri" w:cs="Calibri"/>
          <w:lang w:val="en-GB"/>
        </w:rPr>
      </w:pPr>
    </w:p>
    <w:p w:rsidR="00634853" w:rsidRPr="002422C4" w:rsidRDefault="00634853" w:rsidP="00634853">
      <w:pPr>
        <w:rPr>
          <w:rFonts w:ascii="Calibri" w:hAnsi="Calibri" w:cs="Calibri"/>
          <w:lang w:val="en-GB"/>
        </w:rPr>
      </w:pPr>
    </w:p>
    <w:p w:rsidR="00634853" w:rsidRPr="002422C4" w:rsidRDefault="00634853" w:rsidP="00634853">
      <w:pPr>
        <w:rPr>
          <w:rFonts w:ascii="Calibri" w:hAnsi="Calibri" w:cs="Calibri"/>
          <w:lang w:val="en-GB"/>
        </w:rPr>
      </w:pPr>
    </w:p>
    <w:p w:rsidR="00634853" w:rsidRPr="002422C4" w:rsidRDefault="00634853" w:rsidP="00634853">
      <w:pPr>
        <w:rPr>
          <w:rFonts w:ascii="Calibri" w:hAnsi="Calibri" w:cs="Calibri"/>
          <w:lang w:val="en-GB"/>
        </w:rPr>
      </w:pPr>
    </w:p>
    <w:p w:rsidR="00634853" w:rsidRPr="002422C4" w:rsidRDefault="00634853" w:rsidP="00634853">
      <w:pPr>
        <w:rPr>
          <w:rFonts w:ascii="Calibri" w:hAnsi="Calibri" w:cs="Calibri"/>
          <w:lang w:val="en-GB"/>
        </w:rPr>
      </w:pPr>
    </w:p>
    <w:p w:rsidR="00AA3863" w:rsidRPr="002422C4" w:rsidRDefault="00AA3863" w:rsidP="00634853">
      <w:pPr>
        <w:rPr>
          <w:rFonts w:ascii="Calibri" w:hAnsi="Calibri" w:cs="Calibri"/>
          <w:lang w:val="en-GB"/>
        </w:rPr>
      </w:pPr>
    </w:p>
    <w:p w:rsidR="00AA3863" w:rsidRPr="002422C4" w:rsidRDefault="00AA3863" w:rsidP="00634853">
      <w:pPr>
        <w:rPr>
          <w:rFonts w:ascii="Calibri" w:hAnsi="Calibri" w:cs="Calibri"/>
          <w:lang w:val="en-GB"/>
        </w:rPr>
      </w:pPr>
    </w:p>
    <w:p w:rsidR="00842E5D" w:rsidRPr="002422C4" w:rsidRDefault="00842E5D" w:rsidP="00634853">
      <w:pPr>
        <w:rPr>
          <w:rFonts w:ascii="Calibri" w:hAnsi="Calibri" w:cs="Calibri"/>
          <w:lang w:val="en-GB"/>
        </w:rPr>
      </w:pPr>
    </w:p>
    <w:p w:rsidR="00842E5D" w:rsidRPr="002422C4" w:rsidRDefault="00842E5D" w:rsidP="00634853">
      <w:pPr>
        <w:rPr>
          <w:rFonts w:ascii="Calibri" w:hAnsi="Calibri" w:cs="Calibri"/>
          <w:lang w:val="en-GB"/>
        </w:rPr>
      </w:pPr>
    </w:p>
    <w:p w:rsidR="00842E5D" w:rsidRPr="002422C4" w:rsidRDefault="00842E5D" w:rsidP="00634853">
      <w:pPr>
        <w:rPr>
          <w:rFonts w:ascii="Calibri" w:hAnsi="Calibri" w:cs="Calibri"/>
          <w:lang w:val="en-GB"/>
        </w:rPr>
      </w:pPr>
    </w:p>
    <w:p w:rsidR="00E14C73" w:rsidRPr="002422C4" w:rsidRDefault="00E14C73" w:rsidP="00634853">
      <w:pPr>
        <w:rPr>
          <w:rFonts w:ascii="Calibri" w:hAnsi="Calibri" w:cs="Calibri"/>
          <w:lang w:val="en-GB"/>
        </w:rPr>
      </w:pPr>
    </w:p>
    <w:p w:rsidR="00E13947" w:rsidRPr="00627BD6" w:rsidRDefault="00E13947" w:rsidP="00627BD6">
      <w:pPr>
        <w:pStyle w:val="berschrift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lastRenderedPageBreak/>
        <w:t>Unit 3 - Production phase</w:t>
      </w:r>
    </w:p>
    <w:tbl>
      <w:tblPr>
        <w:tblW w:w="14285" w:type="dxa"/>
        <w:tblInd w:w="-2"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059"/>
        <w:gridCol w:w="12226"/>
      </w:tblGrid>
      <w:tr w:rsidR="00E13947" w:rsidRPr="002422C4" w:rsidTr="000245B5">
        <w:tc>
          <w:tcPr>
            <w:tcW w:w="2059" w:type="dxa"/>
            <w:tcBorders>
              <w:top w:val="single" w:sz="8" w:space="0" w:color="92D050"/>
              <w:left w:val="single" w:sz="8" w:space="0" w:color="92D050"/>
              <w:bottom w:val="single" w:sz="8" w:space="0" w:color="00FF00"/>
              <w:right w:val="single" w:sz="8" w:space="0" w:color="92D050"/>
            </w:tcBorders>
            <w:shd w:val="clear" w:color="auto" w:fill="000000"/>
          </w:tcPr>
          <w:p w:rsidR="00E13947" w:rsidRPr="002422C4" w:rsidRDefault="00E13947" w:rsidP="000245B5">
            <w:pPr>
              <w:pStyle w:val="TextNormalintable"/>
              <w:spacing w:before="60" w:afterLines="60" w:after="144" w:line="360" w:lineRule="auto"/>
              <w:ind w:left="0"/>
              <w:jc w:val="both"/>
              <w:rPr>
                <w:rFonts w:ascii="Calibri" w:hAnsi="Calibri" w:cs="Calibri"/>
                <w:b/>
                <w:color w:val="00FF00"/>
                <w:sz w:val="24"/>
              </w:rPr>
            </w:pPr>
            <w:r w:rsidRPr="002422C4">
              <w:rPr>
                <w:rFonts w:ascii="Calibri" w:hAnsi="Calibri" w:cs="Calibri"/>
                <w:b/>
                <w:color w:val="00FF00"/>
                <w:sz w:val="24"/>
              </w:rPr>
              <w:br w:type="page"/>
              <w:t>Descriptor</w:t>
            </w:r>
          </w:p>
        </w:tc>
        <w:tc>
          <w:tcPr>
            <w:tcW w:w="12226" w:type="dxa"/>
            <w:tcBorders>
              <w:top w:val="single" w:sz="8" w:space="0" w:color="92D050"/>
              <w:left w:val="single" w:sz="8" w:space="0" w:color="92D050"/>
              <w:bottom w:val="single" w:sz="8" w:space="0" w:color="00FF00"/>
              <w:right w:val="single" w:sz="8" w:space="0" w:color="92D050"/>
            </w:tcBorders>
            <w:shd w:val="clear" w:color="auto" w:fill="000000"/>
          </w:tcPr>
          <w:p w:rsidR="00E13947" w:rsidRPr="002422C4" w:rsidRDefault="00E13947" w:rsidP="000245B5">
            <w:pPr>
              <w:pStyle w:val="TextNormalintable"/>
              <w:spacing w:before="60" w:afterLines="60" w:after="144" w:line="360" w:lineRule="auto"/>
              <w:ind w:left="0"/>
              <w:jc w:val="both"/>
              <w:rPr>
                <w:rFonts w:ascii="Calibri" w:hAnsi="Calibri" w:cs="Calibri"/>
                <w:b/>
                <w:color w:val="00FF00"/>
                <w:sz w:val="24"/>
              </w:rPr>
            </w:pPr>
            <w:r w:rsidRPr="002422C4">
              <w:rPr>
                <w:rFonts w:ascii="Calibri" w:hAnsi="Calibri" w:cs="Calibri"/>
                <w:b/>
                <w:color w:val="00FF00"/>
                <w:sz w:val="24"/>
              </w:rPr>
              <w:t>Unit Content</w:t>
            </w:r>
          </w:p>
        </w:tc>
      </w:tr>
      <w:tr w:rsidR="00E13947" w:rsidRPr="005E1447" w:rsidTr="000245B5">
        <w:tc>
          <w:tcPr>
            <w:tcW w:w="2059"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
              <w:spacing w:before="60" w:afterLines="60" w:after="144" w:line="360" w:lineRule="auto"/>
              <w:ind w:left="0"/>
              <w:rPr>
                <w:rFonts w:ascii="Calibri" w:hAnsi="Calibri" w:cs="Calibri"/>
                <w:b/>
                <w:sz w:val="20"/>
              </w:rPr>
            </w:pPr>
            <w:r w:rsidRPr="002422C4">
              <w:rPr>
                <w:rFonts w:ascii="Calibri" w:hAnsi="Calibri" w:cs="Calibri"/>
                <w:b/>
                <w:sz w:val="20"/>
              </w:rPr>
              <w:t>Title</w:t>
            </w:r>
          </w:p>
        </w:tc>
        <w:tc>
          <w:tcPr>
            <w:tcW w:w="12226"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
              <w:spacing w:before="60" w:afterLines="60" w:after="144" w:line="360" w:lineRule="auto"/>
              <w:ind w:left="0"/>
              <w:rPr>
                <w:rFonts w:ascii="Calibri" w:hAnsi="Calibri" w:cs="Calibri"/>
                <w:sz w:val="20"/>
              </w:rPr>
            </w:pPr>
            <w:r w:rsidRPr="002422C4">
              <w:rPr>
                <w:rFonts w:ascii="Calibri" w:hAnsi="Calibri" w:cs="Calibri"/>
                <w:sz w:val="20"/>
              </w:rPr>
              <w:t>Videogames for VET production phase</w:t>
            </w:r>
          </w:p>
        </w:tc>
      </w:tr>
      <w:tr w:rsidR="00E13947" w:rsidRPr="002422C4" w:rsidTr="000245B5">
        <w:tc>
          <w:tcPr>
            <w:tcW w:w="2059"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
              <w:spacing w:before="60" w:afterLines="60" w:after="144" w:line="360" w:lineRule="auto"/>
              <w:ind w:left="0"/>
              <w:rPr>
                <w:rFonts w:ascii="Calibri" w:hAnsi="Calibri" w:cs="Calibri"/>
                <w:b/>
                <w:sz w:val="20"/>
              </w:rPr>
            </w:pPr>
            <w:r w:rsidRPr="002422C4">
              <w:rPr>
                <w:rFonts w:ascii="Calibri" w:hAnsi="Calibri" w:cs="Calibri"/>
                <w:b/>
                <w:sz w:val="20"/>
              </w:rPr>
              <w:t>Learning Hours</w:t>
            </w:r>
          </w:p>
        </w:tc>
        <w:tc>
          <w:tcPr>
            <w:tcW w:w="12226" w:type="dxa"/>
            <w:tcBorders>
              <w:top w:val="single" w:sz="8" w:space="0" w:color="00FF00"/>
              <w:left w:val="single" w:sz="8" w:space="0" w:color="00FF00"/>
              <w:bottom w:val="single" w:sz="8" w:space="0" w:color="00FF00"/>
              <w:right w:val="single" w:sz="8" w:space="0" w:color="00FF00"/>
            </w:tcBorders>
          </w:tcPr>
          <w:p w:rsidR="00E13947" w:rsidRPr="005E1447" w:rsidRDefault="00173C7D" w:rsidP="005E1447">
            <w:pPr>
              <w:pStyle w:val="TextNormalintable"/>
              <w:spacing w:before="60" w:afterLines="60" w:after="144" w:line="360" w:lineRule="auto"/>
              <w:ind w:left="0"/>
              <w:rPr>
                <w:rFonts w:ascii="Calibri" w:hAnsi="Calibri" w:cs="Calibri"/>
                <w:sz w:val="20"/>
              </w:rPr>
            </w:pPr>
            <w:r w:rsidRPr="005E1447">
              <w:rPr>
                <w:rFonts w:ascii="Calibri" w:hAnsi="Calibri" w:cs="Calibri"/>
                <w:sz w:val="20"/>
              </w:rPr>
              <w:t xml:space="preserve">14 </w:t>
            </w:r>
          </w:p>
        </w:tc>
      </w:tr>
      <w:tr w:rsidR="00E13947" w:rsidRPr="002422C4" w:rsidTr="000245B5">
        <w:tc>
          <w:tcPr>
            <w:tcW w:w="2059"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
              <w:spacing w:before="60" w:afterLines="60" w:after="144" w:line="360" w:lineRule="auto"/>
              <w:ind w:left="0"/>
              <w:rPr>
                <w:rFonts w:ascii="Calibri" w:hAnsi="Calibri" w:cs="Calibri"/>
                <w:b/>
                <w:sz w:val="20"/>
              </w:rPr>
            </w:pPr>
            <w:r w:rsidRPr="002422C4">
              <w:rPr>
                <w:rFonts w:ascii="Calibri" w:hAnsi="Calibri" w:cs="Calibri"/>
                <w:b/>
                <w:sz w:val="20"/>
              </w:rPr>
              <w:t>ECVET Credit Value</w:t>
            </w:r>
          </w:p>
        </w:tc>
        <w:tc>
          <w:tcPr>
            <w:tcW w:w="12226" w:type="dxa"/>
            <w:tcBorders>
              <w:top w:val="single" w:sz="8" w:space="0" w:color="00FF00"/>
              <w:left w:val="single" w:sz="8" w:space="0" w:color="00FF00"/>
              <w:bottom w:val="single" w:sz="8" w:space="0" w:color="00FF00"/>
              <w:right w:val="single" w:sz="8" w:space="0" w:color="00FF00"/>
            </w:tcBorders>
          </w:tcPr>
          <w:p w:rsidR="00E13947" w:rsidRPr="005E1447" w:rsidRDefault="00173C7D" w:rsidP="000245B5">
            <w:pPr>
              <w:pStyle w:val="TextNormalintable"/>
              <w:spacing w:before="60" w:afterLines="60" w:after="144" w:line="360" w:lineRule="auto"/>
              <w:ind w:left="0"/>
              <w:rPr>
                <w:rFonts w:ascii="Calibri" w:hAnsi="Calibri" w:cs="Calibri"/>
                <w:sz w:val="20"/>
              </w:rPr>
            </w:pPr>
            <w:r w:rsidRPr="005E1447">
              <w:rPr>
                <w:rFonts w:ascii="Calibri" w:hAnsi="Calibri" w:cs="Calibri"/>
                <w:sz w:val="20"/>
              </w:rPr>
              <w:t>0,56</w:t>
            </w:r>
          </w:p>
        </w:tc>
      </w:tr>
      <w:tr w:rsidR="00E13947" w:rsidRPr="002422C4" w:rsidTr="000245B5">
        <w:trPr>
          <w:trHeight w:val="401"/>
        </w:trPr>
        <w:tc>
          <w:tcPr>
            <w:tcW w:w="2059"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
              <w:spacing w:before="60" w:afterLines="60" w:after="144" w:line="360" w:lineRule="auto"/>
              <w:ind w:left="0"/>
              <w:rPr>
                <w:rFonts w:ascii="Calibri" w:hAnsi="Calibri" w:cs="Calibri"/>
                <w:b/>
                <w:sz w:val="20"/>
              </w:rPr>
            </w:pPr>
            <w:r w:rsidRPr="002422C4">
              <w:rPr>
                <w:rFonts w:ascii="Calibri" w:hAnsi="Calibri" w:cs="Calibri"/>
                <w:b/>
                <w:sz w:val="20"/>
              </w:rPr>
              <w:t>EQF Level</w:t>
            </w:r>
          </w:p>
        </w:tc>
        <w:tc>
          <w:tcPr>
            <w:tcW w:w="12226"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
              <w:spacing w:before="60" w:afterLines="60" w:after="144" w:line="360" w:lineRule="auto"/>
              <w:ind w:left="0"/>
              <w:rPr>
                <w:rFonts w:ascii="Calibri" w:hAnsi="Calibri" w:cs="Calibri"/>
                <w:noProof/>
                <w:sz w:val="20"/>
                <w:lang w:val="de-AT" w:eastAsia="de-AT"/>
              </w:rPr>
            </w:pPr>
            <w:r w:rsidRPr="002422C4">
              <w:rPr>
                <w:rFonts w:ascii="Calibri" w:hAnsi="Calibri" w:cs="Calibri"/>
                <w:noProof/>
                <w:sz w:val="20"/>
                <w:lang w:val="de-AT" w:eastAsia="de-AT"/>
              </w:rPr>
              <w:t>3</w:t>
            </w:r>
          </w:p>
        </w:tc>
      </w:tr>
      <w:tr w:rsidR="00E13947" w:rsidRPr="005E1447" w:rsidTr="000245B5">
        <w:trPr>
          <w:trHeight w:val="997"/>
        </w:trPr>
        <w:tc>
          <w:tcPr>
            <w:tcW w:w="2059"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360" w:lineRule="auto"/>
              <w:ind w:left="0"/>
              <w:rPr>
                <w:rFonts w:ascii="Calibri" w:hAnsi="Calibri" w:cs="Calibri"/>
                <w:b/>
                <w:sz w:val="20"/>
              </w:rPr>
            </w:pPr>
            <w:r w:rsidRPr="002422C4">
              <w:rPr>
                <w:rFonts w:ascii="Calibri" w:hAnsi="Calibri" w:cs="Calibri"/>
                <w:b/>
                <w:sz w:val="20"/>
              </w:rPr>
              <w:t>Description</w:t>
            </w:r>
          </w:p>
          <w:p w:rsidR="00E13947" w:rsidRPr="002422C4" w:rsidRDefault="00E13947" w:rsidP="000245B5">
            <w:pPr>
              <w:pStyle w:val="TextNormalintable"/>
              <w:spacing w:before="60" w:afterLines="60" w:after="144" w:line="360" w:lineRule="auto"/>
              <w:ind w:left="0"/>
              <w:rPr>
                <w:rFonts w:ascii="Calibri" w:hAnsi="Calibri" w:cs="Calibri"/>
                <w:b/>
                <w:sz w:val="20"/>
              </w:rPr>
            </w:pPr>
          </w:p>
        </w:tc>
        <w:tc>
          <w:tcPr>
            <w:tcW w:w="12226"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rPr>
                <w:rFonts w:ascii="Calibri" w:hAnsi="Calibri" w:cs="Calibri"/>
                <w:sz w:val="20"/>
              </w:rPr>
            </w:pPr>
            <w:r w:rsidRPr="002422C4">
              <w:rPr>
                <w:rFonts w:ascii="Calibri" w:hAnsi="Calibri" w:cs="Calibri"/>
                <w:sz w:val="20"/>
              </w:rPr>
              <w:t>This unit focuses on learning the use of a video game editor to create the video game. The students will learn how to transfer the previously designed contents into the specific way they will work on the video game. This includes both the audio and visual part and the game mechanics. There are several concepts to acquire and most of the learning process is based on practice.</w:t>
            </w:r>
          </w:p>
        </w:tc>
      </w:tr>
    </w:tbl>
    <w:p w:rsidR="00E13947" w:rsidRPr="00627BD6" w:rsidRDefault="00E13947" w:rsidP="00627BD6">
      <w:pPr>
        <w:pStyle w:val="berschrift2"/>
        <w:rPr>
          <w:rFonts w:ascii="Arial" w:eastAsia="Cambria" w:hAnsi="Arial" w:cs="Helvetica"/>
          <w:b/>
          <w:bCs w:val="0"/>
          <w:color w:val="auto"/>
          <w:sz w:val="28"/>
          <w:szCs w:val="28"/>
          <w:lang w:val="ca-ES"/>
        </w:rPr>
      </w:pPr>
      <w:r w:rsidRPr="002422C4">
        <w:rPr>
          <w:rFonts w:ascii="Calibri" w:hAnsi="Calibri" w:cs="Calibri"/>
          <w:b/>
          <w:sz w:val="14"/>
          <w:szCs w:val="44"/>
        </w:rPr>
        <w:br/>
      </w:r>
      <w:r w:rsidRPr="00627BD6">
        <w:rPr>
          <w:rFonts w:ascii="Arial" w:eastAsia="Cambria" w:hAnsi="Arial" w:cs="Helvetica"/>
          <w:b/>
          <w:bCs w:val="0"/>
          <w:color w:val="auto"/>
          <w:sz w:val="28"/>
          <w:szCs w:val="28"/>
          <w:lang w:val="ca-ES"/>
        </w:rPr>
        <w:t xml:space="preserve">Learning Outcomes </w:t>
      </w:r>
    </w:p>
    <w:p w:rsidR="00E13947" w:rsidRPr="002422C4" w:rsidRDefault="00E13947" w:rsidP="00E13947">
      <w:pPr>
        <w:pStyle w:val="TextNormal"/>
        <w:spacing w:before="60" w:afterLines="60" w:after="144" w:line="360" w:lineRule="auto"/>
        <w:rPr>
          <w:rFonts w:ascii="Calibri" w:hAnsi="Calibri" w:cs="Calibri"/>
          <w:b/>
        </w:rPr>
      </w:pPr>
      <w:r w:rsidRPr="002422C4">
        <w:rPr>
          <w:rFonts w:ascii="Calibri" w:hAnsi="Calibri" w:cs="Calibri"/>
          <w:b/>
        </w:rPr>
        <w:t>After completing the unit, students should be able to:</w:t>
      </w:r>
    </w:p>
    <w:p w:rsidR="00E13947" w:rsidRPr="002422C4" w:rsidRDefault="00E13947" w:rsidP="00E13947">
      <w:pPr>
        <w:pStyle w:val="TextNormal"/>
        <w:spacing w:before="60" w:afterLines="60" w:after="144" w:line="360" w:lineRule="auto"/>
        <w:rPr>
          <w:rFonts w:ascii="Calibri" w:hAnsi="Calibri" w:cs="Calibri"/>
        </w:rPr>
      </w:pPr>
      <w:r w:rsidRPr="002422C4">
        <w:rPr>
          <w:rFonts w:ascii="Calibri" w:hAnsi="Calibri" w:cs="Calibri"/>
          <w:b/>
        </w:rPr>
        <w:t>LO 1</w:t>
      </w:r>
      <w:r w:rsidRPr="002422C4">
        <w:rPr>
          <w:rFonts w:ascii="Calibri" w:hAnsi="Calibri" w:cs="Calibri"/>
        </w:rPr>
        <w:t>:</w:t>
      </w:r>
      <w:r w:rsidRPr="002422C4">
        <w:rPr>
          <w:rFonts w:ascii="Calibri" w:hAnsi="Calibri" w:cs="Calibri"/>
          <w:b/>
        </w:rPr>
        <w:t xml:space="preserve"> </w:t>
      </w:r>
      <w:r w:rsidRPr="002422C4">
        <w:rPr>
          <w:rFonts w:ascii="Calibri" w:hAnsi="Calibri" w:cs="Calibri"/>
        </w:rPr>
        <w:t>Transfer the elements of the game design into the production phase. Getting to know the video game editor</w:t>
      </w:r>
    </w:p>
    <w:p w:rsidR="00E13947" w:rsidRPr="002422C4" w:rsidRDefault="00E13947" w:rsidP="00E13947">
      <w:pPr>
        <w:pStyle w:val="TextNormal"/>
        <w:spacing w:before="60" w:afterLines="60" w:after="144" w:line="360" w:lineRule="auto"/>
        <w:rPr>
          <w:rFonts w:ascii="Calibri" w:hAnsi="Calibri" w:cs="Calibri"/>
        </w:rPr>
      </w:pPr>
      <w:r w:rsidRPr="002422C4">
        <w:rPr>
          <w:rFonts w:ascii="Calibri" w:hAnsi="Calibri" w:cs="Calibri"/>
          <w:b/>
        </w:rPr>
        <w:t>LO 2</w:t>
      </w:r>
      <w:r w:rsidRPr="002422C4">
        <w:rPr>
          <w:rFonts w:ascii="Calibri" w:hAnsi="Calibri" w:cs="Calibri"/>
        </w:rPr>
        <w:t>: Identify, finding and importing the appropriate resources needed to work with</w:t>
      </w:r>
    </w:p>
    <w:p w:rsidR="00E13947" w:rsidRPr="002422C4" w:rsidRDefault="00E13947" w:rsidP="00E13947">
      <w:pPr>
        <w:pStyle w:val="TextNormal"/>
        <w:spacing w:before="60" w:afterLines="60" w:after="144" w:line="360" w:lineRule="auto"/>
        <w:rPr>
          <w:rFonts w:ascii="Calibri" w:hAnsi="Calibri" w:cs="Calibri"/>
        </w:rPr>
      </w:pPr>
      <w:r w:rsidRPr="002422C4">
        <w:rPr>
          <w:rFonts w:ascii="Calibri" w:hAnsi="Calibri" w:cs="Calibri"/>
          <w:b/>
        </w:rPr>
        <w:t>LO 3</w:t>
      </w:r>
      <w:r w:rsidRPr="002422C4">
        <w:rPr>
          <w:rFonts w:ascii="Calibri" w:hAnsi="Calibri" w:cs="Calibri"/>
        </w:rPr>
        <w:t>: Draw the graphic interface of the levels: maps or scenarios</w:t>
      </w:r>
    </w:p>
    <w:p w:rsidR="00E13947" w:rsidRPr="002422C4" w:rsidRDefault="00E13947" w:rsidP="00E13947">
      <w:pPr>
        <w:pStyle w:val="TextNormal"/>
        <w:spacing w:before="60" w:afterLines="60" w:after="144" w:line="360" w:lineRule="auto"/>
        <w:rPr>
          <w:rFonts w:ascii="Calibri" w:hAnsi="Calibri" w:cs="Calibri"/>
        </w:rPr>
      </w:pPr>
      <w:r w:rsidRPr="002422C4">
        <w:rPr>
          <w:rFonts w:ascii="Calibri" w:hAnsi="Calibri" w:cs="Calibri"/>
          <w:b/>
        </w:rPr>
        <w:t>LO 4</w:t>
      </w:r>
      <w:r w:rsidRPr="002422C4">
        <w:rPr>
          <w:rFonts w:ascii="Calibri" w:hAnsi="Calibri" w:cs="Calibri"/>
        </w:rPr>
        <w:t>: Create and edit game elements</w:t>
      </w:r>
    </w:p>
    <w:p w:rsidR="00E13947" w:rsidRPr="002422C4" w:rsidRDefault="00E13947" w:rsidP="00E13947">
      <w:pPr>
        <w:pStyle w:val="TextNormal"/>
        <w:spacing w:before="60" w:afterLines="60" w:after="144" w:line="360" w:lineRule="auto"/>
        <w:rPr>
          <w:rFonts w:ascii="Calibri" w:hAnsi="Calibri" w:cs="Calibri"/>
        </w:rPr>
      </w:pPr>
      <w:r w:rsidRPr="002422C4">
        <w:rPr>
          <w:rFonts w:ascii="Calibri" w:hAnsi="Calibri" w:cs="Calibri"/>
          <w:b/>
        </w:rPr>
        <w:t>LO 5</w:t>
      </w:r>
      <w:r w:rsidRPr="002422C4">
        <w:rPr>
          <w:rFonts w:ascii="Calibri" w:hAnsi="Calibri" w:cs="Calibri"/>
        </w:rPr>
        <w:t>: Program events and objects</w:t>
      </w:r>
    </w:p>
    <w:p w:rsidR="00E13947" w:rsidRPr="00627BD6" w:rsidRDefault="00E13947" w:rsidP="00E13947">
      <w:pPr>
        <w:pStyle w:val="berschrift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lastRenderedPageBreak/>
        <w:t>Competences, Skills and Knowledge</w:t>
      </w:r>
    </w:p>
    <w:tbl>
      <w:tblPr>
        <w:tblW w:w="0" w:type="auto"/>
        <w:tblInd w:w="-10"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ayout w:type="fixed"/>
        <w:tblCellMar>
          <w:left w:w="0" w:type="dxa"/>
          <w:right w:w="0" w:type="dxa"/>
        </w:tblCellMar>
        <w:tblLook w:val="0000" w:firstRow="0" w:lastRow="0" w:firstColumn="0" w:lastColumn="0" w:noHBand="0" w:noVBand="0"/>
      </w:tblPr>
      <w:tblGrid>
        <w:gridCol w:w="1978"/>
        <w:gridCol w:w="12217"/>
      </w:tblGrid>
      <w:tr w:rsidR="00E13947" w:rsidRPr="005E1447" w:rsidTr="000245B5">
        <w:trPr>
          <w:trHeight w:val="567"/>
        </w:trPr>
        <w:tc>
          <w:tcPr>
            <w:tcW w:w="1978" w:type="dxa"/>
            <w:tcBorders>
              <w:top w:val="single" w:sz="8" w:space="0" w:color="9BBB59"/>
              <w:left w:val="single" w:sz="8" w:space="0" w:color="9BBB59"/>
              <w:bottom w:val="single" w:sz="8" w:space="0" w:color="00FF00"/>
              <w:right w:val="single" w:sz="8" w:space="0" w:color="9BBB59"/>
            </w:tcBorders>
            <w:shd w:val="clear" w:color="auto" w:fill="000000"/>
            <w:vAlign w:val="center"/>
          </w:tcPr>
          <w:p w:rsidR="00E13947" w:rsidRPr="002422C4" w:rsidRDefault="00E13947" w:rsidP="000245B5">
            <w:pPr>
              <w:pStyle w:val="TextNormalintable"/>
              <w:spacing w:before="60" w:afterLines="60" w:after="144" w:line="360" w:lineRule="auto"/>
              <w:ind w:left="162" w:right="115"/>
              <w:jc w:val="both"/>
              <w:rPr>
                <w:rFonts w:ascii="Calibri" w:hAnsi="Calibri" w:cs="Calibri"/>
                <w:b/>
                <w:color w:val="00FF00"/>
                <w:sz w:val="24"/>
              </w:rPr>
            </w:pPr>
            <w:r w:rsidRPr="002422C4">
              <w:rPr>
                <w:rFonts w:ascii="Calibri" w:hAnsi="Calibri" w:cs="Calibri"/>
                <w:b/>
                <w:color w:val="00FF00"/>
                <w:sz w:val="24"/>
              </w:rPr>
              <w:t>Competences</w:t>
            </w:r>
          </w:p>
        </w:tc>
        <w:tc>
          <w:tcPr>
            <w:tcW w:w="12217" w:type="dxa"/>
            <w:tcBorders>
              <w:top w:val="single" w:sz="8" w:space="0" w:color="9BBB59"/>
              <w:left w:val="single" w:sz="8" w:space="0" w:color="9BBB59"/>
              <w:bottom w:val="single" w:sz="8" w:space="0" w:color="00FF00"/>
              <w:right w:val="single" w:sz="8" w:space="0" w:color="9BBB59"/>
            </w:tcBorders>
            <w:shd w:val="clear" w:color="auto" w:fill="000000"/>
            <w:vAlign w:val="center"/>
          </w:tcPr>
          <w:p w:rsidR="00E13947" w:rsidRPr="002422C4" w:rsidRDefault="00E13947" w:rsidP="000245B5">
            <w:pPr>
              <w:pStyle w:val="TextNormalintable"/>
              <w:spacing w:before="60" w:afterLines="60" w:after="144" w:line="360" w:lineRule="auto"/>
              <w:ind w:left="169"/>
              <w:jc w:val="both"/>
              <w:rPr>
                <w:rFonts w:ascii="Calibri" w:hAnsi="Calibri" w:cs="Calibri"/>
                <w:b/>
                <w:color w:val="00FF00"/>
                <w:sz w:val="24"/>
              </w:rPr>
            </w:pPr>
            <w:r w:rsidRPr="002422C4">
              <w:rPr>
                <w:rFonts w:ascii="Calibri" w:hAnsi="Calibri" w:cs="Calibri"/>
                <w:b/>
                <w:color w:val="00FF00"/>
                <w:sz w:val="24"/>
              </w:rPr>
              <w:t>After completing the unit, the student will have acquired the responsibility and autonomy to:</w:t>
            </w:r>
          </w:p>
        </w:tc>
      </w:tr>
      <w:tr w:rsidR="00E13947" w:rsidRPr="005E1447" w:rsidTr="000245B5">
        <w:trPr>
          <w:trHeight w:val="657"/>
        </w:trPr>
        <w:tc>
          <w:tcPr>
            <w:tcW w:w="1978"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1</w:t>
            </w:r>
          </w:p>
        </w:tc>
        <w:tc>
          <w:tcPr>
            <w:tcW w:w="12217"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spacing w:before="60" w:afterLines="60" w:after="144" w:line="240" w:lineRule="auto"/>
              <w:ind w:left="306"/>
              <w:textAlignment w:val="baseline"/>
              <w:rPr>
                <w:rFonts w:ascii="Calibri" w:hAnsi="Calibri" w:cs="Calibri"/>
                <w:color w:val="000000"/>
                <w:sz w:val="20"/>
                <w:szCs w:val="20"/>
                <w:lang w:val="ca-ES" w:eastAsia="ca-ES"/>
              </w:rPr>
            </w:pPr>
            <w:r w:rsidRPr="002422C4">
              <w:rPr>
                <w:rFonts w:ascii="Calibri" w:hAnsi="Calibri" w:cs="Calibri"/>
                <w:color w:val="000000"/>
                <w:sz w:val="20"/>
                <w:szCs w:val="20"/>
                <w:lang w:val="ca-ES" w:eastAsia="ca-ES"/>
              </w:rPr>
              <w:t xml:space="preserve">Acquire familiarity with the interface of the working tool: the video game editor. </w:t>
            </w:r>
            <w:r w:rsidRPr="002422C4">
              <w:rPr>
                <w:rFonts w:ascii="Calibri" w:hAnsi="Calibri" w:cs="Calibri"/>
                <w:sz w:val="20"/>
                <w:szCs w:val="20"/>
                <w:lang w:val="ca-ES" w:eastAsia="ca-ES"/>
              </w:rPr>
              <w:t>Have the vision of the video game as a whole and be able to describe how the appearance and the mechanics will work.</w:t>
            </w:r>
          </w:p>
        </w:tc>
      </w:tr>
      <w:tr w:rsidR="00E13947" w:rsidRPr="005E1447" w:rsidTr="000245B5">
        <w:trPr>
          <w:trHeight w:val="397"/>
        </w:trPr>
        <w:tc>
          <w:tcPr>
            <w:tcW w:w="1978"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2</w:t>
            </w:r>
          </w:p>
        </w:tc>
        <w:tc>
          <w:tcPr>
            <w:tcW w:w="12217"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Identify several file types and relate them to each editing possibility of the video game editor.</w:t>
            </w:r>
          </w:p>
        </w:tc>
      </w:tr>
      <w:tr w:rsidR="00E13947" w:rsidRPr="005E1447" w:rsidTr="000245B5">
        <w:trPr>
          <w:trHeight w:val="263"/>
        </w:trPr>
        <w:tc>
          <w:tcPr>
            <w:tcW w:w="1978"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3</w:t>
            </w:r>
          </w:p>
        </w:tc>
        <w:tc>
          <w:tcPr>
            <w:tcW w:w="12217"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Use the drawing tools of the video game editor to compose game scenarios with graphic consistency.</w:t>
            </w:r>
          </w:p>
        </w:tc>
      </w:tr>
      <w:tr w:rsidR="00E13947" w:rsidRPr="005E1447" w:rsidTr="000245B5">
        <w:trPr>
          <w:trHeight w:val="257"/>
        </w:trPr>
        <w:tc>
          <w:tcPr>
            <w:tcW w:w="1978"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4</w:t>
            </w:r>
          </w:p>
        </w:tc>
        <w:tc>
          <w:tcPr>
            <w:tcW w:w="12217"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Manage the creation and editing tools for game elements within the video game editor interface (database).</w:t>
            </w:r>
          </w:p>
        </w:tc>
      </w:tr>
      <w:tr w:rsidR="00E13947" w:rsidRPr="005E1447" w:rsidTr="000245B5">
        <w:trPr>
          <w:trHeight w:val="251"/>
        </w:trPr>
        <w:tc>
          <w:tcPr>
            <w:tcW w:w="1978"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5</w:t>
            </w:r>
          </w:p>
        </w:tc>
        <w:tc>
          <w:tcPr>
            <w:tcW w:w="12217"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Create events according to the previously designed game mechanics.</w:t>
            </w:r>
          </w:p>
        </w:tc>
      </w:tr>
      <w:tr w:rsidR="00E13947" w:rsidRPr="005E1447" w:rsidTr="000245B5">
        <w:trPr>
          <w:trHeight w:val="567"/>
        </w:trPr>
        <w:tc>
          <w:tcPr>
            <w:tcW w:w="1978" w:type="dxa"/>
            <w:tcBorders>
              <w:top w:val="single" w:sz="8" w:space="0" w:color="00FF00"/>
              <w:left w:val="single" w:sz="8" w:space="0" w:color="00FF00"/>
              <w:bottom w:val="single" w:sz="8" w:space="0" w:color="00FF00"/>
              <w:right w:val="single" w:sz="8" w:space="0" w:color="00FF00"/>
            </w:tcBorders>
            <w:shd w:val="clear" w:color="auto" w:fill="000000"/>
          </w:tcPr>
          <w:p w:rsidR="00E13947" w:rsidRPr="002422C4" w:rsidRDefault="00E13947" w:rsidP="000245B5">
            <w:pPr>
              <w:pStyle w:val="TextNormalintable"/>
              <w:spacing w:before="60" w:afterLines="60" w:after="144" w:line="360" w:lineRule="auto"/>
              <w:ind w:left="162"/>
              <w:jc w:val="both"/>
              <w:rPr>
                <w:rFonts w:ascii="Calibri" w:hAnsi="Calibri" w:cs="Calibri"/>
                <w:b/>
                <w:color w:val="00FF00"/>
                <w:sz w:val="24"/>
              </w:rPr>
            </w:pPr>
            <w:r w:rsidRPr="002422C4">
              <w:rPr>
                <w:rFonts w:ascii="Calibri" w:hAnsi="Calibri" w:cs="Calibri"/>
                <w:b/>
                <w:color w:val="00FF00"/>
                <w:sz w:val="24"/>
              </w:rPr>
              <w:t>Skills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cPr>
          <w:p w:rsidR="00E13947" w:rsidRPr="002422C4" w:rsidRDefault="00E13947" w:rsidP="000245B5">
            <w:pPr>
              <w:pStyle w:val="TextNormalintable"/>
              <w:spacing w:before="60" w:afterLines="60" w:after="144" w:line="360" w:lineRule="auto"/>
              <w:ind w:left="169"/>
              <w:jc w:val="both"/>
              <w:rPr>
                <w:rFonts w:ascii="Calibri" w:hAnsi="Calibri" w:cs="Calibri"/>
                <w:b/>
                <w:color w:val="00FF00"/>
                <w:sz w:val="24"/>
              </w:rPr>
            </w:pPr>
            <w:r w:rsidRPr="002422C4">
              <w:rPr>
                <w:rFonts w:ascii="Calibri" w:hAnsi="Calibri" w:cs="Calibri"/>
                <w:b/>
                <w:color w:val="00FF00"/>
                <w:sz w:val="24"/>
              </w:rPr>
              <w:t>After completing the unit, the student will be able to master the following skills:</w:t>
            </w:r>
          </w:p>
        </w:tc>
      </w:tr>
      <w:tr w:rsidR="00E13947" w:rsidRPr="005E144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1</w:t>
            </w:r>
          </w:p>
        </w:tc>
        <w:tc>
          <w:tcPr>
            <w:tcW w:w="12217"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spacing w:before="60" w:afterLines="60" w:after="144" w:line="240" w:lineRule="auto"/>
              <w:ind w:left="306"/>
              <w:textAlignment w:val="baseline"/>
              <w:rPr>
                <w:rFonts w:ascii="Calibri" w:eastAsia="Times New Roman" w:hAnsi="Calibri" w:cs="Calibri"/>
                <w:color w:val="000000"/>
                <w:sz w:val="20"/>
                <w:szCs w:val="20"/>
                <w:lang w:val="en-GB"/>
              </w:rPr>
            </w:pPr>
            <w:r w:rsidRPr="002422C4">
              <w:rPr>
                <w:rFonts w:ascii="Calibri" w:eastAsia="Times New Roman" w:hAnsi="Calibri" w:cs="Calibri"/>
                <w:color w:val="000000"/>
                <w:sz w:val="20"/>
                <w:szCs w:val="20"/>
                <w:lang w:val="en-GB"/>
              </w:rPr>
              <w:t>To navigate through the interface of the video game editor and identify its working elements. To describe with precision how each game element from the design phase will be displayed on the video game.</w:t>
            </w:r>
          </w:p>
        </w:tc>
      </w:tr>
      <w:tr w:rsidR="00E13947" w:rsidRPr="005E144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2</w:t>
            </w:r>
          </w:p>
        </w:tc>
        <w:tc>
          <w:tcPr>
            <w:tcW w:w="12217"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sz w:val="20"/>
                <w:szCs w:val="20"/>
              </w:rPr>
            </w:pPr>
            <w:r w:rsidRPr="002422C4">
              <w:rPr>
                <w:rFonts w:ascii="Calibri" w:hAnsi="Calibri" w:cs="Calibri"/>
                <w:sz w:val="20"/>
                <w:szCs w:val="20"/>
              </w:rPr>
              <w:t>To find and import adequate file types to the video game editor.</w:t>
            </w:r>
          </w:p>
        </w:tc>
      </w:tr>
      <w:tr w:rsidR="00E13947" w:rsidRPr="005E144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3</w:t>
            </w:r>
          </w:p>
        </w:tc>
        <w:tc>
          <w:tcPr>
            <w:tcW w:w="12217" w:type="dxa"/>
            <w:tcBorders>
              <w:top w:val="single" w:sz="8" w:space="0" w:color="00FF00"/>
              <w:left w:val="single" w:sz="8" w:space="0" w:color="00FF00"/>
              <w:bottom w:val="single" w:sz="8" w:space="0" w:color="00FF00"/>
              <w:right w:val="single" w:sz="8" w:space="0" w:color="00FF00"/>
            </w:tcBorders>
          </w:tcPr>
          <w:p w:rsidR="00E13947" w:rsidRPr="002422C4" w:rsidRDefault="00F048AF"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00B050"/>
                <w:sz w:val="20"/>
                <w:szCs w:val="20"/>
              </w:rPr>
            </w:pPr>
            <w:r>
              <w:rPr>
                <w:rFonts w:ascii="Calibri" w:hAnsi="Calibri" w:cs="Calibri"/>
                <w:sz w:val="20"/>
                <w:szCs w:val="20"/>
              </w:rPr>
              <w:t xml:space="preserve">To </w:t>
            </w:r>
            <w:r w:rsidR="00E13947" w:rsidRPr="002422C4">
              <w:rPr>
                <w:rFonts w:ascii="Calibri" w:hAnsi="Calibri" w:cs="Calibri"/>
                <w:sz w:val="20"/>
                <w:szCs w:val="20"/>
              </w:rPr>
              <w:t xml:space="preserve">use </w:t>
            </w:r>
            <w:proofErr w:type="spellStart"/>
            <w:r w:rsidR="00E13947" w:rsidRPr="002422C4">
              <w:rPr>
                <w:rFonts w:ascii="Calibri" w:hAnsi="Calibri" w:cs="Calibri"/>
                <w:sz w:val="20"/>
                <w:szCs w:val="20"/>
              </w:rPr>
              <w:t>tilesets</w:t>
            </w:r>
            <w:proofErr w:type="spellEnd"/>
            <w:r w:rsidR="00E13947" w:rsidRPr="002422C4">
              <w:rPr>
                <w:rFonts w:ascii="Calibri" w:hAnsi="Calibri" w:cs="Calibri"/>
                <w:sz w:val="20"/>
                <w:szCs w:val="20"/>
              </w:rPr>
              <w:t xml:space="preserve"> in order to compose the scenarios where the action of the game will take place.</w:t>
            </w:r>
          </w:p>
        </w:tc>
      </w:tr>
      <w:tr w:rsidR="00E13947" w:rsidRPr="005E144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4</w:t>
            </w:r>
          </w:p>
        </w:tc>
        <w:tc>
          <w:tcPr>
            <w:tcW w:w="12217"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00B050"/>
                <w:sz w:val="20"/>
                <w:szCs w:val="20"/>
              </w:rPr>
            </w:pPr>
            <w:r w:rsidRPr="002422C4">
              <w:rPr>
                <w:rFonts w:ascii="Calibri" w:hAnsi="Calibri" w:cs="Calibri"/>
                <w:sz w:val="20"/>
                <w:szCs w:val="20"/>
              </w:rPr>
              <w:t>To create and edit game elements within the database of the video game editor using graphic resources when needed.</w:t>
            </w:r>
          </w:p>
        </w:tc>
      </w:tr>
      <w:tr w:rsidR="00E13947" w:rsidRPr="005E144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5</w:t>
            </w:r>
          </w:p>
        </w:tc>
        <w:tc>
          <w:tcPr>
            <w:tcW w:w="12217"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sz w:val="20"/>
                <w:szCs w:val="20"/>
              </w:rPr>
            </w:pPr>
          </w:p>
          <w:p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sz w:val="20"/>
                <w:szCs w:val="20"/>
              </w:rPr>
            </w:pPr>
            <w:r w:rsidRPr="002422C4">
              <w:rPr>
                <w:rFonts w:ascii="Calibri" w:hAnsi="Calibri" w:cs="Calibri"/>
                <w:sz w:val="20"/>
                <w:szCs w:val="20"/>
              </w:rPr>
              <w:t>To create events and program them with the tools of the video game editor.</w:t>
            </w:r>
          </w:p>
          <w:p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00B050"/>
                <w:sz w:val="20"/>
                <w:szCs w:val="20"/>
              </w:rPr>
            </w:pPr>
          </w:p>
        </w:tc>
      </w:tr>
      <w:tr w:rsidR="00E13947" w:rsidRPr="005E1447" w:rsidTr="000245B5">
        <w:trPr>
          <w:trHeight w:val="567"/>
        </w:trPr>
        <w:tc>
          <w:tcPr>
            <w:tcW w:w="1978" w:type="dxa"/>
            <w:tcBorders>
              <w:top w:val="single" w:sz="8" w:space="0" w:color="00FF00"/>
              <w:left w:val="single" w:sz="8" w:space="0" w:color="00FF00"/>
              <w:bottom w:val="single" w:sz="8" w:space="0" w:color="00FF00"/>
              <w:right w:val="single" w:sz="8" w:space="0" w:color="00FF00"/>
            </w:tcBorders>
            <w:shd w:val="clear" w:color="auto" w:fill="000000"/>
          </w:tcPr>
          <w:p w:rsidR="00E13947" w:rsidRPr="002422C4" w:rsidRDefault="00E13947" w:rsidP="000245B5">
            <w:pPr>
              <w:pStyle w:val="TextNormalintable"/>
              <w:spacing w:before="60" w:afterLines="60" w:after="144" w:line="360" w:lineRule="auto"/>
              <w:ind w:left="162"/>
              <w:jc w:val="both"/>
              <w:rPr>
                <w:rFonts w:ascii="Calibri" w:hAnsi="Calibri" w:cs="Calibri"/>
                <w:b/>
                <w:color w:val="00FF00"/>
                <w:sz w:val="24"/>
              </w:rPr>
            </w:pPr>
            <w:r w:rsidRPr="002422C4">
              <w:rPr>
                <w:rFonts w:ascii="Calibri" w:hAnsi="Calibri" w:cs="Calibri"/>
                <w:b/>
                <w:color w:val="00FF00"/>
                <w:sz w:val="24"/>
              </w:rPr>
              <w:lastRenderedPageBreak/>
              <w:t>Knowledge</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cPr>
          <w:p w:rsidR="00E13947" w:rsidRPr="002422C4" w:rsidRDefault="00E13947" w:rsidP="000245B5">
            <w:pPr>
              <w:pStyle w:val="TextNormalintablebullet"/>
              <w:numPr>
                <w:ilvl w:val="0"/>
                <w:numId w:val="0"/>
              </w:numPr>
              <w:tabs>
                <w:tab w:val="clear" w:pos="6804"/>
                <w:tab w:val="right" w:leader="dot" w:pos="7256"/>
              </w:tabs>
              <w:spacing w:before="60" w:afterLines="60" w:after="144" w:line="360" w:lineRule="auto"/>
              <w:ind w:left="255"/>
              <w:jc w:val="both"/>
              <w:rPr>
                <w:rFonts w:ascii="Calibri" w:hAnsi="Calibri" w:cs="Calibri"/>
                <w:b/>
                <w:color w:val="00FF00"/>
                <w:sz w:val="24"/>
                <w:szCs w:val="20"/>
              </w:rPr>
            </w:pPr>
            <w:r w:rsidRPr="002422C4">
              <w:rPr>
                <w:rFonts w:ascii="Calibri" w:hAnsi="Calibri" w:cs="Calibri"/>
                <w:b/>
                <w:color w:val="00FF00"/>
                <w:sz w:val="24"/>
                <w:szCs w:val="20"/>
              </w:rPr>
              <w:t>After completing the unit, the student will:</w:t>
            </w:r>
          </w:p>
        </w:tc>
      </w:tr>
      <w:tr w:rsidR="00E13947" w:rsidRPr="005E1447" w:rsidTr="000245B5">
        <w:trPr>
          <w:trHeight w:val="414"/>
        </w:trPr>
        <w:tc>
          <w:tcPr>
            <w:tcW w:w="1978"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jc w:val="center"/>
              <w:rPr>
                <w:rFonts w:ascii="Calibri" w:hAnsi="Calibri" w:cs="Calibri"/>
                <w:b/>
                <w:bCs/>
                <w:sz w:val="20"/>
              </w:rPr>
            </w:pPr>
            <w:r w:rsidRPr="002422C4">
              <w:rPr>
                <w:rFonts w:ascii="Calibri" w:hAnsi="Calibri" w:cs="Calibri"/>
                <w:b/>
                <w:bCs/>
                <w:sz w:val="22"/>
              </w:rPr>
              <w:t>LO 1</w:t>
            </w:r>
          </w:p>
        </w:tc>
        <w:tc>
          <w:tcPr>
            <w:tcW w:w="12217" w:type="dxa"/>
            <w:tcBorders>
              <w:top w:val="single" w:sz="8" w:space="0" w:color="00FF00"/>
              <w:left w:val="single" w:sz="8" w:space="0" w:color="00FF00"/>
              <w:bottom w:val="single" w:sz="8" w:space="0" w:color="00FF00"/>
              <w:right w:val="single" w:sz="8" w:space="0" w:color="00FF00"/>
            </w:tcBorders>
          </w:tcPr>
          <w:p w:rsidR="00E13947" w:rsidRPr="000245B5"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sz w:val="20"/>
                <w:szCs w:val="20"/>
              </w:rPr>
            </w:pPr>
            <w:r w:rsidRPr="000245B5">
              <w:rPr>
                <w:rFonts w:ascii="Calibri" w:hAnsi="Calibri" w:cs="Calibri"/>
                <w:sz w:val="20"/>
                <w:szCs w:val="20"/>
              </w:rPr>
              <w:t>Know how to face a relatively complex program and interact with it and know the difference between a design element and its particular implementation on the production phase thus having a whole idea of the appearance and the mechanics of the video game.</w:t>
            </w:r>
          </w:p>
        </w:tc>
      </w:tr>
      <w:tr w:rsidR="00E13947" w:rsidRPr="005E144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2</w:t>
            </w:r>
          </w:p>
        </w:tc>
        <w:tc>
          <w:tcPr>
            <w:tcW w:w="12217"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Know the necessity of having different files imported on the video game creation tool and which function accomplishes each of them.</w:t>
            </w:r>
          </w:p>
        </w:tc>
      </w:tr>
      <w:tr w:rsidR="00E13947" w:rsidRPr="005E144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3</w:t>
            </w:r>
          </w:p>
        </w:tc>
        <w:tc>
          <w:tcPr>
            <w:tcW w:w="12217"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Know which kinds of maps (scenarios) can be composed with the video game editor and how to draw them according to the design indications and the idea of graphic consistency.</w:t>
            </w:r>
          </w:p>
        </w:tc>
      </w:tr>
      <w:tr w:rsidR="00E13947" w:rsidRPr="005E144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4</w:t>
            </w:r>
          </w:p>
        </w:tc>
        <w:tc>
          <w:tcPr>
            <w:tcW w:w="12217"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 xml:space="preserve">Know which game elements can be edited, what is their function in a game and what the edition </w:t>
            </w:r>
            <w:r w:rsidR="00F048AF" w:rsidRPr="002422C4">
              <w:rPr>
                <w:rFonts w:ascii="Calibri" w:hAnsi="Calibri" w:cs="Calibri"/>
                <w:sz w:val="20"/>
                <w:szCs w:val="20"/>
              </w:rPr>
              <w:t>possibilities</w:t>
            </w:r>
            <w:r w:rsidRPr="002422C4">
              <w:rPr>
                <w:rFonts w:ascii="Calibri" w:hAnsi="Calibri" w:cs="Calibri"/>
                <w:sz w:val="20"/>
                <w:szCs w:val="20"/>
              </w:rPr>
              <w:t xml:space="preserve"> are for each of them in the video game editor.</w:t>
            </w:r>
          </w:p>
        </w:tc>
      </w:tr>
      <w:tr w:rsidR="00E13947" w:rsidRPr="005E1447" w:rsidTr="000245B5">
        <w:trPr>
          <w:trHeight w:val="574"/>
        </w:trPr>
        <w:tc>
          <w:tcPr>
            <w:tcW w:w="1978" w:type="dxa"/>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5</w:t>
            </w:r>
          </w:p>
        </w:tc>
        <w:tc>
          <w:tcPr>
            <w:tcW w:w="12217" w:type="dxa"/>
            <w:tcBorders>
              <w:top w:val="single" w:sz="8" w:space="0" w:color="00FF00"/>
              <w:left w:val="single" w:sz="8" w:space="0" w:color="00FF00"/>
              <w:bottom w:val="single" w:sz="8" w:space="0" w:color="00FF00"/>
              <w:right w:val="single" w:sz="8" w:space="0" w:color="00FF00"/>
            </w:tcBorders>
          </w:tcPr>
          <w:p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 xml:space="preserve">Know what objects or events are, what their </w:t>
            </w:r>
            <w:r w:rsidR="00F048AF" w:rsidRPr="002422C4">
              <w:rPr>
                <w:rFonts w:ascii="Calibri" w:hAnsi="Calibri" w:cs="Calibri"/>
                <w:sz w:val="20"/>
                <w:szCs w:val="20"/>
              </w:rPr>
              <w:t>functions</w:t>
            </w:r>
            <w:r w:rsidRPr="002422C4">
              <w:rPr>
                <w:rFonts w:ascii="Calibri" w:hAnsi="Calibri" w:cs="Calibri"/>
                <w:sz w:val="20"/>
                <w:szCs w:val="20"/>
              </w:rPr>
              <w:t xml:space="preserve"> can be based on the game mechanics and which tools are provided by the video game editor to program them.</w:t>
            </w:r>
          </w:p>
        </w:tc>
      </w:tr>
    </w:tbl>
    <w:p w:rsidR="00E13947" w:rsidRPr="002422C4" w:rsidRDefault="00E13947" w:rsidP="00E13947">
      <w:pPr>
        <w:pStyle w:val="berschrift2"/>
        <w:spacing w:before="60" w:afterLines="60" w:after="144" w:line="240" w:lineRule="auto"/>
        <w:rPr>
          <w:rFonts w:ascii="Calibri" w:hAnsi="Calibri" w:cs="Calibri"/>
          <w:b/>
          <w:sz w:val="36"/>
          <w:szCs w:val="44"/>
        </w:rPr>
      </w:pPr>
    </w:p>
    <w:p w:rsidR="00E13947" w:rsidRPr="00627BD6" w:rsidRDefault="00E13947" w:rsidP="00627BD6">
      <w:pPr>
        <w:pStyle w:val="berschrift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t>Assessment Criteria</w:t>
      </w:r>
    </w:p>
    <w:tbl>
      <w:tblPr>
        <w:tblW w:w="4887" w:type="pct"/>
        <w:tblInd w:w="108"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895"/>
        <w:gridCol w:w="6356"/>
        <w:gridCol w:w="6693"/>
      </w:tblGrid>
      <w:tr w:rsidR="00E13947" w:rsidRPr="002422C4" w:rsidTr="000245B5">
        <w:tc>
          <w:tcPr>
            <w:tcW w:w="321" w:type="pct"/>
            <w:tcBorders>
              <w:top w:val="single" w:sz="8" w:space="0" w:color="9BBB59"/>
              <w:bottom w:val="single" w:sz="8" w:space="0" w:color="00FF00"/>
              <w:right w:val="single" w:sz="8" w:space="0" w:color="9BBB59"/>
            </w:tcBorders>
            <w:shd w:val="clear" w:color="auto" w:fill="000000"/>
          </w:tcPr>
          <w:p w:rsidR="00E13947" w:rsidRPr="002422C4" w:rsidRDefault="00E13947" w:rsidP="000245B5">
            <w:pPr>
              <w:pStyle w:val="TextNormalTitleintable"/>
              <w:spacing w:before="60" w:afterLines="60" w:after="144" w:line="240" w:lineRule="auto"/>
              <w:rPr>
                <w:rFonts w:ascii="Calibri" w:hAnsi="Calibri" w:cs="Calibri"/>
                <w:color w:val="00FF00"/>
                <w:sz w:val="24"/>
              </w:rPr>
            </w:pPr>
            <w:r w:rsidRPr="002422C4">
              <w:rPr>
                <w:rFonts w:ascii="Calibri" w:hAnsi="Calibri" w:cs="Calibri"/>
                <w:color w:val="00FF00"/>
                <w:sz w:val="24"/>
              </w:rPr>
              <w:t>LO s’</w:t>
            </w:r>
          </w:p>
        </w:tc>
        <w:tc>
          <w:tcPr>
            <w:tcW w:w="2279" w:type="pct"/>
            <w:tcBorders>
              <w:top w:val="single" w:sz="8" w:space="0" w:color="9BBB59"/>
              <w:left w:val="single" w:sz="8" w:space="0" w:color="9BBB59"/>
              <w:bottom w:val="single" w:sz="8" w:space="0" w:color="00FF00"/>
              <w:right w:val="single" w:sz="8" w:space="0" w:color="9BBB59"/>
            </w:tcBorders>
            <w:shd w:val="clear" w:color="auto" w:fill="000000"/>
          </w:tcPr>
          <w:p w:rsidR="00E13947" w:rsidRPr="002422C4" w:rsidRDefault="00E13947" w:rsidP="000245B5">
            <w:pPr>
              <w:pStyle w:val="TextNormalTitleintable"/>
              <w:spacing w:before="60" w:afterLines="60" w:after="144" w:line="240" w:lineRule="auto"/>
              <w:rPr>
                <w:rFonts w:ascii="Calibri" w:hAnsi="Calibri" w:cs="Calibri"/>
                <w:color w:val="00FF00"/>
                <w:sz w:val="24"/>
              </w:rPr>
            </w:pPr>
            <w:r w:rsidRPr="002422C4">
              <w:rPr>
                <w:rFonts w:ascii="Calibri" w:hAnsi="Calibri" w:cs="Calibri"/>
                <w:color w:val="00FF00"/>
                <w:sz w:val="24"/>
              </w:rPr>
              <w:t>Knowledge</w:t>
            </w:r>
          </w:p>
        </w:tc>
        <w:tc>
          <w:tcPr>
            <w:tcW w:w="2400" w:type="pct"/>
            <w:tcBorders>
              <w:top w:val="single" w:sz="8" w:space="0" w:color="9BBB59"/>
              <w:left w:val="single" w:sz="8" w:space="0" w:color="9BBB59"/>
              <w:bottom w:val="single" w:sz="8" w:space="0" w:color="00FF00"/>
            </w:tcBorders>
            <w:shd w:val="clear" w:color="auto" w:fill="000000"/>
          </w:tcPr>
          <w:p w:rsidR="00E13947" w:rsidRPr="002422C4" w:rsidRDefault="00E13947" w:rsidP="000245B5">
            <w:pPr>
              <w:pStyle w:val="TextNormalTitleintable"/>
              <w:spacing w:before="60" w:afterLines="60" w:after="144" w:line="240" w:lineRule="auto"/>
              <w:rPr>
                <w:rFonts w:ascii="Calibri" w:hAnsi="Calibri" w:cs="Calibri"/>
                <w:color w:val="00FF00"/>
                <w:sz w:val="24"/>
              </w:rPr>
            </w:pPr>
            <w:r w:rsidRPr="002422C4">
              <w:rPr>
                <w:rFonts w:ascii="Calibri" w:hAnsi="Calibri" w:cs="Calibri"/>
                <w:color w:val="00FF00"/>
                <w:sz w:val="24"/>
              </w:rPr>
              <w:t>Application</w:t>
            </w:r>
          </w:p>
        </w:tc>
      </w:tr>
      <w:tr w:rsidR="00E13947" w:rsidRPr="005E1447" w:rsidTr="000245B5">
        <w:trPr>
          <w:trHeight w:val="1242"/>
        </w:trPr>
        <w:tc>
          <w:tcPr>
            <w:tcW w:w="321" w:type="pct"/>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1</w:t>
            </w:r>
          </w:p>
        </w:tc>
        <w:tc>
          <w:tcPr>
            <w:tcW w:w="2279" w:type="pct"/>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rPr>
                <w:rFonts w:ascii="Calibri" w:hAnsi="Calibri" w:cs="Calibri"/>
                <w:sz w:val="20"/>
              </w:rPr>
            </w:pPr>
            <w:r w:rsidRPr="002422C4">
              <w:rPr>
                <w:rFonts w:ascii="Calibri" w:hAnsi="Calibri" w:cs="Calibri"/>
                <w:color w:val="000000"/>
                <w:sz w:val="20"/>
              </w:rPr>
              <w:t>How will we transform the design guide into a production process? And, which tools of the video game editor should we use to create each specific element of the game?</w:t>
            </w:r>
          </w:p>
        </w:tc>
        <w:tc>
          <w:tcPr>
            <w:tcW w:w="2400" w:type="pct"/>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37"/>
              <w:rPr>
                <w:rFonts w:ascii="Calibri" w:hAnsi="Calibri" w:cs="Calibri"/>
                <w:sz w:val="20"/>
              </w:rPr>
            </w:pPr>
            <w:r w:rsidRPr="002422C4">
              <w:rPr>
                <w:rFonts w:ascii="Calibri" w:hAnsi="Calibri" w:cs="Calibri"/>
                <w:color w:val="000000"/>
                <w:sz w:val="20"/>
              </w:rPr>
              <w:t>Describe, using the necessary means (writing, schemes, simple illustrations…), how will the elements described on the design phase will work and/or look like on the video game. Indicate which part of the video game editor we will need to work with in each case, based on its possibilities.</w:t>
            </w:r>
          </w:p>
        </w:tc>
      </w:tr>
      <w:tr w:rsidR="00E13947" w:rsidRPr="005E1447" w:rsidTr="000245B5">
        <w:trPr>
          <w:trHeight w:val="722"/>
        </w:trPr>
        <w:tc>
          <w:tcPr>
            <w:tcW w:w="321" w:type="pct"/>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2</w:t>
            </w:r>
          </w:p>
        </w:tc>
        <w:tc>
          <w:tcPr>
            <w:tcW w:w="2279" w:type="pct"/>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rPr>
                <w:rFonts w:ascii="Calibri" w:hAnsi="Calibri" w:cs="Calibri"/>
                <w:sz w:val="20"/>
              </w:rPr>
            </w:pPr>
            <w:r w:rsidRPr="002422C4">
              <w:rPr>
                <w:rFonts w:ascii="Calibri" w:hAnsi="Calibri" w:cs="Calibri"/>
                <w:color w:val="000000"/>
                <w:sz w:val="20"/>
              </w:rPr>
              <w:t>Which are the graphic and audio resources we will need for the video game and where do we have to import them?</w:t>
            </w:r>
          </w:p>
        </w:tc>
        <w:tc>
          <w:tcPr>
            <w:tcW w:w="2400" w:type="pct"/>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rPr>
                <w:rFonts w:ascii="Calibri" w:hAnsi="Calibri" w:cs="Calibri"/>
                <w:b/>
                <w:sz w:val="20"/>
              </w:rPr>
            </w:pPr>
            <w:r w:rsidRPr="002422C4">
              <w:rPr>
                <w:rFonts w:ascii="Calibri" w:hAnsi="Calibri" w:cs="Calibri"/>
                <w:color w:val="000000"/>
                <w:sz w:val="20"/>
              </w:rPr>
              <w:t>Find on the Internet several resource files that we might need for our game and import them on the video game editor.</w:t>
            </w:r>
          </w:p>
        </w:tc>
      </w:tr>
      <w:tr w:rsidR="00E13947" w:rsidRPr="005E1447" w:rsidTr="000245B5">
        <w:trPr>
          <w:trHeight w:val="1438"/>
        </w:trPr>
        <w:tc>
          <w:tcPr>
            <w:tcW w:w="321" w:type="pct"/>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lastRenderedPageBreak/>
              <w:t>LO 3</w:t>
            </w:r>
          </w:p>
        </w:tc>
        <w:tc>
          <w:tcPr>
            <w:tcW w:w="2279" w:type="pct"/>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rPr>
                <w:rFonts w:ascii="Calibri" w:hAnsi="Calibri" w:cs="Calibri"/>
                <w:sz w:val="20"/>
              </w:rPr>
            </w:pPr>
            <w:r w:rsidRPr="002422C4">
              <w:rPr>
                <w:rFonts w:ascii="Calibri" w:hAnsi="Calibri" w:cs="Calibri"/>
                <w:color w:val="000000"/>
                <w:sz w:val="20"/>
              </w:rPr>
              <w:t>What drawing tools do we have on the game editor to compose maps and how do we use them?</w:t>
            </w:r>
          </w:p>
        </w:tc>
        <w:tc>
          <w:tcPr>
            <w:tcW w:w="2400" w:type="pct"/>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rPr>
                <w:rFonts w:ascii="Calibri" w:hAnsi="Calibri" w:cs="Calibri"/>
                <w:sz w:val="20"/>
              </w:rPr>
            </w:pPr>
            <w:r w:rsidRPr="002422C4">
              <w:rPr>
                <w:rFonts w:ascii="Calibri" w:hAnsi="Calibri" w:cs="Calibri"/>
                <w:color w:val="000000"/>
                <w:sz w:val="20"/>
              </w:rPr>
              <w:t>Draw two or three different scenarios (one outdoor, one indoor and optionally an extra one) considering the concept of graphic consistency.</w:t>
            </w:r>
          </w:p>
        </w:tc>
      </w:tr>
      <w:tr w:rsidR="00E13947" w:rsidRPr="005E1447" w:rsidTr="000245B5">
        <w:trPr>
          <w:trHeight w:val="1438"/>
        </w:trPr>
        <w:tc>
          <w:tcPr>
            <w:tcW w:w="321" w:type="pct"/>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4</w:t>
            </w:r>
          </w:p>
        </w:tc>
        <w:tc>
          <w:tcPr>
            <w:tcW w:w="2279" w:type="pct"/>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rPr>
                <w:rFonts w:ascii="Calibri" w:hAnsi="Calibri" w:cs="Calibri"/>
                <w:b/>
                <w:sz w:val="20"/>
              </w:rPr>
            </w:pPr>
            <w:r w:rsidRPr="002422C4">
              <w:rPr>
                <w:rFonts w:ascii="Calibri" w:hAnsi="Calibri" w:cs="Calibri"/>
                <w:color w:val="000000"/>
                <w:sz w:val="20"/>
              </w:rPr>
              <w:t>What game elements can we edit with the video game editor and how do we create them?</w:t>
            </w:r>
          </w:p>
        </w:tc>
        <w:tc>
          <w:tcPr>
            <w:tcW w:w="2400" w:type="pct"/>
            <w:tcBorders>
              <w:top w:val="single" w:sz="8" w:space="0" w:color="00FF00"/>
              <w:left w:val="single" w:sz="8" w:space="0" w:color="00FF00"/>
              <w:bottom w:val="single" w:sz="8" w:space="0" w:color="00FF00"/>
              <w:right w:val="single" w:sz="8" w:space="0" w:color="00FF00"/>
            </w:tcBorders>
            <w:vAlign w:val="center"/>
          </w:tcPr>
          <w:p w:rsidR="00E13947" w:rsidRPr="00D64948" w:rsidRDefault="00E13947" w:rsidP="00D64948">
            <w:pPr>
              <w:pStyle w:val="TextNormal"/>
              <w:numPr>
                <w:ilvl w:val="0"/>
                <w:numId w:val="6"/>
              </w:numPr>
              <w:spacing w:line="240" w:lineRule="auto"/>
              <w:rPr>
                <w:rFonts w:ascii="Calibri" w:hAnsi="Calibri" w:cs="Calibri"/>
              </w:rPr>
            </w:pPr>
            <w:r w:rsidRPr="00D64948">
              <w:rPr>
                <w:rFonts w:ascii="Calibri" w:hAnsi="Calibri" w:cs="Calibri"/>
              </w:rPr>
              <w:t>In RPG Maker, create the following elements: a character, a class, a piece of equipment and an item.</w:t>
            </w:r>
          </w:p>
          <w:p w:rsidR="00E13947" w:rsidRPr="00D64948" w:rsidRDefault="00E13947" w:rsidP="00D64948">
            <w:pPr>
              <w:pStyle w:val="TextNormal"/>
              <w:numPr>
                <w:ilvl w:val="0"/>
                <w:numId w:val="6"/>
              </w:numPr>
              <w:spacing w:line="240" w:lineRule="auto"/>
              <w:rPr>
                <w:rFonts w:ascii="Calibri" w:hAnsi="Calibri" w:cs="Calibri"/>
              </w:rPr>
            </w:pPr>
            <w:r w:rsidRPr="00D64948">
              <w:rPr>
                <w:rFonts w:ascii="Calibri" w:hAnsi="Calibri" w:cs="Calibri"/>
              </w:rPr>
              <w:t>Create the following elements: an enemy, a troop, an animation and a skill. Use these elements and the ones from the previous activity in a battle test (“troops” section of the database).</w:t>
            </w:r>
          </w:p>
        </w:tc>
      </w:tr>
      <w:tr w:rsidR="00E13947" w:rsidRPr="002422C4" w:rsidTr="000245B5">
        <w:trPr>
          <w:trHeight w:val="1438"/>
        </w:trPr>
        <w:tc>
          <w:tcPr>
            <w:tcW w:w="321" w:type="pct"/>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5</w:t>
            </w:r>
          </w:p>
        </w:tc>
        <w:tc>
          <w:tcPr>
            <w:tcW w:w="2279" w:type="pct"/>
            <w:tcBorders>
              <w:top w:val="single" w:sz="8" w:space="0" w:color="00FF00"/>
              <w:left w:val="single" w:sz="8" w:space="0" w:color="00FF00"/>
              <w:bottom w:val="single" w:sz="8" w:space="0" w:color="00FF00"/>
              <w:right w:val="single" w:sz="8" w:space="0" w:color="00FF00"/>
            </w:tcBorders>
            <w:vAlign w:val="center"/>
          </w:tcPr>
          <w:p w:rsidR="00E13947" w:rsidRPr="002422C4" w:rsidRDefault="00E13947" w:rsidP="000245B5">
            <w:pPr>
              <w:pStyle w:val="TextNormalintable"/>
              <w:spacing w:before="60" w:afterLines="60" w:after="144" w:line="240" w:lineRule="auto"/>
              <w:rPr>
                <w:rFonts w:ascii="Calibri" w:hAnsi="Calibri" w:cs="Calibri"/>
                <w:b/>
                <w:sz w:val="20"/>
              </w:rPr>
            </w:pPr>
            <w:r w:rsidRPr="002422C4">
              <w:rPr>
                <w:rFonts w:ascii="Calibri" w:hAnsi="Calibri" w:cs="Calibri"/>
                <w:color w:val="000000"/>
                <w:sz w:val="20"/>
              </w:rPr>
              <w:t xml:space="preserve">What are the </w:t>
            </w:r>
            <w:r w:rsidR="00F048AF" w:rsidRPr="002422C4">
              <w:rPr>
                <w:rFonts w:ascii="Calibri" w:hAnsi="Calibri" w:cs="Calibri"/>
                <w:color w:val="000000"/>
                <w:sz w:val="20"/>
              </w:rPr>
              <w:t>possibilities</w:t>
            </w:r>
            <w:r w:rsidRPr="002422C4">
              <w:rPr>
                <w:rFonts w:ascii="Calibri" w:hAnsi="Calibri" w:cs="Calibri"/>
                <w:color w:val="000000"/>
                <w:sz w:val="20"/>
              </w:rPr>
              <w:t xml:space="preserve"> of events creation, which tools do we have and how do we create them?</w:t>
            </w:r>
          </w:p>
        </w:tc>
        <w:tc>
          <w:tcPr>
            <w:tcW w:w="2400" w:type="pct"/>
            <w:tcBorders>
              <w:top w:val="single" w:sz="8" w:space="0" w:color="00FF00"/>
              <w:left w:val="single" w:sz="8" w:space="0" w:color="00FF00"/>
              <w:bottom w:val="single" w:sz="8" w:space="0" w:color="00FF00"/>
              <w:right w:val="single" w:sz="8" w:space="0" w:color="00FF00"/>
            </w:tcBorders>
            <w:vAlign w:val="center"/>
          </w:tcPr>
          <w:p w:rsidR="00E13947" w:rsidRPr="00D64948" w:rsidRDefault="00E13947" w:rsidP="00D64948">
            <w:pPr>
              <w:pStyle w:val="TextNormal"/>
              <w:numPr>
                <w:ilvl w:val="0"/>
                <w:numId w:val="6"/>
              </w:numPr>
              <w:spacing w:line="240" w:lineRule="auto"/>
              <w:rPr>
                <w:rFonts w:ascii="Calibri" w:hAnsi="Calibri" w:cs="Calibri"/>
              </w:rPr>
            </w:pPr>
            <w:r w:rsidRPr="00D64948">
              <w:rPr>
                <w:rFonts w:ascii="Calibri" w:hAnsi="Calibri" w:cs="Calibri"/>
              </w:rPr>
              <w:t>Add several simple events including transfers between scenarios. One of the events should need switches to work and contain some of the elements we created on the database. Example: a dialogue with a NPC that gives you an item only once.</w:t>
            </w:r>
          </w:p>
          <w:p w:rsidR="00E13947" w:rsidRPr="00D64948" w:rsidRDefault="00E13947" w:rsidP="00D64948">
            <w:pPr>
              <w:pStyle w:val="TextNormal"/>
              <w:numPr>
                <w:ilvl w:val="0"/>
                <w:numId w:val="6"/>
              </w:numPr>
              <w:spacing w:line="240" w:lineRule="auto"/>
              <w:rPr>
                <w:rFonts w:ascii="Calibri" w:hAnsi="Calibri" w:cs="Calibri"/>
              </w:rPr>
            </w:pPr>
            <w:r w:rsidRPr="00D64948">
              <w:rPr>
                <w:rFonts w:ascii="Calibri" w:hAnsi="Calibri" w:cs="Calibri"/>
              </w:rPr>
              <w:t>Add at least another event or set of events that need variables to work. Example: a dialogue after which an NPC gives as much money as times the main character has completed an action.</w:t>
            </w:r>
          </w:p>
          <w:p w:rsidR="00E13947" w:rsidRPr="00D64948" w:rsidRDefault="00E13947" w:rsidP="00D64948">
            <w:pPr>
              <w:pStyle w:val="TextNormal"/>
              <w:numPr>
                <w:ilvl w:val="0"/>
                <w:numId w:val="6"/>
              </w:numPr>
              <w:spacing w:line="240" w:lineRule="auto"/>
              <w:rPr>
                <w:rFonts w:ascii="Calibri" w:hAnsi="Calibri" w:cs="Calibri"/>
              </w:rPr>
            </w:pPr>
            <w:r w:rsidRPr="00D64948">
              <w:rPr>
                <w:rFonts w:ascii="Calibri" w:hAnsi="Calibri" w:cs="Calibri"/>
              </w:rPr>
              <w:t xml:space="preserve">Create a </w:t>
            </w:r>
            <w:proofErr w:type="spellStart"/>
            <w:r w:rsidRPr="00D64948">
              <w:rPr>
                <w:rFonts w:ascii="Calibri" w:hAnsi="Calibri" w:cs="Calibri"/>
              </w:rPr>
              <w:t>cutscene</w:t>
            </w:r>
            <w:proofErr w:type="spellEnd"/>
            <w:r w:rsidRPr="00D64948">
              <w:rPr>
                <w:rFonts w:ascii="Calibri" w:hAnsi="Calibri" w:cs="Calibri"/>
              </w:rPr>
              <w:t xml:space="preserve">. It should contain dialogues and moving events. </w:t>
            </w:r>
            <w:proofErr w:type="spellStart"/>
            <w:r w:rsidRPr="00D64948">
              <w:rPr>
                <w:rFonts w:ascii="Calibri" w:hAnsi="Calibri" w:cs="Calibri"/>
              </w:rPr>
              <w:t>Exemple</w:t>
            </w:r>
            <w:proofErr w:type="spellEnd"/>
            <w:r w:rsidRPr="00D64948">
              <w:rPr>
                <w:rFonts w:ascii="Calibri" w:hAnsi="Calibri" w:cs="Calibri"/>
              </w:rPr>
              <w:t>: the introduction of the game.</w:t>
            </w:r>
          </w:p>
        </w:tc>
      </w:tr>
    </w:tbl>
    <w:p w:rsidR="00E13947" w:rsidRPr="002422C4" w:rsidRDefault="00E13947" w:rsidP="00E13947">
      <w:pPr>
        <w:pStyle w:val="berschrift2"/>
        <w:spacing w:before="60" w:after="144" w:line="360" w:lineRule="auto"/>
        <w:rPr>
          <w:rFonts w:ascii="Calibri" w:hAnsi="Calibri" w:cs="Calibri"/>
        </w:rPr>
      </w:pPr>
    </w:p>
    <w:p w:rsidR="00E13947" w:rsidRPr="002422C4" w:rsidRDefault="00E13947" w:rsidP="00E13947">
      <w:pPr>
        <w:rPr>
          <w:rFonts w:ascii="Calibri" w:hAnsi="Calibri" w:cs="Calibri"/>
          <w:lang w:val="en-GB"/>
        </w:rPr>
      </w:pPr>
    </w:p>
    <w:p w:rsidR="00E13947" w:rsidRPr="002422C4" w:rsidRDefault="00E13947" w:rsidP="00E13947">
      <w:pPr>
        <w:rPr>
          <w:rFonts w:ascii="Calibri" w:hAnsi="Calibri" w:cs="Calibri"/>
          <w:lang w:val="en-GB"/>
        </w:rPr>
      </w:pPr>
    </w:p>
    <w:p w:rsidR="00E13947" w:rsidRPr="002422C4" w:rsidRDefault="00E13947" w:rsidP="00E13947">
      <w:pPr>
        <w:rPr>
          <w:rFonts w:ascii="Calibri" w:hAnsi="Calibri" w:cs="Calibri"/>
          <w:lang w:val="en-GB"/>
        </w:rPr>
      </w:pPr>
    </w:p>
    <w:p w:rsidR="00E13947" w:rsidRPr="002422C4" w:rsidRDefault="00E13947" w:rsidP="00E13947">
      <w:pPr>
        <w:rPr>
          <w:rFonts w:ascii="Calibri" w:hAnsi="Calibri" w:cs="Calibri"/>
          <w:lang w:val="en-GB"/>
        </w:rPr>
      </w:pPr>
    </w:p>
    <w:p w:rsidR="00634853" w:rsidRPr="002422C4" w:rsidRDefault="00634853" w:rsidP="00634853">
      <w:pPr>
        <w:rPr>
          <w:rFonts w:ascii="Calibri" w:hAnsi="Calibri" w:cs="Calibri"/>
          <w:lang w:val="en-GB"/>
        </w:rPr>
      </w:pPr>
    </w:p>
    <w:p w:rsidR="00634853" w:rsidRPr="002422C4" w:rsidRDefault="00634853" w:rsidP="00634853">
      <w:pPr>
        <w:spacing w:line="360" w:lineRule="auto"/>
        <w:rPr>
          <w:rFonts w:ascii="Calibri" w:hAnsi="Calibri" w:cs="Calibri"/>
          <w:b/>
        </w:rPr>
      </w:pPr>
      <w:r w:rsidRPr="00627BD6">
        <w:rPr>
          <w:rFonts w:ascii="Arial" w:eastAsia="Cambria" w:hAnsi="Arial" w:cs="Helvetica"/>
          <w:b/>
          <w:sz w:val="28"/>
          <w:szCs w:val="28"/>
          <w:lang w:val="ca-ES"/>
        </w:rPr>
        <w:lastRenderedPageBreak/>
        <w:t>Unit 4 – Press Release</w:t>
      </w:r>
    </w:p>
    <w:tbl>
      <w:tblPr>
        <w:tblW w:w="14285" w:type="dxa"/>
        <w:tblInd w:w="-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059"/>
        <w:gridCol w:w="12226"/>
      </w:tblGrid>
      <w:tr w:rsidR="00634853" w:rsidRPr="002422C4" w:rsidTr="00104568">
        <w:tc>
          <w:tcPr>
            <w:tcW w:w="2059" w:type="dxa"/>
            <w:tcBorders>
              <w:top w:val="single" w:sz="8" w:space="0" w:color="92D050"/>
              <w:left w:val="single" w:sz="8" w:space="0" w:color="92D050"/>
              <w:bottom w:val="single" w:sz="8" w:space="0" w:color="00FF00"/>
              <w:right w:val="single" w:sz="8" w:space="0" w:color="92D050"/>
            </w:tcBorders>
            <w:shd w:val="clear" w:color="auto" w:fill="000000" w:themeFill="text1"/>
          </w:tcPr>
          <w:p w:rsidR="00634853" w:rsidRPr="002422C4" w:rsidRDefault="00634853" w:rsidP="00104568">
            <w:pPr>
              <w:pStyle w:val="TextNormalintable"/>
              <w:ind w:left="0"/>
              <w:jc w:val="both"/>
              <w:rPr>
                <w:rFonts w:ascii="Calibri" w:eastAsia="Arial Unicode MS" w:hAnsi="Calibri" w:cs="Calibri"/>
                <w:b/>
                <w:color w:val="00FF00"/>
                <w:sz w:val="24"/>
              </w:rPr>
            </w:pPr>
            <w:r w:rsidRPr="002422C4">
              <w:rPr>
                <w:rFonts w:ascii="Calibri" w:hAnsi="Calibri" w:cs="Calibri"/>
                <w:b/>
                <w:color w:val="00FF00"/>
                <w:sz w:val="24"/>
              </w:rPr>
              <w:br w:type="page"/>
            </w:r>
            <w:r w:rsidRPr="002422C4">
              <w:rPr>
                <w:rFonts w:ascii="Calibri" w:eastAsia="Arial Unicode MS" w:hAnsi="Calibri" w:cs="Calibri"/>
                <w:b/>
                <w:color w:val="00FF00"/>
                <w:sz w:val="24"/>
              </w:rPr>
              <w:t>Descriptor</w:t>
            </w:r>
          </w:p>
        </w:tc>
        <w:tc>
          <w:tcPr>
            <w:tcW w:w="12226" w:type="dxa"/>
            <w:tcBorders>
              <w:top w:val="single" w:sz="8" w:space="0" w:color="92D050"/>
              <w:left w:val="single" w:sz="8" w:space="0" w:color="92D050"/>
              <w:bottom w:val="single" w:sz="8" w:space="0" w:color="00FF00"/>
              <w:right w:val="single" w:sz="8" w:space="0" w:color="92D050"/>
            </w:tcBorders>
            <w:shd w:val="clear" w:color="auto" w:fill="000000" w:themeFill="text1"/>
          </w:tcPr>
          <w:p w:rsidR="00634853" w:rsidRPr="002422C4" w:rsidRDefault="00634853" w:rsidP="00104568">
            <w:pPr>
              <w:pStyle w:val="TextNormalintable"/>
              <w:ind w:left="0"/>
              <w:jc w:val="both"/>
              <w:rPr>
                <w:rFonts w:ascii="Calibri" w:eastAsia="Arial Unicode MS" w:hAnsi="Calibri" w:cs="Calibri"/>
                <w:b/>
                <w:color w:val="00FF00"/>
                <w:sz w:val="24"/>
              </w:rPr>
            </w:pPr>
            <w:r w:rsidRPr="002422C4">
              <w:rPr>
                <w:rFonts w:ascii="Calibri" w:eastAsia="Arial Unicode MS" w:hAnsi="Calibri" w:cs="Calibri"/>
                <w:b/>
                <w:color w:val="00FF00"/>
                <w:sz w:val="24"/>
              </w:rPr>
              <w:t>Unit Content</w:t>
            </w:r>
          </w:p>
        </w:tc>
      </w:tr>
      <w:tr w:rsidR="00634853" w:rsidRPr="002422C4" w:rsidTr="00104568">
        <w:tc>
          <w:tcPr>
            <w:tcW w:w="2059"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Title</w:t>
            </w:r>
          </w:p>
        </w:tc>
        <w:tc>
          <w:tcPr>
            <w:tcW w:w="12226"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eastAsia="Arial Unicode MS" w:hAnsi="Calibri" w:cs="Calibri"/>
                <w:sz w:val="20"/>
              </w:rPr>
            </w:pPr>
            <w:r w:rsidRPr="002422C4">
              <w:rPr>
                <w:rFonts w:ascii="Calibri" w:eastAsia="Arial Unicode MS" w:hAnsi="Calibri" w:cs="Calibri"/>
                <w:sz w:val="20"/>
              </w:rPr>
              <w:t>PRESS RELEASE GENERATOR</w:t>
            </w:r>
          </w:p>
        </w:tc>
      </w:tr>
      <w:tr w:rsidR="00634853" w:rsidRPr="002422C4" w:rsidTr="00104568">
        <w:tc>
          <w:tcPr>
            <w:tcW w:w="2059"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Learning Hours</w:t>
            </w:r>
          </w:p>
        </w:tc>
        <w:tc>
          <w:tcPr>
            <w:tcW w:w="12226" w:type="dxa"/>
            <w:tcBorders>
              <w:top w:val="single" w:sz="8" w:space="0" w:color="00FF00"/>
              <w:left w:val="single" w:sz="8" w:space="0" w:color="00FF00"/>
              <w:bottom w:val="single" w:sz="8" w:space="0" w:color="00FF00"/>
              <w:right w:val="single" w:sz="8" w:space="0" w:color="00FF00"/>
            </w:tcBorders>
          </w:tcPr>
          <w:p w:rsidR="00634853" w:rsidRPr="005E1447" w:rsidRDefault="00173C7D" w:rsidP="005E1447">
            <w:pPr>
              <w:pStyle w:val="TextNormalintable"/>
              <w:ind w:left="0"/>
              <w:rPr>
                <w:rFonts w:ascii="Calibri" w:eastAsia="Arial Unicode MS" w:hAnsi="Calibri" w:cs="Calibri"/>
                <w:sz w:val="20"/>
              </w:rPr>
            </w:pPr>
            <w:r w:rsidRPr="005E1447">
              <w:rPr>
                <w:rFonts w:ascii="Calibri" w:eastAsia="Arial Unicode MS" w:hAnsi="Calibri" w:cs="Calibri"/>
                <w:sz w:val="20"/>
              </w:rPr>
              <w:t xml:space="preserve">8 </w:t>
            </w:r>
            <w:bookmarkStart w:id="11" w:name="_GoBack"/>
            <w:bookmarkEnd w:id="11"/>
          </w:p>
        </w:tc>
      </w:tr>
      <w:tr w:rsidR="00634853" w:rsidRPr="002422C4" w:rsidTr="00104568">
        <w:tc>
          <w:tcPr>
            <w:tcW w:w="2059"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ECVET Credit Value</w:t>
            </w:r>
          </w:p>
        </w:tc>
        <w:tc>
          <w:tcPr>
            <w:tcW w:w="12226" w:type="dxa"/>
            <w:tcBorders>
              <w:top w:val="single" w:sz="8" w:space="0" w:color="00FF00"/>
              <w:left w:val="single" w:sz="8" w:space="0" w:color="00FF00"/>
              <w:bottom w:val="single" w:sz="8" w:space="0" w:color="00FF00"/>
              <w:right w:val="single" w:sz="8" w:space="0" w:color="00FF00"/>
            </w:tcBorders>
          </w:tcPr>
          <w:p w:rsidR="00634853" w:rsidRPr="005E1447" w:rsidRDefault="00173C7D" w:rsidP="00104568">
            <w:pPr>
              <w:pStyle w:val="TextNormalintable"/>
              <w:ind w:left="0"/>
              <w:rPr>
                <w:rFonts w:ascii="Calibri" w:hAnsi="Calibri" w:cs="Calibri"/>
                <w:sz w:val="20"/>
              </w:rPr>
            </w:pPr>
            <w:r w:rsidRPr="005E1447">
              <w:rPr>
                <w:rFonts w:ascii="Calibri" w:hAnsi="Calibri" w:cs="Calibri"/>
                <w:sz w:val="20"/>
              </w:rPr>
              <w:t>0,32</w:t>
            </w:r>
          </w:p>
        </w:tc>
      </w:tr>
      <w:tr w:rsidR="00634853" w:rsidRPr="002422C4" w:rsidTr="00104568">
        <w:trPr>
          <w:trHeight w:val="401"/>
        </w:trPr>
        <w:tc>
          <w:tcPr>
            <w:tcW w:w="2059"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EQF Level</w:t>
            </w:r>
          </w:p>
        </w:tc>
        <w:tc>
          <w:tcPr>
            <w:tcW w:w="12226" w:type="dxa"/>
            <w:tcBorders>
              <w:top w:val="single" w:sz="8" w:space="0" w:color="00FF00"/>
              <w:left w:val="single" w:sz="8" w:space="0" w:color="00FF00"/>
              <w:bottom w:val="single" w:sz="8" w:space="0" w:color="00FF00"/>
              <w:right w:val="single" w:sz="8" w:space="0" w:color="00FF00"/>
            </w:tcBorders>
          </w:tcPr>
          <w:p w:rsidR="00634853" w:rsidRPr="002422C4" w:rsidRDefault="002D4C2D" w:rsidP="00104568">
            <w:pPr>
              <w:pStyle w:val="TextNormalintable"/>
              <w:ind w:left="0"/>
              <w:rPr>
                <w:rFonts w:ascii="Calibri" w:eastAsia="Arial Unicode MS" w:hAnsi="Calibri" w:cs="Calibri"/>
                <w:noProof/>
                <w:sz w:val="20"/>
                <w:lang w:val="de-AT" w:eastAsia="de-AT"/>
              </w:rPr>
            </w:pPr>
            <w:r w:rsidRPr="002422C4">
              <w:rPr>
                <w:rFonts w:ascii="Calibri" w:eastAsia="Arial Unicode MS" w:hAnsi="Calibri" w:cs="Calibri"/>
                <w:noProof/>
                <w:sz w:val="20"/>
                <w:lang w:val="de-AT" w:eastAsia="de-AT"/>
              </w:rPr>
              <w:t>3</w:t>
            </w:r>
          </w:p>
        </w:tc>
      </w:tr>
      <w:tr w:rsidR="00634853" w:rsidRPr="005E1447" w:rsidTr="00715FB7">
        <w:trPr>
          <w:trHeight w:val="1059"/>
        </w:trPr>
        <w:tc>
          <w:tcPr>
            <w:tcW w:w="2059" w:type="dxa"/>
            <w:tcBorders>
              <w:top w:val="single" w:sz="8" w:space="0" w:color="00FF00"/>
              <w:left w:val="single" w:sz="8" w:space="0" w:color="00FF00"/>
              <w:bottom w:val="single" w:sz="8" w:space="0" w:color="00FF00"/>
              <w:right w:val="single" w:sz="8" w:space="0" w:color="00FF00"/>
            </w:tcBorders>
          </w:tcPr>
          <w:p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Description</w:t>
            </w:r>
          </w:p>
          <w:p w:rsidR="00634853" w:rsidRPr="002422C4" w:rsidRDefault="00634853" w:rsidP="00104568">
            <w:pPr>
              <w:pStyle w:val="TextNormalintable"/>
              <w:ind w:left="0"/>
              <w:rPr>
                <w:rFonts w:ascii="Calibri" w:eastAsia="Arial Unicode MS" w:hAnsi="Calibri" w:cs="Calibri"/>
                <w:b/>
                <w:sz w:val="20"/>
              </w:rPr>
            </w:pPr>
          </w:p>
        </w:tc>
        <w:tc>
          <w:tcPr>
            <w:tcW w:w="12226" w:type="dxa"/>
            <w:tcBorders>
              <w:top w:val="single" w:sz="8" w:space="0" w:color="00FF00"/>
              <w:left w:val="single" w:sz="8" w:space="0" w:color="00FF00"/>
              <w:bottom w:val="single" w:sz="8" w:space="0" w:color="00FF00"/>
              <w:right w:val="single" w:sz="8" w:space="0" w:color="00FF00"/>
            </w:tcBorders>
          </w:tcPr>
          <w:p w:rsidR="00634853" w:rsidRPr="002422C4" w:rsidRDefault="00634853" w:rsidP="002D4C2D">
            <w:pPr>
              <w:spacing w:line="240" w:lineRule="auto"/>
              <w:jc w:val="both"/>
              <w:rPr>
                <w:rFonts w:ascii="Calibri" w:eastAsia="Arial Unicode MS" w:hAnsi="Calibri" w:cs="Calibri"/>
                <w:sz w:val="20"/>
                <w:lang w:val="en-GB"/>
              </w:rPr>
            </w:pPr>
            <w:r w:rsidRPr="002422C4">
              <w:rPr>
                <w:rFonts w:ascii="Calibri" w:hAnsi="Calibri" w:cs="Calibri"/>
                <w:color w:val="333333"/>
                <w:sz w:val="21"/>
                <w:szCs w:val="21"/>
                <w:shd w:val="clear" w:color="auto" w:fill="FFFFFF"/>
                <w:lang w:val="en-AU"/>
              </w:rPr>
              <w:t>The unit focuses on the creation of press release for educational video games. The students will learn all the fundamentals of press coverage, press release designs, successful launch strategy and last but not least: be an active community member. They will learn how to combine the press release structure for educational videogames with cultural heritage and realize a product giving all the c</w:t>
            </w:r>
            <w:r w:rsidR="00D64948">
              <w:rPr>
                <w:rFonts w:ascii="Calibri" w:hAnsi="Calibri" w:cs="Calibri"/>
                <w:color w:val="333333"/>
                <w:sz w:val="21"/>
                <w:szCs w:val="21"/>
                <w:shd w:val="clear" w:color="auto" w:fill="FFFFFF"/>
                <w:lang w:val="en-AU"/>
              </w:rPr>
              <w:t>orrect information to the press.</w:t>
            </w:r>
          </w:p>
        </w:tc>
      </w:tr>
    </w:tbl>
    <w:p w:rsidR="00634853" w:rsidRPr="00627BD6" w:rsidRDefault="00634853" w:rsidP="00634853">
      <w:pPr>
        <w:pStyle w:val="berschrift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t xml:space="preserve">Learning Outcomes </w:t>
      </w:r>
    </w:p>
    <w:p w:rsidR="00634853" w:rsidRPr="002422C4" w:rsidRDefault="00634853" w:rsidP="00634853">
      <w:pPr>
        <w:pStyle w:val="TextNormal"/>
        <w:spacing w:after="0"/>
        <w:rPr>
          <w:rFonts w:ascii="Calibri" w:hAnsi="Calibri" w:cs="Calibri"/>
          <w:b/>
        </w:rPr>
      </w:pPr>
    </w:p>
    <w:p w:rsidR="00634853" w:rsidRPr="002422C4" w:rsidRDefault="00634853" w:rsidP="00634853">
      <w:pPr>
        <w:pStyle w:val="TextNormal"/>
        <w:spacing w:after="0"/>
        <w:rPr>
          <w:rFonts w:ascii="Calibri" w:hAnsi="Calibri" w:cs="Calibri"/>
          <w:b/>
        </w:rPr>
      </w:pPr>
      <w:r w:rsidRPr="002422C4">
        <w:rPr>
          <w:rFonts w:ascii="Calibri" w:hAnsi="Calibri" w:cs="Calibri"/>
          <w:b/>
        </w:rPr>
        <w:t>After completing the unit, students should be able to:</w:t>
      </w:r>
    </w:p>
    <w:p w:rsidR="00634853" w:rsidRPr="002422C4" w:rsidRDefault="00634853" w:rsidP="00634853">
      <w:pPr>
        <w:pStyle w:val="TextNormal"/>
        <w:spacing w:after="0"/>
        <w:rPr>
          <w:rFonts w:ascii="Calibri" w:hAnsi="Calibri" w:cs="Calibri"/>
          <w:b/>
        </w:rPr>
      </w:pPr>
    </w:p>
    <w:p w:rsidR="00634853" w:rsidRPr="002422C4" w:rsidRDefault="00634853" w:rsidP="00634853">
      <w:pPr>
        <w:pStyle w:val="TextNormal"/>
        <w:rPr>
          <w:rFonts w:ascii="Calibri" w:hAnsi="Calibri" w:cs="Calibri"/>
          <w:b/>
        </w:rPr>
      </w:pPr>
      <w:r w:rsidRPr="002422C4">
        <w:rPr>
          <w:rFonts w:ascii="Calibri" w:hAnsi="Calibri" w:cs="Calibri"/>
          <w:b/>
        </w:rPr>
        <w:t>LO</w:t>
      </w:r>
      <w:r w:rsidR="0003606B" w:rsidRPr="002422C4">
        <w:rPr>
          <w:rFonts w:ascii="Calibri" w:hAnsi="Calibri" w:cs="Calibri"/>
          <w:b/>
        </w:rPr>
        <w:t xml:space="preserve"> </w:t>
      </w:r>
      <w:r w:rsidRPr="002422C4">
        <w:rPr>
          <w:rFonts w:ascii="Calibri" w:hAnsi="Calibri" w:cs="Calibri"/>
          <w:b/>
        </w:rPr>
        <w:t>1</w:t>
      </w:r>
      <w:r w:rsidR="00715FB7" w:rsidRPr="002422C4">
        <w:rPr>
          <w:rFonts w:ascii="Calibri" w:hAnsi="Calibri" w:cs="Calibri"/>
          <w:b/>
        </w:rPr>
        <w:t>:</w:t>
      </w:r>
      <w:r w:rsidRPr="002422C4">
        <w:rPr>
          <w:rFonts w:ascii="Calibri" w:hAnsi="Calibri" w:cs="Calibri"/>
          <w:b/>
        </w:rPr>
        <w:t xml:space="preserve"> </w:t>
      </w:r>
      <w:r w:rsidRPr="002422C4">
        <w:rPr>
          <w:rFonts w:ascii="Calibri" w:hAnsi="Calibri" w:cs="Calibri"/>
        </w:rPr>
        <w:t xml:space="preserve">Create the contents for a successful pre-press activity (announcement, put the project on </w:t>
      </w:r>
      <w:proofErr w:type="spellStart"/>
      <w:r w:rsidRPr="002422C4">
        <w:rPr>
          <w:rFonts w:ascii="Calibri" w:hAnsi="Calibri" w:cs="Calibri"/>
        </w:rPr>
        <w:t>kickstarter</w:t>
      </w:r>
      <w:proofErr w:type="spellEnd"/>
      <w:r w:rsidRPr="002422C4">
        <w:rPr>
          <w:rFonts w:ascii="Calibri" w:hAnsi="Calibri" w:cs="Calibri"/>
        </w:rPr>
        <w:t xml:space="preserve"> or </w:t>
      </w:r>
      <w:proofErr w:type="spellStart"/>
      <w:r w:rsidRPr="002422C4">
        <w:rPr>
          <w:rFonts w:ascii="Calibri" w:hAnsi="Calibri" w:cs="Calibri"/>
        </w:rPr>
        <w:t>steamgreenlight</w:t>
      </w:r>
      <w:proofErr w:type="spellEnd"/>
      <w:r w:rsidRPr="002422C4">
        <w:rPr>
          <w:rFonts w:ascii="Calibri" w:hAnsi="Calibri" w:cs="Calibri"/>
        </w:rPr>
        <w:t xml:space="preserve">, playtesting) </w:t>
      </w:r>
    </w:p>
    <w:p w:rsidR="00634853" w:rsidRPr="002422C4" w:rsidRDefault="00634853" w:rsidP="00634853">
      <w:pPr>
        <w:pStyle w:val="TextNormal"/>
        <w:rPr>
          <w:rFonts w:ascii="Calibri" w:hAnsi="Calibri" w:cs="Calibri"/>
          <w:b/>
        </w:rPr>
      </w:pPr>
      <w:r w:rsidRPr="002422C4">
        <w:rPr>
          <w:rFonts w:ascii="Calibri" w:hAnsi="Calibri" w:cs="Calibri"/>
          <w:b/>
        </w:rPr>
        <w:t>LO</w:t>
      </w:r>
      <w:r w:rsidR="0003606B" w:rsidRPr="002422C4">
        <w:rPr>
          <w:rFonts w:ascii="Calibri" w:hAnsi="Calibri" w:cs="Calibri"/>
          <w:b/>
        </w:rPr>
        <w:t xml:space="preserve"> </w:t>
      </w:r>
      <w:r w:rsidRPr="002422C4">
        <w:rPr>
          <w:rFonts w:ascii="Calibri" w:hAnsi="Calibri" w:cs="Calibri"/>
          <w:b/>
        </w:rPr>
        <w:t>2</w:t>
      </w:r>
      <w:r w:rsidR="00715FB7" w:rsidRPr="002422C4">
        <w:rPr>
          <w:rFonts w:ascii="Calibri" w:hAnsi="Calibri" w:cs="Calibri"/>
          <w:b/>
        </w:rPr>
        <w:t>:</w:t>
      </w:r>
      <w:r w:rsidRPr="002422C4">
        <w:rPr>
          <w:rFonts w:ascii="Calibri" w:hAnsi="Calibri" w:cs="Calibri"/>
          <w:b/>
        </w:rPr>
        <w:t xml:space="preserve"> </w:t>
      </w:r>
      <w:r w:rsidRPr="002422C4">
        <w:rPr>
          <w:rFonts w:ascii="Calibri" w:hAnsi="Calibri" w:cs="Calibri"/>
        </w:rPr>
        <w:t xml:space="preserve">Create a correct press release for educational videogames </w:t>
      </w:r>
    </w:p>
    <w:p w:rsidR="00634853" w:rsidRPr="002422C4" w:rsidRDefault="00634853" w:rsidP="00634853">
      <w:pPr>
        <w:pStyle w:val="TextNormal"/>
        <w:rPr>
          <w:rFonts w:ascii="Calibri" w:hAnsi="Calibri" w:cs="Calibri"/>
          <w:b/>
        </w:rPr>
      </w:pPr>
      <w:r w:rsidRPr="002422C4">
        <w:rPr>
          <w:rFonts w:ascii="Calibri" w:hAnsi="Calibri" w:cs="Calibri"/>
          <w:b/>
        </w:rPr>
        <w:t>LO</w:t>
      </w:r>
      <w:r w:rsidR="0003606B" w:rsidRPr="002422C4">
        <w:rPr>
          <w:rFonts w:ascii="Calibri" w:hAnsi="Calibri" w:cs="Calibri"/>
          <w:b/>
        </w:rPr>
        <w:t xml:space="preserve"> </w:t>
      </w:r>
      <w:r w:rsidRPr="002422C4">
        <w:rPr>
          <w:rFonts w:ascii="Calibri" w:hAnsi="Calibri" w:cs="Calibri"/>
          <w:b/>
        </w:rPr>
        <w:t>3</w:t>
      </w:r>
      <w:r w:rsidR="00715FB7" w:rsidRPr="002422C4">
        <w:rPr>
          <w:rFonts w:ascii="Calibri" w:hAnsi="Calibri" w:cs="Calibri"/>
          <w:b/>
        </w:rPr>
        <w:t>:</w:t>
      </w:r>
      <w:r w:rsidRPr="002422C4">
        <w:rPr>
          <w:rFonts w:ascii="Calibri" w:hAnsi="Calibri" w:cs="Calibri"/>
          <w:b/>
        </w:rPr>
        <w:t xml:space="preserve"> </w:t>
      </w:r>
      <w:r w:rsidRPr="002422C4">
        <w:rPr>
          <w:rFonts w:ascii="Calibri" w:hAnsi="Calibri" w:cs="Calibri"/>
        </w:rPr>
        <w:t>Create a successful launch strategy (streaming, blogging, be an active community member, be social, link to website press kit)</w:t>
      </w:r>
    </w:p>
    <w:p w:rsidR="00634853" w:rsidRPr="002422C4" w:rsidRDefault="00634853" w:rsidP="00634853">
      <w:pPr>
        <w:pStyle w:val="TextNormal"/>
        <w:rPr>
          <w:rFonts w:ascii="Calibri" w:hAnsi="Calibri" w:cs="Calibri"/>
          <w:b/>
        </w:rPr>
      </w:pPr>
      <w:r w:rsidRPr="002422C4">
        <w:rPr>
          <w:rFonts w:ascii="Calibri" w:hAnsi="Calibri" w:cs="Calibri"/>
          <w:b/>
        </w:rPr>
        <w:t>LO</w:t>
      </w:r>
      <w:r w:rsidR="0003606B" w:rsidRPr="002422C4">
        <w:rPr>
          <w:rFonts w:ascii="Calibri" w:hAnsi="Calibri" w:cs="Calibri"/>
          <w:b/>
        </w:rPr>
        <w:t xml:space="preserve"> </w:t>
      </w:r>
      <w:r w:rsidRPr="002422C4">
        <w:rPr>
          <w:rFonts w:ascii="Calibri" w:hAnsi="Calibri" w:cs="Calibri"/>
          <w:b/>
        </w:rPr>
        <w:t>4</w:t>
      </w:r>
      <w:r w:rsidR="00715FB7" w:rsidRPr="002422C4">
        <w:rPr>
          <w:rFonts w:ascii="Calibri" w:hAnsi="Calibri" w:cs="Calibri"/>
          <w:b/>
        </w:rPr>
        <w:t>:</w:t>
      </w:r>
      <w:r w:rsidRPr="002422C4">
        <w:rPr>
          <w:rFonts w:ascii="Calibri" w:hAnsi="Calibri" w:cs="Calibri"/>
          <w:b/>
        </w:rPr>
        <w:t xml:space="preserve"> </w:t>
      </w:r>
      <w:r w:rsidRPr="002422C4">
        <w:rPr>
          <w:rFonts w:ascii="Calibri" w:hAnsi="Calibri" w:cs="Calibri"/>
        </w:rPr>
        <w:t>To be able to manage public and press answering (</w:t>
      </w:r>
      <w:r w:rsidR="00F048AF" w:rsidRPr="002422C4">
        <w:rPr>
          <w:rFonts w:ascii="Calibri" w:hAnsi="Calibri" w:cs="Calibri"/>
        </w:rPr>
        <w:t>social media</w:t>
      </w:r>
      <w:r w:rsidRPr="002422C4">
        <w:rPr>
          <w:rFonts w:ascii="Calibri" w:hAnsi="Calibri" w:cs="Calibri"/>
        </w:rPr>
        <w:t xml:space="preserve"> management)</w:t>
      </w:r>
    </w:p>
    <w:p w:rsidR="00F048AF" w:rsidRDefault="00F048AF">
      <w:pPr>
        <w:rPr>
          <w:rFonts w:ascii="Arial" w:eastAsia="Cambria" w:hAnsi="Arial" w:cs="Helvetica"/>
          <w:b/>
          <w:sz w:val="28"/>
          <w:szCs w:val="28"/>
          <w:lang w:val="ca-ES"/>
        </w:rPr>
      </w:pPr>
      <w:r>
        <w:rPr>
          <w:rFonts w:ascii="Arial" w:eastAsia="Cambria" w:hAnsi="Arial" w:cs="Helvetica"/>
          <w:b/>
          <w:bCs/>
          <w:sz w:val="28"/>
          <w:szCs w:val="28"/>
          <w:lang w:val="ca-ES"/>
        </w:rPr>
        <w:br w:type="page"/>
      </w:r>
    </w:p>
    <w:p w:rsidR="00634853" w:rsidRPr="00627BD6" w:rsidRDefault="00634853" w:rsidP="00634853">
      <w:pPr>
        <w:pStyle w:val="berschrift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lastRenderedPageBreak/>
        <w:t>Competences, Knowledge and Skills</w:t>
      </w:r>
    </w:p>
    <w:tbl>
      <w:tblPr>
        <w:tblW w:w="0" w:type="auto"/>
        <w:tblInd w:w="-10"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ayout w:type="fixed"/>
        <w:tblCellMar>
          <w:left w:w="0" w:type="dxa"/>
          <w:right w:w="0" w:type="dxa"/>
        </w:tblCellMar>
        <w:tblLook w:val="0000" w:firstRow="0" w:lastRow="0" w:firstColumn="0" w:lastColumn="0" w:noHBand="0" w:noVBand="0"/>
      </w:tblPr>
      <w:tblGrid>
        <w:gridCol w:w="1978"/>
        <w:gridCol w:w="12217"/>
      </w:tblGrid>
      <w:tr w:rsidR="00634853" w:rsidRPr="005E1447" w:rsidTr="00104568">
        <w:trPr>
          <w:trHeight w:val="615"/>
        </w:trPr>
        <w:tc>
          <w:tcPr>
            <w:tcW w:w="1978" w:type="dxa"/>
            <w:tcBorders>
              <w:top w:val="single" w:sz="8" w:space="0" w:color="A5A5A5" w:themeColor="accent3"/>
              <w:left w:val="single" w:sz="8" w:space="0" w:color="A5A5A5" w:themeColor="accent3"/>
              <w:bottom w:val="single" w:sz="8" w:space="0" w:color="00FF00"/>
              <w:right w:val="single" w:sz="8" w:space="0" w:color="A5A5A5" w:themeColor="accent3"/>
            </w:tcBorders>
            <w:shd w:val="clear" w:color="auto" w:fill="000000" w:themeFill="text1"/>
            <w:vAlign w:val="center"/>
          </w:tcPr>
          <w:p w:rsidR="00634853" w:rsidRPr="002422C4" w:rsidRDefault="00634853" w:rsidP="00104568">
            <w:pPr>
              <w:pStyle w:val="TextNormalintable"/>
              <w:ind w:left="162" w:right="115"/>
              <w:jc w:val="both"/>
              <w:rPr>
                <w:rFonts w:ascii="Calibri" w:eastAsia="Arial Unicode MS" w:hAnsi="Calibri" w:cs="Calibri"/>
                <w:b/>
                <w:color w:val="00FF00"/>
                <w:sz w:val="24"/>
              </w:rPr>
            </w:pPr>
            <w:r w:rsidRPr="002422C4">
              <w:rPr>
                <w:rFonts w:ascii="Calibri" w:eastAsia="Arial Unicode MS" w:hAnsi="Calibri" w:cs="Calibri"/>
                <w:b/>
                <w:color w:val="00FF00"/>
                <w:sz w:val="24"/>
              </w:rPr>
              <w:t>Competences</w:t>
            </w:r>
          </w:p>
        </w:tc>
        <w:tc>
          <w:tcPr>
            <w:tcW w:w="12217" w:type="dxa"/>
            <w:tcBorders>
              <w:top w:val="single" w:sz="8" w:space="0" w:color="A5A5A5" w:themeColor="accent3"/>
              <w:left w:val="single" w:sz="8" w:space="0" w:color="A5A5A5" w:themeColor="accent3"/>
              <w:bottom w:val="single" w:sz="8" w:space="0" w:color="00FF00"/>
              <w:right w:val="single" w:sz="8" w:space="0" w:color="A5A5A5" w:themeColor="accent3"/>
            </w:tcBorders>
            <w:shd w:val="clear" w:color="auto" w:fill="000000" w:themeFill="text1"/>
            <w:vAlign w:val="center"/>
          </w:tcPr>
          <w:p w:rsidR="00634853" w:rsidRPr="002422C4" w:rsidRDefault="00634853" w:rsidP="00104568">
            <w:pPr>
              <w:pStyle w:val="TextNormalintable"/>
              <w:ind w:left="169"/>
              <w:jc w:val="both"/>
              <w:rPr>
                <w:rFonts w:ascii="Calibri" w:hAnsi="Calibri" w:cs="Calibri"/>
                <w:b/>
                <w:color w:val="00FF00"/>
                <w:sz w:val="24"/>
              </w:rPr>
            </w:pPr>
            <w:r w:rsidRPr="002422C4">
              <w:rPr>
                <w:rFonts w:ascii="Calibri" w:eastAsia="Arial Unicode MS" w:hAnsi="Calibri" w:cs="Calibri"/>
                <w:b/>
                <w:color w:val="00FF00"/>
                <w:sz w:val="24"/>
              </w:rPr>
              <w:t>After completing the unit, the student will have acquired the responsibility and autonomy to:</w:t>
            </w:r>
          </w:p>
        </w:tc>
      </w:tr>
      <w:tr w:rsidR="00634853" w:rsidRPr="002422C4" w:rsidTr="00104568">
        <w:trPr>
          <w:trHeight w:val="487"/>
        </w:trPr>
        <w:tc>
          <w:tcPr>
            <w:tcW w:w="1978" w:type="dxa"/>
            <w:tcBorders>
              <w:top w:val="single" w:sz="8" w:space="0" w:color="00FF00"/>
              <w:left w:val="single" w:sz="8" w:space="0" w:color="00FF00"/>
              <w:bottom w:val="single" w:sz="8" w:space="0" w:color="00FF00"/>
              <w:right w:val="single" w:sz="8" w:space="0" w:color="00FF00"/>
            </w:tcBorders>
          </w:tcPr>
          <w:p w:rsidR="00840E46" w:rsidRPr="002422C4" w:rsidRDefault="00634853" w:rsidP="00840E46">
            <w:pPr>
              <w:pStyle w:val="TextNormalintable"/>
              <w:ind w:left="0"/>
              <w:rPr>
                <w:rFonts w:ascii="Calibri" w:eastAsia="Arial Unicode MS" w:hAnsi="Calibri" w:cs="Calibri"/>
              </w:rPr>
            </w:pPr>
            <w:r w:rsidRPr="002422C4">
              <w:rPr>
                <w:rFonts w:ascii="Calibri" w:eastAsia="Arial Unicode MS" w:hAnsi="Calibri" w:cs="Calibri"/>
              </w:rPr>
              <w:t xml:space="preserve">  </w:t>
            </w:r>
          </w:p>
          <w:p w:rsidR="00634853" w:rsidRPr="002422C4" w:rsidRDefault="00840E46" w:rsidP="00840E46">
            <w:pPr>
              <w:pStyle w:val="TextNormalintable"/>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1</w:t>
            </w:r>
          </w:p>
          <w:p w:rsidR="00634853" w:rsidRPr="002422C4" w:rsidRDefault="00634853" w:rsidP="0010456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rsidR="00634853" w:rsidRPr="002422C4" w:rsidRDefault="00634853" w:rsidP="008A4861">
            <w:pPr>
              <w:pStyle w:val="TextNormal"/>
              <w:numPr>
                <w:ilvl w:val="0"/>
                <w:numId w:val="6"/>
              </w:numPr>
              <w:spacing w:line="240" w:lineRule="auto"/>
              <w:rPr>
                <w:rFonts w:ascii="Calibri" w:hAnsi="Calibri" w:cs="Calibri"/>
              </w:rPr>
            </w:pPr>
            <w:r w:rsidRPr="002422C4">
              <w:rPr>
                <w:rFonts w:ascii="Calibri" w:hAnsi="Calibri" w:cs="Calibri"/>
              </w:rPr>
              <w:t xml:space="preserve">Announce the work in progress of the videogame </w:t>
            </w:r>
          </w:p>
          <w:p w:rsidR="00634853" w:rsidRPr="002422C4" w:rsidRDefault="00634853" w:rsidP="008A4861">
            <w:pPr>
              <w:pStyle w:val="TextNormal"/>
              <w:numPr>
                <w:ilvl w:val="0"/>
                <w:numId w:val="6"/>
              </w:numPr>
              <w:spacing w:line="240" w:lineRule="auto"/>
              <w:rPr>
                <w:rFonts w:ascii="Calibri" w:hAnsi="Calibri" w:cs="Calibri"/>
              </w:rPr>
            </w:pPr>
            <w:r w:rsidRPr="002422C4">
              <w:rPr>
                <w:rFonts w:ascii="Calibri" w:hAnsi="Calibri" w:cs="Calibri"/>
              </w:rPr>
              <w:t xml:space="preserve">Manage playtesting video on social platforms </w:t>
            </w:r>
          </w:p>
          <w:p w:rsidR="00634853" w:rsidRPr="002422C4" w:rsidRDefault="00634853" w:rsidP="008A4861">
            <w:pPr>
              <w:pStyle w:val="TextNormal"/>
              <w:numPr>
                <w:ilvl w:val="0"/>
                <w:numId w:val="6"/>
              </w:numPr>
              <w:spacing w:line="240" w:lineRule="auto"/>
              <w:rPr>
                <w:rFonts w:ascii="Calibri" w:hAnsi="Calibri" w:cs="Calibri"/>
              </w:rPr>
            </w:pPr>
            <w:r w:rsidRPr="002422C4">
              <w:rPr>
                <w:rFonts w:ascii="Calibri" w:hAnsi="Calibri" w:cs="Calibri"/>
              </w:rPr>
              <w:t xml:space="preserve">Contact social and traditional media </w:t>
            </w:r>
          </w:p>
        </w:tc>
      </w:tr>
      <w:tr w:rsidR="00840E46" w:rsidRPr="005E1447" w:rsidTr="00104568">
        <w:trPr>
          <w:trHeight w:val="487"/>
        </w:trPr>
        <w:tc>
          <w:tcPr>
            <w:tcW w:w="1978" w:type="dxa"/>
            <w:tcBorders>
              <w:top w:val="single" w:sz="8" w:space="0" w:color="00FF00"/>
              <w:left w:val="single" w:sz="8" w:space="0" w:color="00FF00"/>
              <w:bottom w:val="single" w:sz="8" w:space="0" w:color="00FF00"/>
              <w:right w:val="single" w:sz="8" w:space="0" w:color="00FF00"/>
            </w:tcBorders>
          </w:tcPr>
          <w:p w:rsidR="00840E46" w:rsidRPr="002422C4" w:rsidRDefault="00840E46" w:rsidP="00840E46">
            <w:pPr>
              <w:pStyle w:val="TextNormalintable"/>
              <w:ind w:left="0"/>
              <w:jc w:val="center"/>
              <w:rPr>
                <w:rFonts w:ascii="Calibri" w:hAnsi="Calibri" w:cs="Calibri"/>
                <w:b/>
                <w:sz w:val="22"/>
              </w:rPr>
            </w:pPr>
          </w:p>
          <w:p w:rsidR="00840E46" w:rsidRPr="002422C4" w:rsidRDefault="00840E46" w:rsidP="00840E46">
            <w:pPr>
              <w:pStyle w:val="TextNormalintable"/>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2</w:t>
            </w:r>
          </w:p>
          <w:p w:rsidR="00840E46" w:rsidRPr="002422C4" w:rsidRDefault="00840E46" w:rsidP="0010456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 xml:space="preserve">Finding the contents </w:t>
            </w:r>
          </w:p>
          <w:p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 xml:space="preserve">Manage the contents on the press release </w:t>
            </w:r>
          </w:p>
          <w:p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 xml:space="preserve">Using a correct </w:t>
            </w:r>
            <w:proofErr w:type="spellStart"/>
            <w:r w:rsidRPr="002422C4">
              <w:rPr>
                <w:rFonts w:ascii="Calibri" w:hAnsi="Calibri" w:cs="Calibri"/>
              </w:rPr>
              <w:t>picht</w:t>
            </w:r>
            <w:proofErr w:type="spellEnd"/>
            <w:r w:rsidRPr="002422C4">
              <w:rPr>
                <w:rFonts w:ascii="Calibri" w:hAnsi="Calibri" w:cs="Calibri"/>
              </w:rPr>
              <w:t xml:space="preserve"> to write the paragraph of the press release</w:t>
            </w:r>
          </w:p>
        </w:tc>
      </w:tr>
      <w:tr w:rsidR="00840E46" w:rsidRPr="005E1447" w:rsidTr="00104568">
        <w:trPr>
          <w:trHeight w:val="487"/>
        </w:trPr>
        <w:tc>
          <w:tcPr>
            <w:tcW w:w="1978" w:type="dxa"/>
            <w:tcBorders>
              <w:top w:val="single" w:sz="8" w:space="0" w:color="00FF00"/>
              <w:left w:val="single" w:sz="8" w:space="0" w:color="00FF00"/>
              <w:bottom w:val="single" w:sz="8" w:space="0" w:color="00FF00"/>
              <w:right w:val="single" w:sz="8" w:space="0" w:color="00FF00"/>
            </w:tcBorders>
          </w:tcPr>
          <w:p w:rsidR="00840E46" w:rsidRPr="002422C4" w:rsidRDefault="00840E46" w:rsidP="00104568">
            <w:pPr>
              <w:pStyle w:val="TextNormalintable"/>
              <w:ind w:left="0"/>
              <w:rPr>
                <w:rFonts w:ascii="Calibri" w:eastAsia="Arial Unicode MS" w:hAnsi="Calibri" w:cs="Calibri"/>
              </w:rPr>
            </w:pPr>
          </w:p>
          <w:p w:rsidR="00840E46" w:rsidRPr="002422C4" w:rsidRDefault="00840E46" w:rsidP="00840E46">
            <w:pPr>
              <w:pStyle w:val="TextNormalintable"/>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3</w:t>
            </w:r>
          </w:p>
          <w:p w:rsidR="00840E46" w:rsidRPr="002422C4" w:rsidRDefault="00840E46" w:rsidP="0010456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Be able to post the press release on social network</w:t>
            </w:r>
          </w:p>
          <w:p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 xml:space="preserve">Be able to realize a press kit to send to the media selected </w:t>
            </w:r>
          </w:p>
          <w:p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Be able to contact the media</w:t>
            </w:r>
          </w:p>
        </w:tc>
      </w:tr>
      <w:tr w:rsidR="00840E46" w:rsidRPr="005E1447" w:rsidTr="005753E6">
        <w:trPr>
          <w:trHeight w:val="868"/>
        </w:trPr>
        <w:tc>
          <w:tcPr>
            <w:tcW w:w="1978" w:type="dxa"/>
            <w:tcBorders>
              <w:top w:val="single" w:sz="8" w:space="0" w:color="00FF00"/>
              <w:left w:val="single" w:sz="8" w:space="0" w:color="00FF00"/>
              <w:bottom w:val="single" w:sz="8" w:space="0" w:color="00FF00"/>
              <w:right w:val="single" w:sz="8" w:space="0" w:color="00FF00"/>
            </w:tcBorders>
          </w:tcPr>
          <w:p w:rsidR="00840E46" w:rsidRPr="002422C4" w:rsidRDefault="00840E46" w:rsidP="00104568">
            <w:pPr>
              <w:pStyle w:val="TextNormalintable"/>
              <w:ind w:left="0"/>
              <w:rPr>
                <w:rFonts w:ascii="Calibri" w:eastAsia="Arial Unicode MS" w:hAnsi="Calibri" w:cs="Calibri"/>
              </w:rPr>
            </w:pPr>
          </w:p>
          <w:p w:rsidR="00840E46" w:rsidRPr="002422C4" w:rsidRDefault="00840E46" w:rsidP="00840E46">
            <w:pPr>
              <w:pStyle w:val="TextNormalintable"/>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4</w:t>
            </w:r>
          </w:p>
          <w:p w:rsidR="00840E46" w:rsidRPr="002422C4" w:rsidRDefault="00840E46" w:rsidP="0010456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 xml:space="preserve">Manage social networking </w:t>
            </w:r>
          </w:p>
          <w:p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 xml:space="preserve">Be available to answer questions </w:t>
            </w:r>
          </w:p>
        </w:tc>
      </w:tr>
      <w:tr w:rsidR="00634853" w:rsidRPr="005E1447" w:rsidTr="00104568">
        <w:trPr>
          <w:trHeight w:val="549"/>
        </w:trPr>
        <w:tc>
          <w:tcPr>
            <w:tcW w:w="1978" w:type="dxa"/>
            <w:tcBorders>
              <w:top w:val="single" w:sz="8" w:space="0" w:color="00FF00"/>
              <w:left w:val="single" w:sz="8" w:space="0" w:color="00FF00"/>
              <w:bottom w:val="single" w:sz="8" w:space="0" w:color="00FF00"/>
              <w:right w:val="single" w:sz="8" w:space="0" w:color="00FF00"/>
            </w:tcBorders>
            <w:shd w:val="clear" w:color="auto" w:fill="000000" w:themeFill="text1"/>
          </w:tcPr>
          <w:p w:rsidR="00634853" w:rsidRPr="002422C4" w:rsidRDefault="00634853" w:rsidP="00104568">
            <w:pPr>
              <w:pStyle w:val="TextNormalintable"/>
              <w:ind w:left="162"/>
              <w:jc w:val="both"/>
              <w:rPr>
                <w:rFonts w:ascii="Calibri" w:eastAsia="Arial Unicode MS" w:hAnsi="Calibri" w:cs="Calibri"/>
                <w:b/>
                <w:color w:val="00FF00"/>
                <w:sz w:val="24"/>
              </w:rPr>
            </w:pPr>
            <w:r w:rsidRPr="002422C4">
              <w:rPr>
                <w:rFonts w:ascii="Calibri" w:eastAsia="Arial Unicode MS" w:hAnsi="Calibri" w:cs="Calibri"/>
                <w:b/>
                <w:color w:val="00FF00"/>
                <w:sz w:val="24"/>
              </w:rPr>
              <w:t>Skills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hemeFill="text1"/>
          </w:tcPr>
          <w:p w:rsidR="00634853" w:rsidRPr="002422C4" w:rsidRDefault="00634853" w:rsidP="00104568">
            <w:pPr>
              <w:pStyle w:val="TextNormalintable"/>
              <w:ind w:left="169"/>
              <w:jc w:val="both"/>
              <w:rPr>
                <w:rFonts w:ascii="Calibri" w:hAnsi="Calibri" w:cs="Calibri"/>
                <w:b/>
                <w:color w:val="00FF00"/>
                <w:sz w:val="24"/>
              </w:rPr>
            </w:pPr>
            <w:r w:rsidRPr="002422C4">
              <w:rPr>
                <w:rFonts w:ascii="Calibri" w:eastAsia="Arial Unicode MS" w:hAnsi="Calibri" w:cs="Calibri"/>
                <w:b/>
                <w:color w:val="00FF00"/>
                <w:sz w:val="24"/>
              </w:rPr>
              <w:t>After completing the unit, the student will be able to master the following skills:</w:t>
            </w:r>
          </w:p>
        </w:tc>
      </w:tr>
      <w:tr w:rsidR="00174698" w:rsidRPr="005E1447" w:rsidTr="00104568">
        <w:tc>
          <w:tcPr>
            <w:tcW w:w="1978" w:type="dxa"/>
            <w:tcBorders>
              <w:top w:val="single" w:sz="8" w:space="0" w:color="00FF00"/>
              <w:left w:val="single" w:sz="8" w:space="0" w:color="00FF00"/>
              <w:bottom w:val="single" w:sz="8" w:space="0" w:color="00FF00"/>
              <w:right w:val="single" w:sz="8" w:space="0" w:color="00FF00"/>
            </w:tcBorders>
          </w:tcPr>
          <w:p w:rsidR="00174698" w:rsidRPr="002422C4" w:rsidRDefault="00174698" w:rsidP="00174698">
            <w:pPr>
              <w:pStyle w:val="TextNormalintable"/>
              <w:ind w:left="0"/>
              <w:rPr>
                <w:rFonts w:ascii="Calibri" w:eastAsia="Arial Unicode MS" w:hAnsi="Calibri" w:cs="Calibri"/>
              </w:rPr>
            </w:pPr>
            <w:r w:rsidRPr="002422C4">
              <w:rPr>
                <w:rFonts w:ascii="Calibri" w:eastAsia="Arial Unicode MS" w:hAnsi="Calibri" w:cs="Calibri"/>
              </w:rPr>
              <w:t xml:space="preserve">  </w:t>
            </w:r>
          </w:p>
          <w:p w:rsidR="00174698" w:rsidRPr="002422C4" w:rsidRDefault="00174698" w:rsidP="00174698">
            <w:pPr>
              <w:pStyle w:val="TextNormalintable"/>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1</w:t>
            </w:r>
          </w:p>
          <w:p w:rsidR="00174698" w:rsidRPr="002422C4" w:rsidRDefault="00174698" w:rsidP="0017469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To use photo/video tools</w:t>
            </w:r>
          </w:p>
          <w:p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To use social media platforms (</w:t>
            </w:r>
            <w:proofErr w:type="spellStart"/>
            <w:r w:rsidRPr="002422C4">
              <w:rPr>
                <w:rFonts w:ascii="Calibri" w:hAnsi="Calibri" w:cs="Calibri"/>
              </w:rPr>
              <w:t>Steamgreelight</w:t>
            </w:r>
            <w:proofErr w:type="spellEnd"/>
            <w:r w:rsidRPr="002422C4">
              <w:rPr>
                <w:rFonts w:ascii="Calibri" w:hAnsi="Calibri" w:cs="Calibri"/>
              </w:rPr>
              <w:t xml:space="preserve">, </w:t>
            </w:r>
            <w:proofErr w:type="spellStart"/>
            <w:r w:rsidRPr="002422C4">
              <w:rPr>
                <w:rFonts w:ascii="Calibri" w:hAnsi="Calibri" w:cs="Calibri"/>
              </w:rPr>
              <w:t>Youtube</w:t>
            </w:r>
            <w:proofErr w:type="spellEnd"/>
            <w:r w:rsidRPr="002422C4">
              <w:rPr>
                <w:rFonts w:ascii="Calibri" w:hAnsi="Calibri" w:cs="Calibri"/>
              </w:rPr>
              <w:t>, Facebook)</w:t>
            </w:r>
          </w:p>
          <w:p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To manage specifics media and contact them (</w:t>
            </w:r>
            <w:r w:rsidR="000245B5" w:rsidRPr="002422C4">
              <w:rPr>
                <w:rFonts w:ascii="Calibri" w:hAnsi="Calibri" w:cs="Calibri"/>
              </w:rPr>
              <w:t>especially</w:t>
            </w:r>
            <w:r w:rsidRPr="002422C4">
              <w:rPr>
                <w:rFonts w:ascii="Calibri" w:hAnsi="Calibri" w:cs="Calibri"/>
              </w:rPr>
              <w:t xml:space="preserve"> website and videogames)</w:t>
            </w:r>
          </w:p>
        </w:tc>
      </w:tr>
      <w:tr w:rsidR="00174698" w:rsidRPr="005E1447" w:rsidTr="00104568">
        <w:tc>
          <w:tcPr>
            <w:tcW w:w="1978" w:type="dxa"/>
            <w:tcBorders>
              <w:top w:val="single" w:sz="8" w:space="0" w:color="00FF00"/>
              <w:left w:val="single" w:sz="8" w:space="0" w:color="00FF00"/>
              <w:bottom w:val="single" w:sz="8" w:space="0" w:color="00FF00"/>
              <w:right w:val="single" w:sz="8" w:space="0" w:color="00FF00"/>
            </w:tcBorders>
          </w:tcPr>
          <w:p w:rsidR="00174698" w:rsidRPr="002422C4" w:rsidRDefault="00174698" w:rsidP="00174698">
            <w:pPr>
              <w:pStyle w:val="TextNormalintable"/>
              <w:ind w:left="0"/>
              <w:jc w:val="center"/>
              <w:rPr>
                <w:rFonts w:ascii="Calibri" w:hAnsi="Calibri" w:cs="Calibri"/>
                <w:b/>
                <w:sz w:val="22"/>
              </w:rPr>
            </w:pPr>
          </w:p>
          <w:p w:rsidR="00174698" w:rsidRPr="002422C4" w:rsidRDefault="00174698" w:rsidP="00174698">
            <w:pPr>
              <w:pStyle w:val="TextNormalintable"/>
              <w:ind w:left="0"/>
              <w:jc w:val="center"/>
              <w:rPr>
                <w:rFonts w:ascii="Calibri" w:eastAsia="Arial Unicode MS" w:hAnsi="Calibri" w:cs="Calibri"/>
                <w:b/>
                <w:color w:val="00B050"/>
              </w:rPr>
            </w:pPr>
            <w:r w:rsidRPr="002422C4">
              <w:rPr>
                <w:rFonts w:ascii="Calibri" w:hAnsi="Calibri" w:cs="Calibri"/>
                <w:b/>
                <w:sz w:val="22"/>
              </w:rPr>
              <w:lastRenderedPageBreak/>
              <w:t>LO</w:t>
            </w:r>
            <w:r w:rsidR="0003606B" w:rsidRPr="002422C4">
              <w:rPr>
                <w:rFonts w:ascii="Calibri" w:hAnsi="Calibri" w:cs="Calibri"/>
                <w:b/>
                <w:sz w:val="22"/>
              </w:rPr>
              <w:t xml:space="preserve"> </w:t>
            </w:r>
            <w:r w:rsidRPr="002422C4">
              <w:rPr>
                <w:rFonts w:ascii="Calibri" w:hAnsi="Calibri" w:cs="Calibri"/>
                <w:b/>
                <w:sz w:val="22"/>
              </w:rPr>
              <w:t>2</w:t>
            </w:r>
          </w:p>
          <w:p w:rsidR="00174698" w:rsidRPr="002422C4" w:rsidRDefault="00174698" w:rsidP="0017469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lastRenderedPageBreak/>
              <w:t>To identify the content of video games to ca</w:t>
            </w:r>
            <w:r w:rsidR="000245B5">
              <w:rPr>
                <w:rFonts w:ascii="Calibri" w:hAnsi="Calibri" w:cs="Calibri"/>
              </w:rPr>
              <w:t>tch</w:t>
            </w:r>
            <w:r w:rsidRPr="002422C4">
              <w:rPr>
                <w:rFonts w:ascii="Calibri" w:hAnsi="Calibri" w:cs="Calibri"/>
              </w:rPr>
              <w:t xml:space="preserve"> the attention of the public</w:t>
            </w:r>
          </w:p>
          <w:p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lastRenderedPageBreak/>
              <w:t>To be able to write a clear headline, introductory paragraph, body of the release and final paragraph</w:t>
            </w:r>
          </w:p>
          <w:p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Being personal, genuine, br</w:t>
            </w:r>
            <w:r w:rsidR="00F048AF">
              <w:rPr>
                <w:rFonts w:ascii="Calibri" w:hAnsi="Calibri" w:cs="Calibri"/>
              </w:rPr>
              <w:t>ief and finding a hook to catch</w:t>
            </w:r>
            <w:r w:rsidRPr="002422C4">
              <w:rPr>
                <w:rFonts w:ascii="Calibri" w:hAnsi="Calibri" w:cs="Calibri"/>
              </w:rPr>
              <w:t xml:space="preserve"> </w:t>
            </w:r>
            <w:r w:rsidR="008A4861" w:rsidRPr="002422C4">
              <w:rPr>
                <w:rFonts w:ascii="Calibri" w:hAnsi="Calibri" w:cs="Calibri"/>
              </w:rPr>
              <w:t xml:space="preserve">the attention of the audience </w:t>
            </w:r>
          </w:p>
        </w:tc>
      </w:tr>
      <w:tr w:rsidR="00174698" w:rsidRPr="005E1447" w:rsidTr="00104568">
        <w:tc>
          <w:tcPr>
            <w:tcW w:w="1978" w:type="dxa"/>
            <w:tcBorders>
              <w:top w:val="single" w:sz="8" w:space="0" w:color="00FF00"/>
              <w:left w:val="single" w:sz="8" w:space="0" w:color="00FF00"/>
              <w:bottom w:val="single" w:sz="8" w:space="0" w:color="00FF00"/>
              <w:right w:val="single" w:sz="8" w:space="0" w:color="00FF00"/>
            </w:tcBorders>
          </w:tcPr>
          <w:p w:rsidR="00174698" w:rsidRPr="002422C4" w:rsidRDefault="00174698" w:rsidP="00174698">
            <w:pPr>
              <w:pStyle w:val="TextNormalintable"/>
              <w:ind w:left="0"/>
              <w:rPr>
                <w:rFonts w:ascii="Calibri" w:eastAsia="Arial Unicode MS" w:hAnsi="Calibri" w:cs="Calibri"/>
              </w:rPr>
            </w:pPr>
          </w:p>
          <w:p w:rsidR="00174698" w:rsidRPr="002422C4" w:rsidRDefault="00174698" w:rsidP="00174698">
            <w:pPr>
              <w:pStyle w:val="TextNormalintable"/>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3</w:t>
            </w:r>
          </w:p>
          <w:p w:rsidR="00174698" w:rsidRPr="002422C4" w:rsidRDefault="00174698" w:rsidP="0017469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rsidR="00174698" w:rsidRPr="002422C4" w:rsidRDefault="00174698" w:rsidP="008A4861">
            <w:pPr>
              <w:widowControl w:val="0"/>
              <w:numPr>
                <w:ilvl w:val="0"/>
                <w:numId w:val="6"/>
              </w:numPr>
              <w:tabs>
                <w:tab w:val="left" w:pos="220"/>
                <w:tab w:val="left" w:pos="720"/>
              </w:tabs>
              <w:autoSpaceDE w:val="0"/>
              <w:autoSpaceDN w:val="0"/>
              <w:adjustRightInd w:val="0"/>
              <w:spacing w:after="240" w:line="240" w:lineRule="auto"/>
              <w:rPr>
                <w:rFonts w:ascii="Calibri" w:hAnsi="Calibri" w:cs="Calibri"/>
                <w:sz w:val="20"/>
                <w:szCs w:val="20"/>
                <w:lang w:val="en-US"/>
              </w:rPr>
            </w:pPr>
            <w:r w:rsidRPr="002422C4">
              <w:rPr>
                <w:rFonts w:ascii="Calibri" w:hAnsi="Calibri" w:cs="Calibri"/>
                <w:sz w:val="20"/>
                <w:szCs w:val="20"/>
                <w:lang w:val="en-GB"/>
              </w:rPr>
              <w:t>To create social accounts and start posti</w:t>
            </w:r>
            <w:r w:rsidR="008A4861" w:rsidRPr="002422C4">
              <w:rPr>
                <w:rFonts w:ascii="Calibri" w:hAnsi="Calibri" w:cs="Calibri"/>
                <w:sz w:val="20"/>
                <w:szCs w:val="20"/>
                <w:lang w:val="en-GB"/>
              </w:rPr>
              <w:t>ng updates about the videogames</w:t>
            </w:r>
          </w:p>
          <w:p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 xml:space="preserve">To send the press release to the media and add the demo, some gadgets and additional </w:t>
            </w:r>
            <w:r w:rsidR="00F048AF" w:rsidRPr="002422C4">
              <w:rPr>
                <w:rFonts w:ascii="Calibri" w:hAnsi="Calibri" w:cs="Calibri"/>
              </w:rPr>
              <w:t>information</w:t>
            </w:r>
            <w:r w:rsidR="008A4861" w:rsidRPr="002422C4">
              <w:rPr>
                <w:rFonts w:ascii="Calibri" w:hAnsi="Calibri" w:cs="Calibri"/>
              </w:rPr>
              <w:t xml:space="preserve"> about the videogame</w:t>
            </w:r>
          </w:p>
          <w:p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To send selected message to the press by telephone, ma</w:t>
            </w:r>
            <w:r w:rsidR="008A4861" w:rsidRPr="002422C4">
              <w:rPr>
                <w:rFonts w:ascii="Calibri" w:hAnsi="Calibri" w:cs="Calibri"/>
              </w:rPr>
              <w:t>il, social, web applications</w:t>
            </w:r>
          </w:p>
        </w:tc>
      </w:tr>
      <w:tr w:rsidR="00174698" w:rsidRPr="005E1447" w:rsidTr="00104568">
        <w:tc>
          <w:tcPr>
            <w:tcW w:w="1978" w:type="dxa"/>
            <w:tcBorders>
              <w:top w:val="single" w:sz="8" w:space="0" w:color="00FF00"/>
              <w:left w:val="single" w:sz="8" w:space="0" w:color="00FF00"/>
              <w:bottom w:val="single" w:sz="8" w:space="0" w:color="00FF00"/>
              <w:right w:val="single" w:sz="8" w:space="0" w:color="00FF00"/>
            </w:tcBorders>
          </w:tcPr>
          <w:p w:rsidR="00174698" w:rsidRPr="002422C4" w:rsidRDefault="00174698" w:rsidP="00174698">
            <w:pPr>
              <w:pStyle w:val="TextNormalintable"/>
              <w:ind w:left="0"/>
              <w:rPr>
                <w:rFonts w:ascii="Calibri" w:eastAsia="Arial Unicode MS" w:hAnsi="Calibri" w:cs="Calibri"/>
              </w:rPr>
            </w:pPr>
          </w:p>
          <w:p w:rsidR="00174698" w:rsidRPr="002422C4" w:rsidRDefault="00174698" w:rsidP="00174698">
            <w:pPr>
              <w:pStyle w:val="TextNormalintable"/>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4</w:t>
            </w:r>
          </w:p>
          <w:p w:rsidR="00174698" w:rsidRPr="002422C4" w:rsidRDefault="00174698" w:rsidP="0017469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To share blog posts, streaming sessions, screenshots, and more</w:t>
            </w:r>
          </w:p>
          <w:p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Offer to answer questions if writers have any, and</w:t>
            </w:r>
            <w:r w:rsidR="008A4861" w:rsidRPr="002422C4">
              <w:rPr>
                <w:rFonts w:ascii="Calibri" w:hAnsi="Calibri" w:cs="Calibri"/>
              </w:rPr>
              <w:t xml:space="preserve"> be quick to respond</w:t>
            </w:r>
          </w:p>
        </w:tc>
      </w:tr>
      <w:tr w:rsidR="00174698" w:rsidRPr="005E1447" w:rsidTr="00104568">
        <w:trPr>
          <w:trHeight w:val="583"/>
        </w:trPr>
        <w:tc>
          <w:tcPr>
            <w:tcW w:w="1978" w:type="dxa"/>
            <w:tcBorders>
              <w:top w:val="single" w:sz="8" w:space="0" w:color="00FF00"/>
              <w:left w:val="single" w:sz="8" w:space="0" w:color="00FF00"/>
              <w:bottom w:val="single" w:sz="8" w:space="0" w:color="00FF00"/>
              <w:right w:val="single" w:sz="8" w:space="0" w:color="00FF00"/>
            </w:tcBorders>
            <w:shd w:val="clear" w:color="auto" w:fill="000000" w:themeFill="text1"/>
            <w:vAlign w:val="center"/>
          </w:tcPr>
          <w:p w:rsidR="00174698" w:rsidRPr="002422C4" w:rsidRDefault="00174698" w:rsidP="00174698">
            <w:pPr>
              <w:pStyle w:val="TextNormalintable"/>
              <w:ind w:left="162"/>
              <w:jc w:val="both"/>
              <w:rPr>
                <w:rFonts w:ascii="Calibri" w:eastAsia="Arial Unicode MS" w:hAnsi="Calibri" w:cs="Calibri"/>
                <w:b/>
                <w:color w:val="00FF00"/>
                <w:sz w:val="24"/>
              </w:rPr>
            </w:pPr>
            <w:r w:rsidRPr="002422C4">
              <w:rPr>
                <w:rFonts w:ascii="Calibri" w:eastAsia="Arial Unicode MS" w:hAnsi="Calibri" w:cs="Calibri"/>
                <w:b/>
                <w:color w:val="00FF00"/>
                <w:sz w:val="24"/>
              </w:rPr>
              <w:t>Knowledge</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hemeFill="text1"/>
            <w:vAlign w:val="center"/>
          </w:tcPr>
          <w:p w:rsidR="00174698" w:rsidRPr="002422C4" w:rsidRDefault="00174698" w:rsidP="008A4861">
            <w:pPr>
              <w:pStyle w:val="TextNormalintable"/>
              <w:spacing w:line="240" w:lineRule="auto"/>
              <w:ind w:left="169"/>
              <w:jc w:val="both"/>
              <w:rPr>
                <w:rFonts w:ascii="Calibri" w:eastAsia="Arial Unicode MS" w:hAnsi="Calibri" w:cs="Calibri"/>
                <w:b/>
                <w:color w:val="00FF00"/>
                <w:sz w:val="24"/>
              </w:rPr>
            </w:pPr>
            <w:r w:rsidRPr="002422C4">
              <w:rPr>
                <w:rFonts w:ascii="Calibri" w:eastAsia="Arial Unicode MS" w:hAnsi="Calibri" w:cs="Calibri"/>
                <w:b/>
                <w:color w:val="00FF00"/>
                <w:sz w:val="24"/>
              </w:rPr>
              <w:t>After completing the unit, the student will:</w:t>
            </w:r>
          </w:p>
        </w:tc>
      </w:tr>
      <w:tr w:rsidR="008A4861" w:rsidRPr="005E1447" w:rsidTr="00104568">
        <w:trPr>
          <w:trHeight w:val="878"/>
        </w:trPr>
        <w:tc>
          <w:tcPr>
            <w:tcW w:w="1978" w:type="dxa"/>
            <w:tcBorders>
              <w:top w:val="single" w:sz="8" w:space="0" w:color="00FF00"/>
              <w:left w:val="single" w:sz="8" w:space="0" w:color="00FF00"/>
              <w:bottom w:val="single" w:sz="8" w:space="0" w:color="00FF00"/>
              <w:right w:val="single" w:sz="8" w:space="0" w:color="00FF00"/>
            </w:tcBorders>
          </w:tcPr>
          <w:p w:rsidR="008A4861" w:rsidRPr="002422C4" w:rsidRDefault="008A4861" w:rsidP="008A4861">
            <w:pPr>
              <w:pStyle w:val="TextNormalintable"/>
              <w:spacing w:line="240" w:lineRule="auto"/>
              <w:ind w:left="0"/>
              <w:rPr>
                <w:rFonts w:ascii="Calibri" w:eastAsia="Arial Unicode MS" w:hAnsi="Calibri" w:cs="Calibri"/>
              </w:rPr>
            </w:pPr>
            <w:r w:rsidRPr="002422C4">
              <w:rPr>
                <w:rFonts w:ascii="Calibri" w:eastAsia="Arial Unicode MS" w:hAnsi="Calibri" w:cs="Calibri"/>
              </w:rPr>
              <w:t xml:space="preserve">  </w:t>
            </w:r>
          </w:p>
          <w:p w:rsidR="008A4861" w:rsidRPr="002422C4" w:rsidRDefault="008A4861" w:rsidP="008A4861">
            <w:pPr>
              <w:pStyle w:val="TextNormalintable"/>
              <w:spacing w:line="240" w:lineRule="auto"/>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1</w:t>
            </w:r>
          </w:p>
          <w:p w:rsidR="008A4861" w:rsidRPr="002422C4" w:rsidRDefault="008A4861" w:rsidP="008A4861">
            <w:pPr>
              <w:pStyle w:val="TextNormalintable"/>
              <w:spacing w:line="240" w:lineRule="auto"/>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Identify the best way to realize a photo/video shooting</w:t>
            </w:r>
          </w:p>
          <w:p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Know the differences between different social media platforms</w:t>
            </w:r>
          </w:p>
          <w:p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Know which kind of media can better tell our project</w:t>
            </w:r>
          </w:p>
        </w:tc>
      </w:tr>
      <w:tr w:rsidR="008A4861" w:rsidRPr="005E1447" w:rsidTr="00104568">
        <w:trPr>
          <w:trHeight w:val="878"/>
        </w:trPr>
        <w:tc>
          <w:tcPr>
            <w:tcW w:w="1978" w:type="dxa"/>
            <w:tcBorders>
              <w:top w:val="single" w:sz="8" w:space="0" w:color="00FF00"/>
              <w:left w:val="single" w:sz="8" w:space="0" w:color="00FF00"/>
              <w:bottom w:val="single" w:sz="8" w:space="0" w:color="00FF00"/>
              <w:right w:val="single" w:sz="8" w:space="0" w:color="00FF00"/>
            </w:tcBorders>
          </w:tcPr>
          <w:p w:rsidR="008A4861" w:rsidRPr="002422C4" w:rsidRDefault="008A4861" w:rsidP="008A4861">
            <w:pPr>
              <w:pStyle w:val="TextNormalintable"/>
              <w:spacing w:line="240" w:lineRule="auto"/>
              <w:ind w:left="0"/>
              <w:jc w:val="center"/>
              <w:rPr>
                <w:rFonts w:ascii="Calibri" w:hAnsi="Calibri" w:cs="Calibri"/>
                <w:b/>
                <w:sz w:val="22"/>
              </w:rPr>
            </w:pPr>
          </w:p>
          <w:p w:rsidR="008A4861" w:rsidRPr="002422C4" w:rsidRDefault="008A4861" w:rsidP="008A4861">
            <w:pPr>
              <w:pStyle w:val="TextNormalintable"/>
              <w:spacing w:line="240" w:lineRule="auto"/>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2</w:t>
            </w:r>
          </w:p>
          <w:p w:rsidR="008A4861" w:rsidRPr="002422C4" w:rsidRDefault="008A4861" w:rsidP="008A4861">
            <w:pPr>
              <w:pStyle w:val="TextNormalintable"/>
              <w:spacing w:line="240" w:lineRule="auto"/>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Know the best way to ca</w:t>
            </w:r>
            <w:r w:rsidR="00F048AF">
              <w:rPr>
                <w:rFonts w:ascii="Calibri" w:hAnsi="Calibri" w:cs="Calibri"/>
              </w:rPr>
              <w:t>t</w:t>
            </w:r>
            <w:r w:rsidRPr="002422C4">
              <w:rPr>
                <w:rFonts w:ascii="Calibri" w:hAnsi="Calibri" w:cs="Calibri"/>
              </w:rPr>
              <w:t>ch the attention of the public in social press publishing</w:t>
            </w:r>
          </w:p>
          <w:p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 xml:space="preserve">Create an efficient and clear press release </w:t>
            </w:r>
          </w:p>
          <w:p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 xml:space="preserve">Know which kind of </w:t>
            </w:r>
            <w:proofErr w:type="spellStart"/>
            <w:r w:rsidRPr="002422C4">
              <w:rPr>
                <w:rFonts w:ascii="Calibri" w:hAnsi="Calibri" w:cs="Calibri"/>
              </w:rPr>
              <w:t>picht</w:t>
            </w:r>
            <w:proofErr w:type="spellEnd"/>
            <w:r w:rsidRPr="002422C4">
              <w:rPr>
                <w:rFonts w:ascii="Calibri" w:hAnsi="Calibri" w:cs="Calibri"/>
              </w:rPr>
              <w:t xml:space="preserve"> is better creating a press release</w:t>
            </w:r>
          </w:p>
        </w:tc>
      </w:tr>
      <w:tr w:rsidR="008A4861" w:rsidRPr="005E1447" w:rsidTr="00104568">
        <w:trPr>
          <w:trHeight w:val="878"/>
        </w:trPr>
        <w:tc>
          <w:tcPr>
            <w:tcW w:w="1978" w:type="dxa"/>
            <w:tcBorders>
              <w:top w:val="single" w:sz="8" w:space="0" w:color="00FF00"/>
              <w:left w:val="single" w:sz="8" w:space="0" w:color="00FF00"/>
              <w:bottom w:val="single" w:sz="8" w:space="0" w:color="00FF00"/>
              <w:right w:val="single" w:sz="8" w:space="0" w:color="00FF00"/>
            </w:tcBorders>
          </w:tcPr>
          <w:p w:rsidR="008A4861" w:rsidRPr="002422C4" w:rsidRDefault="008A4861" w:rsidP="008A4861">
            <w:pPr>
              <w:pStyle w:val="TextNormalintable"/>
              <w:spacing w:line="240" w:lineRule="auto"/>
              <w:ind w:left="0"/>
              <w:rPr>
                <w:rFonts w:ascii="Calibri" w:eastAsia="Arial Unicode MS" w:hAnsi="Calibri" w:cs="Calibri"/>
              </w:rPr>
            </w:pPr>
          </w:p>
          <w:p w:rsidR="008A4861" w:rsidRPr="002422C4" w:rsidRDefault="008A4861" w:rsidP="008A4861">
            <w:pPr>
              <w:pStyle w:val="TextNormalintable"/>
              <w:spacing w:line="240" w:lineRule="auto"/>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3</w:t>
            </w:r>
          </w:p>
          <w:p w:rsidR="008A4861" w:rsidRPr="002422C4" w:rsidRDefault="008A4861" w:rsidP="008A4861">
            <w:pPr>
              <w:pStyle w:val="TextNormalintable"/>
              <w:spacing w:line="240" w:lineRule="auto"/>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rsidR="008A4861" w:rsidRPr="002422C4" w:rsidRDefault="008A4861" w:rsidP="008A4861">
            <w:pPr>
              <w:widowControl w:val="0"/>
              <w:numPr>
                <w:ilvl w:val="0"/>
                <w:numId w:val="6"/>
              </w:numPr>
              <w:tabs>
                <w:tab w:val="left" w:pos="220"/>
                <w:tab w:val="left" w:pos="720"/>
              </w:tabs>
              <w:autoSpaceDE w:val="0"/>
              <w:autoSpaceDN w:val="0"/>
              <w:adjustRightInd w:val="0"/>
              <w:spacing w:after="240" w:line="240" w:lineRule="auto"/>
              <w:rPr>
                <w:rFonts w:ascii="Calibri" w:hAnsi="Calibri" w:cs="Calibri"/>
                <w:sz w:val="20"/>
                <w:szCs w:val="20"/>
                <w:lang w:val="en-US"/>
              </w:rPr>
            </w:pPr>
            <w:r w:rsidRPr="002422C4">
              <w:rPr>
                <w:rFonts w:ascii="Calibri" w:hAnsi="Calibri" w:cs="Calibri"/>
                <w:sz w:val="20"/>
                <w:szCs w:val="20"/>
                <w:lang w:val="en-GB"/>
              </w:rPr>
              <w:t>Use better social media accounts</w:t>
            </w:r>
          </w:p>
          <w:p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Create a press kit</w:t>
            </w:r>
          </w:p>
          <w:p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Use all the tools available for publication</w:t>
            </w:r>
          </w:p>
        </w:tc>
      </w:tr>
      <w:tr w:rsidR="008A4861" w:rsidRPr="005E1447" w:rsidTr="00104568">
        <w:trPr>
          <w:trHeight w:val="878"/>
        </w:trPr>
        <w:tc>
          <w:tcPr>
            <w:tcW w:w="1978" w:type="dxa"/>
            <w:tcBorders>
              <w:top w:val="single" w:sz="8" w:space="0" w:color="00FF00"/>
              <w:left w:val="single" w:sz="8" w:space="0" w:color="00FF00"/>
              <w:bottom w:val="single" w:sz="8" w:space="0" w:color="00FF00"/>
              <w:right w:val="single" w:sz="8" w:space="0" w:color="00FF00"/>
            </w:tcBorders>
          </w:tcPr>
          <w:p w:rsidR="008A4861" w:rsidRPr="002422C4" w:rsidRDefault="008A4861" w:rsidP="008A4861">
            <w:pPr>
              <w:pStyle w:val="TextNormalintable"/>
              <w:spacing w:line="240" w:lineRule="auto"/>
              <w:ind w:left="0"/>
              <w:rPr>
                <w:rFonts w:ascii="Calibri" w:eastAsia="Arial Unicode MS" w:hAnsi="Calibri" w:cs="Calibri"/>
              </w:rPr>
            </w:pPr>
          </w:p>
          <w:p w:rsidR="008A4861" w:rsidRPr="002422C4" w:rsidRDefault="008A4861" w:rsidP="008A4861">
            <w:pPr>
              <w:pStyle w:val="TextNormalintable"/>
              <w:spacing w:line="240" w:lineRule="auto"/>
              <w:ind w:left="0"/>
              <w:jc w:val="center"/>
              <w:rPr>
                <w:rFonts w:ascii="Calibri" w:eastAsia="Arial Unicode MS" w:hAnsi="Calibri" w:cs="Calibri"/>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4</w:t>
            </w:r>
          </w:p>
        </w:tc>
        <w:tc>
          <w:tcPr>
            <w:tcW w:w="12217" w:type="dxa"/>
            <w:tcBorders>
              <w:top w:val="single" w:sz="8" w:space="0" w:color="00FF00"/>
              <w:left w:val="single" w:sz="8" w:space="0" w:color="00FF00"/>
              <w:bottom w:val="single" w:sz="8" w:space="0" w:color="00FF00"/>
              <w:right w:val="single" w:sz="8" w:space="0" w:color="00FF00"/>
            </w:tcBorders>
          </w:tcPr>
          <w:p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Learn new techniques of communication and write comprehensible and engaging texts on the web</w:t>
            </w:r>
          </w:p>
          <w:p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 xml:space="preserve">Learn to manage the relationship with users </w:t>
            </w:r>
          </w:p>
        </w:tc>
      </w:tr>
    </w:tbl>
    <w:p w:rsidR="00634853" w:rsidRPr="002422C4" w:rsidRDefault="00634853" w:rsidP="00627BD6">
      <w:pPr>
        <w:pStyle w:val="berschrift2"/>
        <w:rPr>
          <w:rFonts w:ascii="Calibri" w:hAnsi="Calibri" w:cs="Calibri"/>
          <w:b/>
          <w:sz w:val="40"/>
          <w:szCs w:val="44"/>
        </w:rPr>
      </w:pPr>
      <w:r w:rsidRPr="002422C4">
        <w:rPr>
          <w:rFonts w:ascii="Calibri" w:hAnsi="Calibri" w:cs="Calibri"/>
          <w:sz w:val="4"/>
        </w:rPr>
        <w:br/>
      </w:r>
      <w:r w:rsidRPr="00627BD6">
        <w:rPr>
          <w:rFonts w:ascii="Arial" w:eastAsia="Cambria" w:hAnsi="Arial" w:cs="Helvetica"/>
          <w:b/>
          <w:bCs w:val="0"/>
          <w:color w:val="auto"/>
          <w:sz w:val="28"/>
          <w:szCs w:val="28"/>
          <w:lang w:val="ca-ES"/>
        </w:rPr>
        <w:t>Assessment Criteria</w:t>
      </w:r>
    </w:p>
    <w:tbl>
      <w:tblPr>
        <w:tblStyle w:val="HelleListe-Akzent3"/>
        <w:tblW w:w="4887" w:type="pct"/>
        <w:tblInd w:w="108" w:type="dxa"/>
        <w:tblLook w:val="04A0" w:firstRow="1" w:lastRow="0" w:firstColumn="1" w:lastColumn="0" w:noHBand="0" w:noVBand="1"/>
      </w:tblPr>
      <w:tblGrid>
        <w:gridCol w:w="895"/>
        <w:gridCol w:w="6356"/>
        <w:gridCol w:w="6693"/>
      </w:tblGrid>
      <w:tr w:rsidR="00634853" w:rsidRPr="002422C4" w:rsidTr="00836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tcBorders>
              <w:bottom w:val="single" w:sz="8" w:space="0" w:color="00FF00"/>
              <w:right w:val="single" w:sz="8" w:space="0" w:color="A5A5A5" w:themeColor="accent3"/>
            </w:tcBorders>
            <w:shd w:val="clear" w:color="auto" w:fill="000000" w:themeFill="text1"/>
          </w:tcPr>
          <w:p w:rsidR="00634853" w:rsidRPr="002422C4" w:rsidRDefault="00634853" w:rsidP="00104568">
            <w:pPr>
              <w:pStyle w:val="TextNormalTitleintable"/>
              <w:rPr>
                <w:rFonts w:ascii="Calibri" w:eastAsia="Arial Unicode MS" w:hAnsi="Calibri" w:cs="Calibri"/>
                <w:b/>
                <w:color w:val="00FF00"/>
                <w:sz w:val="24"/>
              </w:rPr>
            </w:pPr>
            <w:r w:rsidRPr="002422C4">
              <w:rPr>
                <w:rFonts w:ascii="Calibri" w:eastAsia="Arial Unicode MS" w:hAnsi="Calibri" w:cs="Calibri"/>
                <w:b/>
                <w:color w:val="00FF00"/>
                <w:sz w:val="24"/>
              </w:rPr>
              <w:t>LO s’</w:t>
            </w:r>
          </w:p>
        </w:tc>
        <w:tc>
          <w:tcPr>
            <w:tcW w:w="2279" w:type="pct"/>
            <w:tcBorders>
              <w:top w:val="single" w:sz="8" w:space="0" w:color="A5A5A5" w:themeColor="accent3"/>
              <w:left w:val="single" w:sz="8" w:space="0" w:color="A5A5A5" w:themeColor="accent3"/>
              <w:bottom w:val="single" w:sz="8" w:space="0" w:color="00FF00"/>
              <w:right w:val="single" w:sz="8" w:space="0" w:color="A5A5A5" w:themeColor="accent3"/>
            </w:tcBorders>
            <w:shd w:val="clear" w:color="auto" w:fill="000000" w:themeFill="text1"/>
          </w:tcPr>
          <w:p w:rsidR="00634853" w:rsidRPr="002422C4" w:rsidRDefault="00634853" w:rsidP="00104568">
            <w:pPr>
              <w:pStyle w:val="TextNormalTitleintable"/>
              <w:cnfStyle w:val="100000000000" w:firstRow="1" w:lastRow="0" w:firstColumn="0" w:lastColumn="0" w:oddVBand="0" w:evenVBand="0" w:oddHBand="0" w:evenHBand="0" w:firstRowFirstColumn="0" w:firstRowLastColumn="0" w:lastRowFirstColumn="0" w:lastRowLastColumn="0"/>
              <w:rPr>
                <w:rFonts w:ascii="Calibri" w:eastAsia="Arial Unicode MS" w:hAnsi="Calibri" w:cs="Calibri"/>
                <w:b/>
                <w:color w:val="00FF00"/>
                <w:sz w:val="24"/>
              </w:rPr>
            </w:pPr>
            <w:r w:rsidRPr="002422C4">
              <w:rPr>
                <w:rFonts w:ascii="Calibri" w:eastAsia="Arial Unicode MS" w:hAnsi="Calibri" w:cs="Calibri"/>
                <w:b/>
                <w:color w:val="00FF00"/>
                <w:sz w:val="24"/>
              </w:rPr>
              <w:t>Knowledge</w:t>
            </w:r>
          </w:p>
        </w:tc>
        <w:tc>
          <w:tcPr>
            <w:tcW w:w="2400" w:type="pct"/>
            <w:tcBorders>
              <w:top w:val="single" w:sz="8" w:space="0" w:color="A5A5A5" w:themeColor="accent3"/>
              <w:left w:val="single" w:sz="8" w:space="0" w:color="A5A5A5" w:themeColor="accent3"/>
              <w:bottom w:val="single" w:sz="8" w:space="0" w:color="00FF00"/>
            </w:tcBorders>
            <w:shd w:val="clear" w:color="auto" w:fill="000000" w:themeFill="text1"/>
          </w:tcPr>
          <w:p w:rsidR="00634853" w:rsidRPr="002422C4" w:rsidRDefault="00634853" w:rsidP="00104568">
            <w:pPr>
              <w:pStyle w:val="TextNormalTitleintable"/>
              <w:cnfStyle w:val="100000000000" w:firstRow="1" w:lastRow="0" w:firstColumn="0" w:lastColumn="0" w:oddVBand="0" w:evenVBand="0" w:oddHBand="0" w:evenHBand="0" w:firstRowFirstColumn="0" w:firstRowLastColumn="0" w:lastRowFirstColumn="0" w:lastRowLastColumn="0"/>
              <w:rPr>
                <w:rFonts w:ascii="Calibri" w:eastAsia="Arial Unicode MS" w:hAnsi="Calibri" w:cs="Calibri"/>
                <w:b/>
                <w:color w:val="00FF00"/>
                <w:sz w:val="24"/>
              </w:rPr>
            </w:pPr>
            <w:r w:rsidRPr="002422C4">
              <w:rPr>
                <w:rFonts w:ascii="Calibri" w:eastAsia="Arial Unicode MS" w:hAnsi="Calibri" w:cs="Calibri"/>
                <w:b/>
                <w:color w:val="00FF00"/>
                <w:sz w:val="24"/>
              </w:rPr>
              <w:t>Application</w:t>
            </w:r>
          </w:p>
        </w:tc>
      </w:tr>
      <w:tr w:rsidR="00634853" w:rsidRPr="005E1447" w:rsidTr="00836451">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21"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CC168D">
            <w:pPr>
              <w:pStyle w:val="TextNormalintable"/>
              <w:spacing w:line="240" w:lineRule="auto"/>
              <w:ind w:left="0"/>
              <w:jc w:val="center"/>
              <w:rPr>
                <w:rFonts w:ascii="Calibri" w:hAnsi="Calibri" w:cs="Calibri"/>
                <w:sz w:val="22"/>
              </w:rPr>
            </w:pPr>
            <w:r w:rsidRPr="002422C4">
              <w:rPr>
                <w:rFonts w:ascii="Calibri" w:hAnsi="Calibri" w:cs="Calibri"/>
                <w:sz w:val="22"/>
              </w:rPr>
              <w:t>LO</w:t>
            </w:r>
            <w:r w:rsidR="0003606B" w:rsidRPr="002422C4">
              <w:rPr>
                <w:rFonts w:ascii="Calibri" w:hAnsi="Calibri" w:cs="Calibri"/>
                <w:sz w:val="22"/>
              </w:rPr>
              <w:t xml:space="preserve"> </w:t>
            </w:r>
            <w:r w:rsidRPr="002422C4">
              <w:rPr>
                <w:rFonts w:ascii="Calibri" w:hAnsi="Calibri" w:cs="Calibri"/>
                <w:sz w:val="22"/>
              </w:rPr>
              <w:t>1</w:t>
            </w:r>
          </w:p>
        </w:tc>
        <w:tc>
          <w:tcPr>
            <w:tcW w:w="2279" w:type="pct"/>
            <w:tcBorders>
              <w:top w:val="single" w:sz="8" w:space="0" w:color="00FF00"/>
              <w:left w:val="single" w:sz="8" w:space="0" w:color="00FF00"/>
              <w:bottom w:val="single" w:sz="8" w:space="0" w:color="00FF00"/>
              <w:right w:val="single" w:sz="8" w:space="0" w:color="00FF00"/>
            </w:tcBorders>
            <w:vAlign w:val="center"/>
          </w:tcPr>
          <w:p w:rsidR="00634853" w:rsidRPr="00546F99" w:rsidRDefault="00634853" w:rsidP="00CC168D">
            <w:pPr>
              <w:pStyle w:val="TextNormalintable"/>
              <w:ind w:left="0"/>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2422C4">
              <w:rPr>
                <w:rFonts w:ascii="Calibri" w:hAnsi="Calibri" w:cs="Calibri"/>
                <w:sz w:val="20"/>
              </w:rPr>
              <w:t xml:space="preserve">How should a pre-press work </w:t>
            </w:r>
          </w:p>
        </w:tc>
        <w:tc>
          <w:tcPr>
            <w:tcW w:w="2400" w:type="pct"/>
            <w:tcBorders>
              <w:top w:val="single" w:sz="8" w:space="0" w:color="00FF00"/>
              <w:left w:val="single" w:sz="8" w:space="0" w:color="00FF00"/>
              <w:bottom w:val="single" w:sz="8" w:space="0" w:color="00FF00"/>
              <w:right w:val="single" w:sz="8" w:space="0" w:color="00FF00"/>
            </w:tcBorders>
            <w:vAlign w:val="center"/>
          </w:tcPr>
          <w:p w:rsidR="00634853" w:rsidRPr="00546F99" w:rsidRDefault="00634853" w:rsidP="00104568">
            <w:pPr>
              <w:pStyle w:val="TextNormalintable"/>
              <w:ind w:left="0"/>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546F99">
              <w:rPr>
                <w:rFonts w:ascii="Calibri" w:hAnsi="Calibri" w:cs="Calibri"/>
                <w:sz w:val="20"/>
              </w:rPr>
              <w:t>Write a short pre-press example</w:t>
            </w:r>
          </w:p>
        </w:tc>
      </w:tr>
      <w:tr w:rsidR="00634853" w:rsidRPr="005E1447" w:rsidTr="00836451">
        <w:trPr>
          <w:trHeight w:val="544"/>
        </w:trPr>
        <w:tc>
          <w:tcPr>
            <w:cnfStyle w:val="001000000000" w:firstRow="0" w:lastRow="0" w:firstColumn="1" w:lastColumn="0" w:oddVBand="0" w:evenVBand="0" w:oddHBand="0" w:evenHBand="0" w:firstRowFirstColumn="0" w:firstRowLastColumn="0" w:lastRowFirstColumn="0" w:lastRowLastColumn="0"/>
            <w:tcW w:w="321"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CC168D">
            <w:pPr>
              <w:pStyle w:val="TextNormalintable"/>
              <w:spacing w:line="240" w:lineRule="auto"/>
              <w:ind w:left="0"/>
              <w:jc w:val="center"/>
              <w:rPr>
                <w:rFonts w:ascii="Calibri" w:hAnsi="Calibri" w:cs="Calibri"/>
                <w:sz w:val="22"/>
              </w:rPr>
            </w:pPr>
            <w:r w:rsidRPr="002422C4">
              <w:rPr>
                <w:rFonts w:ascii="Calibri" w:hAnsi="Calibri" w:cs="Calibri"/>
                <w:sz w:val="22"/>
              </w:rPr>
              <w:t>LO</w:t>
            </w:r>
            <w:r w:rsidR="0003606B" w:rsidRPr="002422C4">
              <w:rPr>
                <w:rFonts w:ascii="Calibri" w:hAnsi="Calibri" w:cs="Calibri"/>
                <w:sz w:val="22"/>
              </w:rPr>
              <w:t xml:space="preserve"> </w:t>
            </w:r>
            <w:r w:rsidRPr="002422C4">
              <w:rPr>
                <w:rFonts w:ascii="Calibri" w:hAnsi="Calibri" w:cs="Calibri"/>
                <w:sz w:val="22"/>
              </w:rPr>
              <w:t>2</w:t>
            </w:r>
          </w:p>
        </w:tc>
        <w:tc>
          <w:tcPr>
            <w:tcW w:w="2279" w:type="pct"/>
            <w:tcBorders>
              <w:top w:val="single" w:sz="8" w:space="0" w:color="00FF00"/>
              <w:left w:val="single" w:sz="8" w:space="0" w:color="00FF00"/>
              <w:bottom w:val="single" w:sz="8" w:space="0" w:color="00FF00"/>
              <w:right w:val="single" w:sz="8" w:space="0" w:color="00FF00"/>
            </w:tcBorders>
            <w:vAlign w:val="center"/>
          </w:tcPr>
          <w:p w:rsidR="00634853" w:rsidRPr="00546F99" w:rsidRDefault="00634853" w:rsidP="00546F99">
            <w:pPr>
              <w:pStyle w:val="TextNormalintable"/>
              <w:ind w:left="0"/>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546F99">
              <w:rPr>
                <w:rFonts w:ascii="Calibri" w:hAnsi="Calibri" w:cs="Calibri"/>
                <w:sz w:val="20"/>
              </w:rPr>
              <w:t xml:space="preserve">How should a press release work </w:t>
            </w:r>
          </w:p>
        </w:tc>
        <w:tc>
          <w:tcPr>
            <w:tcW w:w="2400" w:type="pct"/>
            <w:tcBorders>
              <w:top w:val="single" w:sz="8" w:space="0" w:color="00FF00"/>
              <w:left w:val="single" w:sz="8" w:space="0" w:color="00FF00"/>
              <w:bottom w:val="single" w:sz="8" w:space="0" w:color="00FF00"/>
              <w:right w:val="single" w:sz="8" w:space="0" w:color="00FF00"/>
            </w:tcBorders>
            <w:vAlign w:val="center"/>
          </w:tcPr>
          <w:p w:rsidR="00634853" w:rsidRPr="00546F99" w:rsidRDefault="00634853" w:rsidP="00546F99">
            <w:pPr>
              <w:pStyle w:val="TextNormalintable"/>
              <w:ind w:left="0"/>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546F99">
              <w:rPr>
                <w:rFonts w:ascii="Calibri" w:hAnsi="Calibri" w:cs="Calibri"/>
                <w:sz w:val="20"/>
              </w:rPr>
              <w:t xml:space="preserve">Create a press release structure </w:t>
            </w:r>
          </w:p>
        </w:tc>
      </w:tr>
      <w:tr w:rsidR="00634853" w:rsidRPr="005E1447" w:rsidTr="00836451">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1"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CC168D">
            <w:pPr>
              <w:pStyle w:val="TextNormalintable"/>
              <w:spacing w:line="240" w:lineRule="auto"/>
              <w:ind w:left="0"/>
              <w:jc w:val="center"/>
              <w:rPr>
                <w:rFonts w:ascii="Calibri" w:hAnsi="Calibri" w:cs="Calibri"/>
                <w:sz w:val="22"/>
              </w:rPr>
            </w:pPr>
            <w:r w:rsidRPr="002422C4">
              <w:rPr>
                <w:rFonts w:ascii="Calibri" w:hAnsi="Calibri" w:cs="Calibri"/>
                <w:sz w:val="22"/>
              </w:rPr>
              <w:t>LO</w:t>
            </w:r>
            <w:r w:rsidR="0003606B" w:rsidRPr="002422C4">
              <w:rPr>
                <w:rFonts w:ascii="Calibri" w:hAnsi="Calibri" w:cs="Calibri"/>
                <w:sz w:val="22"/>
              </w:rPr>
              <w:t xml:space="preserve"> </w:t>
            </w:r>
            <w:r w:rsidRPr="002422C4">
              <w:rPr>
                <w:rFonts w:ascii="Calibri" w:hAnsi="Calibri" w:cs="Calibri"/>
                <w:sz w:val="22"/>
              </w:rPr>
              <w:t>3</w:t>
            </w:r>
          </w:p>
        </w:tc>
        <w:tc>
          <w:tcPr>
            <w:tcW w:w="2279" w:type="pct"/>
            <w:tcBorders>
              <w:top w:val="single" w:sz="8" w:space="0" w:color="00FF00"/>
              <w:left w:val="single" w:sz="8" w:space="0" w:color="00FF00"/>
              <w:bottom w:val="single" w:sz="8" w:space="0" w:color="00FF00"/>
              <w:right w:val="single" w:sz="8" w:space="0" w:color="00FF00"/>
            </w:tcBorders>
            <w:vAlign w:val="center"/>
          </w:tcPr>
          <w:p w:rsidR="00634853" w:rsidRPr="00546F99" w:rsidRDefault="00634853" w:rsidP="00104568">
            <w:pPr>
              <w:pStyle w:val="TextNormalintable"/>
              <w:ind w:left="0"/>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2422C4">
              <w:rPr>
                <w:rFonts w:ascii="Calibri" w:hAnsi="Calibri" w:cs="Calibri"/>
                <w:sz w:val="20"/>
              </w:rPr>
              <w:t>How should a press release launch strategy work</w:t>
            </w:r>
          </w:p>
        </w:tc>
        <w:tc>
          <w:tcPr>
            <w:tcW w:w="2400" w:type="pct"/>
            <w:tcBorders>
              <w:top w:val="single" w:sz="8" w:space="0" w:color="00FF00"/>
              <w:left w:val="single" w:sz="8" w:space="0" w:color="00FF00"/>
              <w:bottom w:val="single" w:sz="8" w:space="0" w:color="00FF00"/>
              <w:right w:val="single" w:sz="8" w:space="0" w:color="00FF00"/>
            </w:tcBorders>
            <w:vAlign w:val="center"/>
          </w:tcPr>
          <w:p w:rsidR="00634853" w:rsidRPr="00546F99" w:rsidRDefault="00634853" w:rsidP="00104568">
            <w:pPr>
              <w:pStyle w:val="TextNormalintable"/>
              <w:ind w:left="0"/>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546F99">
              <w:rPr>
                <w:rFonts w:ascii="Calibri" w:hAnsi="Calibri" w:cs="Calibri"/>
                <w:sz w:val="20"/>
              </w:rPr>
              <w:t xml:space="preserve">Write a short paragraph about creation of a press kit and image the way to share it </w:t>
            </w:r>
          </w:p>
        </w:tc>
      </w:tr>
      <w:tr w:rsidR="00634853" w:rsidRPr="005E1447" w:rsidTr="00836451">
        <w:trPr>
          <w:trHeight w:val="370"/>
        </w:trPr>
        <w:tc>
          <w:tcPr>
            <w:cnfStyle w:val="001000000000" w:firstRow="0" w:lastRow="0" w:firstColumn="1" w:lastColumn="0" w:oddVBand="0" w:evenVBand="0" w:oddHBand="0" w:evenHBand="0" w:firstRowFirstColumn="0" w:firstRowLastColumn="0" w:lastRowFirstColumn="0" w:lastRowLastColumn="0"/>
            <w:tcW w:w="321" w:type="pct"/>
            <w:tcBorders>
              <w:top w:val="single" w:sz="8" w:space="0" w:color="00FF00"/>
              <w:left w:val="single" w:sz="8" w:space="0" w:color="00FF00"/>
              <w:bottom w:val="single" w:sz="8" w:space="0" w:color="00FF00"/>
              <w:right w:val="single" w:sz="8" w:space="0" w:color="00FF00"/>
            </w:tcBorders>
            <w:vAlign w:val="center"/>
          </w:tcPr>
          <w:p w:rsidR="00634853" w:rsidRPr="002422C4" w:rsidRDefault="00634853" w:rsidP="00CC168D">
            <w:pPr>
              <w:pStyle w:val="TextNormalintable"/>
              <w:spacing w:line="240" w:lineRule="auto"/>
              <w:ind w:left="0"/>
              <w:jc w:val="center"/>
              <w:rPr>
                <w:rFonts w:ascii="Calibri" w:hAnsi="Calibri" w:cs="Calibri"/>
                <w:sz w:val="22"/>
              </w:rPr>
            </w:pPr>
            <w:r w:rsidRPr="002422C4">
              <w:rPr>
                <w:rFonts w:ascii="Calibri" w:hAnsi="Calibri" w:cs="Calibri"/>
                <w:sz w:val="22"/>
              </w:rPr>
              <w:t>LO</w:t>
            </w:r>
            <w:r w:rsidR="0003606B" w:rsidRPr="002422C4">
              <w:rPr>
                <w:rFonts w:ascii="Calibri" w:hAnsi="Calibri" w:cs="Calibri"/>
                <w:sz w:val="22"/>
              </w:rPr>
              <w:t xml:space="preserve"> </w:t>
            </w:r>
            <w:r w:rsidRPr="002422C4">
              <w:rPr>
                <w:rFonts w:ascii="Calibri" w:hAnsi="Calibri" w:cs="Calibri"/>
                <w:sz w:val="22"/>
              </w:rPr>
              <w:t>4</w:t>
            </w:r>
          </w:p>
        </w:tc>
        <w:tc>
          <w:tcPr>
            <w:tcW w:w="2279" w:type="pct"/>
            <w:tcBorders>
              <w:top w:val="single" w:sz="8" w:space="0" w:color="00FF00"/>
              <w:left w:val="single" w:sz="8" w:space="0" w:color="00FF00"/>
              <w:bottom w:val="single" w:sz="8" w:space="0" w:color="00FF00"/>
              <w:right w:val="single" w:sz="8" w:space="0" w:color="00FF00"/>
            </w:tcBorders>
            <w:vAlign w:val="center"/>
          </w:tcPr>
          <w:p w:rsidR="00634853" w:rsidRPr="00546F99" w:rsidRDefault="00634853" w:rsidP="00104568">
            <w:pPr>
              <w:pStyle w:val="TextNormalintable"/>
              <w:ind w:left="0"/>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546F99">
              <w:rPr>
                <w:rFonts w:ascii="Calibri" w:hAnsi="Calibri" w:cs="Calibri"/>
                <w:sz w:val="20"/>
              </w:rPr>
              <w:t>How should media management work</w:t>
            </w:r>
          </w:p>
        </w:tc>
        <w:tc>
          <w:tcPr>
            <w:tcW w:w="2400" w:type="pct"/>
            <w:tcBorders>
              <w:top w:val="single" w:sz="8" w:space="0" w:color="00FF00"/>
              <w:left w:val="single" w:sz="8" w:space="0" w:color="00FF00"/>
              <w:bottom w:val="single" w:sz="8" w:space="0" w:color="00FF00"/>
              <w:right w:val="single" w:sz="8" w:space="0" w:color="00FF00"/>
            </w:tcBorders>
            <w:vAlign w:val="center"/>
          </w:tcPr>
          <w:p w:rsidR="00634853" w:rsidRPr="00546F99" w:rsidRDefault="00634853" w:rsidP="00104568">
            <w:pPr>
              <w:pStyle w:val="TextNormalintable"/>
              <w:ind w:left="0"/>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546F99">
              <w:rPr>
                <w:rFonts w:ascii="Calibri" w:hAnsi="Calibri" w:cs="Calibri"/>
                <w:sz w:val="20"/>
              </w:rPr>
              <w:t xml:space="preserve">Post a screenshot with a description. Reply to a comment by a user </w:t>
            </w:r>
          </w:p>
        </w:tc>
      </w:tr>
    </w:tbl>
    <w:p w:rsidR="00634853" w:rsidRPr="002422C4" w:rsidRDefault="00634853" w:rsidP="00634853">
      <w:pPr>
        <w:rPr>
          <w:rFonts w:ascii="Calibri" w:hAnsi="Calibri" w:cs="Calibri"/>
          <w:lang w:val="en-GB"/>
        </w:rPr>
      </w:pPr>
    </w:p>
    <w:p w:rsidR="002422C4" w:rsidRDefault="002422C4" w:rsidP="00634853">
      <w:pPr>
        <w:rPr>
          <w:rFonts w:ascii="Calibri" w:hAnsi="Calibri" w:cs="Calibri"/>
          <w:lang w:val="en-GB"/>
        </w:rPr>
      </w:pPr>
    </w:p>
    <w:p w:rsidR="002422C4" w:rsidRDefault="002422C4" w:rsidP="00634853">
      <w:pPr>
        <w:rPr>
          <w:rFonts w:ascii="Calibri" w:hAnsi="Calibri" w:cs="Calibri"/>
          <w:lang w:val="en-GB"/>
        </w:rPr>
      </w:pPr>
    </w:p>
    <w:p w:rsidR="002422C4" w:rsidRDefault="002422C4" w:rsidP="00634853">
      <w:pPr>
        <w:rPr>
          <w:rFonts w:ascii="Calibri" w:hAnsi="Calibri" w:cs="Calibri"/>
          <w:lang w:val="en-GB"/>
        </w:rPr>
      </w:pPr>
    </w:p>
    <w:p w:rsidR="002422C4" w:rsidRDefault="002422C4" w:rsidP="00634853">
      <w:pPr>
        <w:rPr>
          <w:rFonts w:ascii="Calibri" w:hAnsi="Calibri" w:cs="Calibri"/>
          <w:lang w:val="en-GB"/>
        </w:rPr>
      </w:pPr>
    </w:p>
    <w:p w:rsidR="002422C4" w:rsidRDefault="002422C4" w:rsidP="00634853">
      <w:pPr>
        <w:rPr>
          <w:rFonts w:ascii="Calibri" w:hAnsi="Calibri" w:cs="Calibri"/>
          <w:lang w:val="en-GB"/>
        </w:rPr>
      </w:pPr>
    </w:p>
    <w:p w:rsidR="002422C4" w:rsidRDefault="002422C4" w:rsidP="00634853">
      <w:pPr>
        <w:rPr>
          <w:rFonts w:ascii="Calibri" w:hAnsi="Calibri" w:cs="Calibri"/>
          <w:lang w:val="en-GB"/>
        </w:rPr>
      </w:pPr>
    </w:p>
    <w:p w:rsidR="002422C4" w:rsidRDefault="002422C4" w:rsidP="002422C4">
      <w:pPr>
        <w:autoSpaceDE w:val="0"/>
        <w:autoSpaceDN w:val="0"/>
        <w:adjustRightInd w:val="0"/>
        <w:jc w:val="center"/>
        <w:rPr>
          <w:rFonts w:ascii="Arial" w:hAnsi="Arial" w:cs="Arial"/>
          <w:sz w:val="18"/>
          <w:lang w:val="en-US"/>
        </w:rPr>
        <w:sectPr w:rsidR="002422C4" w:rsidSect="00634853">
          <w:headerReference w:type="default" r:id="rId19"/>
          <w:pgSz w:w="16838" w:h="11906" w:orient="landscape"/>
          <w:pgMar w:top="1418" w:right="1418" w:bottom="1418" w:left="1134" w:header="709" w:footer="709" w:gutter="0"/>
          <w:cols w:space="708"/>
          <w:docGrid w:linePitch="360"/>
        </w:sectPr>
      </w:pPr>
    </w:p>
    <w:p w:rsidR="002422C4" w:rsidRDefault="002422C4" w:rsidP="002422C4">
      <w:pPr>
        <w:autoSpaceDE w:val="0"/>
        <w:autoSpaceDN w:val="0"/>
        <w:adjustRightInd w:val="0"/>
        <w:jc w:val="center"/>
        <w:rPr>
          <w:rFonts w:ascii="Arial" w:hAnsi="Arial" w:cs="Arial"/>
          <w:sz w:val="18"/>
          <w:lang w:val="en-US"/>
        </w:rPr>
      </w:pPr>
    </w:p>
    <w:p w:rsidR="002422C4" w:rsidRDefault="002422C4" w:rsidP="002422C4">
      <w:pPr>
        <w:autoSpaceDE w:val="0"/>
        <w:autoSpaceDN w:val="0"/>
        <w:adjustRightInd w:val="0"/>
        <w:jc w:val="center"/>
        <w:rPr>
          <w:rFonts w:ascii="Arial" w:hAnsi="Arial" w:cs="Arial"/>
          <w:sz w:val="18"/>
          <w:lang w:val="en-US"/>
        </w:rPr>
      </w:pPr>
    </w:p>
    <w:p w:rsidR="002422C4" w:rsidRDefault="002422C4" w:rsidP="002422C4">
      <w:pPr>
        <w:autoSpaceDE w:val="0"/>
        <w:autoSpaceDN w:val="0"/>
        <w:adjustRightInd w:val="0"/>
        <w:jc w:val="center"/>
        <w:rPr>
          <w:rFonts w:ascii="Arial" w:hAnsi="Arial" w:cs="Arial"/>
          <w:sz w:val="18"/>
          <w:lang w:val="en-US"/>
        </w:rPr>
      </w:pPr>
    </w:p>
    <w:p w:rsidR="002422C4" w:rsidRDefault="002422C4" w:rsidP="002422C4">
      <w:pPr>
        <w:autoSpaceDE w:val="0"/>
        <w:autoSpaceDN w:val="0"/>
        <w:adjustRightInd w:val="0"/>
        <w:jc w:val="center"/>
        <w:rPr>
          <w:rFonts w:ascii="Arial" w:hAnsi="Arial" w:cs="Arial"/>
          <w:sz w:val="18"/>
          <w:lang w:val="en-US"/>
        </w:rPr>
      </w:pPr>
    </w:p>
    <w:p w:rsidR="002422C4" w:rsidRDefault="002422C4" w:rsidP="002422C4">
      <w:pPr>
        <w:autoSpaceDE w:val="0"/>
        <w:autoSpaceDN w:val="0"/>
        <w:adjustRightInd w:val="0"/>
        <w:jc w:val="center"/>
        <w:rPr>
          <w:rFonts w:ascii="Arial" w:hAnsi="Arial" w:cs="Arial"/>
          <w:sz w:val="18"/>
          <w:lang w:val="en-US"/>
        </w:rPr>
      </w:pPr>
    </w:p>
    <w:p w:rsidR="002422C4" w:rsidRDefault="002422C4" w:rsidP="002422C4">
      <w:pPr>
        <w:autoSpaceDE w:val="0"/>
        <w:autoSpaceDN w:val="0"/>
        <w:adjustRightInd w:val="0"/>
        <w:jc w:val="center"/>
        <w:rPr>
          <w:rFonts w:ascii="Arial" w:hAnsi="Arial" w:cs="Arial"/>
          <w:sz w:val="18"/>
          <w:lang w:val="en-US"/>
        </w:rPr>
      </w:pPr>
    </w:p>
    <w:p w:rsidR="002422C4" w:rsidRDefault="002422C4" w:rsidP="002422C4">
      <w:pPr>
        <w:autoSpaceDE w:val="0"/>
        <w:autoSpaceDN w:val="0"/>
        <w:adjustRightInd w:val="0"/>
        <w:jc w:val="center"/>
        <w:rPr>
          <w:rFonts w:ascii="Arial" w:hAnsi="Arial" w:cs="Arial"/>
          <w:sz w:val="18"/>
          <w:lang w:val="en-US"/>
        </w:rPr>
      </w:pPr>
    </w:p>
    <w:p w:rsidR="002422C4" w:rsidRDefault="002422C4" w:rsidP="002422C4">
      <w:pPr>
        <w:autoSpaceDE w:val="0"/>
        <w:autoSpaceDN w:val="0"/>
        <w:adjustRightInd w:val="0"/>
        <w:jc w:val="center"/>
        <w:rPr>
          <w:rFonts w:ascii="Arial" w:hAnsi="Arial" w:cs="Arial"/>
          <w:sz w:val="18"/>
          <w:lang w:val="en-US"/>
        </w:rPr>
      </w:pPr>
    </w:p>
    <w:p w:rsidR="002422C4" w:rsidRPr="001D3A5B" w:rsidRDefault="002422C4" w:rsidP="002422C4">
      <w:pPr>
        <w:autoSpaceDE w:val="0"/>
        <w:autoSpaceDN w:val="0"/>
        <w:adjustRightInd w:val="0"/>
        <w:jc w:val="center"/>
        <w:rPr>
          <w:rFonts w:ascii="Arial" w:hAnsi="Arial" w:cs="Arial"/>
          <w:sz w:val="18"/>
          <w:lang w:val="en-US"/>
        </w:rPr>
      </w:pPr>
      <w:r w:rsidRPr="001D3A5B">
        <w:rPr>
          <w:rFonts w:ascii="Arial" w:hAnsi="Arial" w:cs="Arial"/>
          <w:sz w:val="18"/>
          <w:lang w:val="en-US"/>
        </w:rPr>
        <w:t>ERASMUS PLUS KA2 STRATEGIC PARTNERSHIPS</w:t>
      </w:r>
    </w:p>
    <w:p w:rsidR="002422C4" w:rsidRPr="001D3A5B" w:rsidRDefault="002422C4" w:rsidP="002422C4">
      <w:pPr>
        <w:autoSpaceDE w:val="0"/>
        <w:autoSpaceDN w:val="0"/>
        <w:adjustRightInd w:val="0"/>
        <w:jc w:val="center"/>
        <w:rPr>
          <w:rFonts w:ascii="Arial" w:hAnsi="Arial" w:cs="Arial"/>
          <w:sz w:val="18"/>
          <w:lang w:val="en-US"/>
        </w:rPr>
      </w:pPr>
      <w:r w:rsidRPr="001D3A5B">
        <w:rPr>
          <w:rFonts w:ascii="Arial" w:hAnsi="Arial" w:cs="Arial"/>
          <w:sz w:val="18"/>
          <w:lang w:val="en-US"/>
        </w:rPr>
        <w:t>Vocational Education and Training</w:t>
      </w:r>
    </w:p>
    <w:p w:rsidR="002422C4" w:rsidRPr="001D3A5B" w:rsidRDefault="002422C4" w:rsidP="002422C4">
      <w:pPr>
        <w:autoSpaceDE w:val="0"/>
        <w:autoSpaceDN w:val="0"/>
        <w:adjustRightInd w:val="0"/>
        <w:jc w:val="center"/>
        <w:rPr>
          <w:rFonts w:ascii="Arial" w:hAnsi="Arial" w:cs="Arial"/>
          <w:sz w:val="18"/>
          <w:lang w:val="en-US"/>
        </w:rPr>
      </w:pPr>
    </w:p>
    <w:p w:rsidR="002422C4" w:rsidRPr="001D3A5B" w:rsidRDefault="002422C4" w:rsidP="002422C4">
      <w:pPr>
        <w:autoSpaceDE w:val="0"/>
        <w:autoSpaceDN w:val="0"/>
        <w:adjustRightInd w:val="0"/>
        <w:jc w:val="center"/>
        <w:rPr>
          <w:rFonts w:ascii="Arial" w:hAnsi="Arial" w:cs="Arial"/>
          <w:sz w:val="18"/>
          <w:lang w:val="en-US"/>
        </w:rPr>
      </w:pPr>
    </w:p>
    <w:p w:rsidR="002422C4" w:rsidRPr="001D3A5B" w:rsidRDefault="002422C4" w:rsidP="002422C4">
      <w:pPr>
        <w:autoSpaceDE w:val="0"/>
        <w:autoSpaceDN w:val="0"/>
        <w:adjustRightInd w:val="0"/>
        <w:jc w:val="center"/>
        <w:rPr>
          <w:rFonts w:ascii="Arial" w:hAnsi="Arial" w:cs="Arial"/>
          <w:sz w:val="18"/>
          <w:lang w:val="en-US"/>
        </w:rPr>
      </w:pPr>
      <w:r w:rsidRPr="001D3A5B">
        <w:rPr>
          <w:rFonts w:ascii="Arial" w:hAnsi="Arial" w:cs="Arial"/>
          <w:sz w:val="18"/>
          <w:lang w:val="en-US"/>
        </w:rPr>
        <w:t>Grant Agreement No. 2015-1-ES01-KA202-016010</w:t>
      </w:r>
    </w:p>
    <w:p w:rsidR="002422C4" w:rsidRPr="001D3A5B" w:rsidRDefault="002422C4" w:rsidP="002422C4">
      <w:pPr>
        <w:autoSpaceDE w:val="0"/>
        <w:autoSpaceDN w:val="0"/>
        <w:adjustRightInd w:val="0"/>
        <w:jc w:val="center"/>
        <w:rPr>
          <w:rFonts w:ascii="Arial" w:hAnsi="Arial" w:cs="Arial"/>
          <w:sz w:val="18"/>
          <w:lang w:val="en-US"/>
        </w:rPr>
      </w:pPr>
    </w:p>
    <w:p w:rsidR="002422C4" w:rsidRDefault="002422C4" w:rsidP="002422C4">
      <w:pPr>
        <w:jc w:val="center"/>
        <w:rPr>
          <w:rFonts w:ascii="Arial" w:hAnsi="Arial" w:cs="Arial"/>
          <w:b/>
          <w:szCs w:val="28"/>
          <w:lang w:val="en-US"/>
        </w:rPr>
      </w:pPr>
    </w:p>
    <w:p w:rsidR="002422C4" w:rsidRDefault="002422C4" w:rsidP="002422C4">
      <w:pPr>
        <w:jc w:val="center"/>
        <w:rPr>
          <w:rFonts w:ascii="Arial" w:hAnsi="Arial" w:cs="Arial"/>
          <w:b/>
          <w:szCs w:val="28"/>
          <w:lang w:val="en-US"/>
        </w:rPr>
      </w:pPr>
      <w:r>
        <w:rPr>
          <w:noProof/>
          <w:lang w:eastAsia="de-AT"/>
        </w:rPr>
        <w:drawing>
          <wp:anchor distT="0" distB="0" distL="114300" distR="114300" simplePos="0" relativeHeight="251696640" behindDoc="1" locked="0" layoutInCell="1" allowOverlap="1" wp14:anchorId="08530502" wp14:editId="73F3CF54">
            <wp:simplePos x="0" y="0"/>
            <wp:positionH relativeFrom="column">
              <wp:posOffset>685800</wp:posOffset>
            </wp:positionH>
            <wp:positionV relativeFrom="paragraph">
              <wp:posOffset>75565</wp:posOffset>
            </wp:positionV>
            <wp:extent cx="4026535" cy="1146810"/>
            <wp:effectExtent l="0" t="0" r="12065" b="0"/>
            <wp:wrapTight wrapText="bothSides">
              <wp:wrapPolygon edited="0">
                <wp:start x="0" y="0"/>
                <wp:lineTo x="0" y="21050"/>
                <wp:lineTo x="21528" y="21050"/>
                <wp:lineTo x="21528" y="0"/>
                <wp:lineTo x="0" y="0"/>
              </wp:wrapPolygon>
            </wp:wrapTight>
            <wp:docPr id="1" name="Grafik 2" descr="C:\Users\Media Markt\AppData\Local\Microsoft\Windows\INetCacheContent.Word\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a Markt\AppData\Local\Microsoft\Windows\INetCacheContent.Word\EU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6535" cy="1146810"/>
                    </a:xfrm>
                    <a:prstGeom prst="rect">
                      <a:avLst/>
                    </a:prstGeom>
                    <a:noFill/>
                    <a:ln>
                      <a:noFill/>
                    </a:ln>
                  </pic:spPr>
                </pic:pic>
              </a:graphicData>
            </a:graphic>
          </wp:anchor>
        </w:drawing>
      </w:r>
    </w:p>
    <w:p w:rsidR="002422C4" w:rsidRDefault="002422C4" w:rsidP="002422C4">
      <w:pPr>
        <w:rPr>
          <w:rFonts w:ascii="Arial" w:hAnsi="Arial" w:cs="Arial"/>
          <w:b/>
          <w:szCs w:val="28"/>
          <w:lang w:val="en-US"/>
        </w:rPr>
      </w:pPr>
    </w:p>
    <w:p w:rsidR="002422C4" w:rsidRPr="001D3A5B" w:rsidRDefault="002422C4" w:rsidP="002422C4">
      <w:pPr>
        <w:jc w:val="center"/>
        <w:rPr>
          <w:rFonts w:ascii="Arial" w:hAnsi="Arial" w:cs="Arial"/>
          <w:b/>
          <w:szCs w:val="28"/>
          <w:lang w:val="en-US"/>
        </w:rPr>
      </w:pPr>
    </w:p>
    <w:p w:rsidR="002422C4" w:rsidRPr="002A44B7" w:rsidRDefault="002422C4" w:rsidP="002422C4">
      <w:pPr>
        <w:pStyle w:val="Listenabsatz"/>
        <w:spacing w:line="360" w:lineRule="auto"/>
        <w:ind w:left="0"/>
        <w:jc w:val="both"/>
        <w:rPr>
          <w:rFonts w:ascii="Helvetica" w:eastAsia="Cambria" w:hAnsi="Helvetica" w:cs="Helvetica"/>
          <w:sz w:val="24"/>
          <w:szCs w:val="24"/>
          <w:lang w:val="en-US"/>
        </w:rPr>
      </w:pPr>
    </w:p>
    <w:p w:rsidR="002422C4" w:rsidRDefault="002422C4" w:rsidP="002422C4">
      <w:pPr>
        <w:pStyle w:val="Listenabsatz"/>
        <w:spacing w:line="360" w:lineRule="auto"/>
        <w:ind w:left="0"/>
        <w:jc w:val="both"/>
        <w:rPr>
          <w:rFonts w:ascii="Helvetica" w:eastAsia="Cambria" w:hAnsi="Helvetica" w:cs="Helvetica"/>
          <w:sz w:val="24"/>
          <w:szCs w:val="24"/>
          <w:lang w:val="ca-ES"/>
        </w:rPr>
      </w:pPr>
    </w:p>
    <w:p w:rsidR="002422C4" w:rsidRDefault="002422C4" w:rsidP="002422C4">
      <w:pPr>
        <w:pStyle w:val="Listenabsatz"/>
        <w:spacing w:line="360" w:lineRule="auto"/>
        <w:ind w:left="0"/>
        <w:jc w:val="both"/>
        <w:rPr>
          <w:rFonts w:ascii="Helvetica" w:eastAsia="Cambria" w:hAnsi="Helvetica" w:cs="Helvetica"/>
          <w:sz w:val="24"/>
          <w:szCs w:val="24"/>
          <w:lang w:val="ca-ES"/>
        </w:rPr>
      </w:pPr>
    </w:p>
    <w:p w:rsidR="002422C4" w:rsidRDefault="002422C4" w:rsidP="002422C4">
      <w:pPr>
        <w:pStyle w:val="Listenabsatz"/>
        <w:spacing w:line="360" w:lineRule="auto"/>
        <w:ind w:left="0"/>
        <w:jc w:val="both"/>
        <w:rPr>
          <w:rFonts w:ascii="Helvetica" w:eastAsia="Cambria" w:hAnsi="Helvetica" w:cs="Helvetica"/>
          <w:sz w:val="24"/>
          <w:szCs w:val="24"/>
          <w:lang w:val="ca-ES"/>
        </w:rPr>
      </w:pPr>
      <w:r>
        <w:rPr>
          <w:noProof/>
          <w:lang w:eastAsia="de-AT"/>
        </w:rPr>
        <w:drawing>
          <wp:anchor distT="0" distB="0" distL="114300" distR="114300" simplePos="0" relativeHeight="251698688" behindDoc="0" locked="0" layoutInCell="1" allowOverlap="1" wp14:anchorId="6B65ACCB" wp14:editId="36A2DB83">
            <wp:simplePos x="0" y="0"/>
            <wp:positionH relativeFrom="column">
              <wp:posOffset>228600</wp:posOffset>
            </wp:positionH>
            <wp:positionV relativeFrom="paragraph">
              <wp:posOffset>98425</wp:posOffset>
            </wp:positionV>
            <wp:extent cx="5270500" cy="864235"/>
            <wp:effectExtent l="0" t="0" r="1270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2C4" w:rsidRDefault="002422C4" w:rsidP="002422C4">
      <w:pPr>
        <w:pStyle w:val="Listenabsatz"/>
        <w:spacing w:line="360" w:lineRule="auto"/>
        <w:ind w:left="0"/>
        <w:jc w:val="both"/>
        <w:rPr>
          <w:rFonts w:ascii="Helvetica" w:eastAsia="Cambria" w:hAnsi="Helvetica" w:cs="Helvetica"/>
          <w:sz w:val="24"/>
          <w:szCs w:val="24"/>
          <w:lang w:val="ca-ES"/>
        </w:rPr>
      </w:pPr>
    </w:p>
    <w:p w:rsidR="002422C4" w:rsidRPr="002422C4" w:rsidRDefault="002422C4" w:rsidP="00634853">
      <w:pPr>
        <w:rPr>
          <w:rFonts w:ascii="Calibri" w:hAnsi="Calibri" w:cs="Calibri"/>
          <w:lang w:val="ca-ES"/>
        </w:rPr>
      </w:pPr>
    </w:p>
    <w:sectPr w:rsidR="002422C4" w:rsidRPr="002422C4" w:rsidSect="002422C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B8" w:rsidRDefault="00B201B8" w:rsidP="002A44B7">
      <w:pPr>
        <w:spacing w:after="0" w:line="240" w:lineRule="auto"/>
      </w:pPr>
      <w:r>
        <w:separator/>
      </w:r>
    </w:p>
  </w:endnote>
  <w:endnote w:type="continuationSeparator" w:id="0">
    <w:p w:rsidR="00B201B8" w:rsidRDefault="00B201B8" w:rsidP="002A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1B8" w:rsidRPr="00C86CCA" w:rsidRDefault="00B201B8">
    <w:pPr>
      <w:pStyle w:val="Fuzeile"/>
      <w:rPr>
        <w:lang w:val="en-US"/>
      </w:rPr>
    </w:pPr>
    <w:r w:rsidRPr="00C02252">
      <w:rPr>
        <w:rFonts w:cstheme="minorHAnsi"/>
        <w:lang w:val="en-US"/>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B8" w:rsidRDefault="00B201B8" w:rsidP="002A44B7">
      <w:pPr>
        <w:spacing w:after="0" w:line="240" w:lineRule="auto"/>
      </w:pPr>
      <w:r>
        <w:separator/>
      </w:r>
    </w:p>
  </w:footnote>
  <w:footnote w:type="continuationSeparator" w:id="0">
    <w:p w:rsidR="00B201B8" w:rsidRDefault="00B201B8" w:rsidP="002A4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1B8" w:rsidRDefault="00B201B8">
    <w:pPr>
      <w:pStyle w:val="Kopfzeile"/>
    </w:pPr>
    <w:r>
      <w:rPr>
        <w:noProof/>
        <w:lang w:eastAsia="de-AT"/>
      </w:rPr>
      <w:drawing>
        <wp:anchor distT="0" distB="0" distL="114300" distR="114300" simplePos="0" relativeHeight="251658240" behindDoc="1" locked="0" layoutInCell="1" allowOverlap="1" wp14:anchorId="5C9DAF1C" wp14:editId="28539A38">
          <wp:simplePos x="0" y="0"/>
          <wp:positionH relativeFrom="column">
            <wp:posOffset>4098925</wp:posOffset>
          </wp:positionH>
          <wp:positionV relativeFrom="paragraph">
            <wp:posOffset>-148590</wp:posOffset>
          </wp:positionV>
          <wp:extent cx="1614805" cy="459740"/>
          <wp:effectExtent l="0" t="0" r="4445" b="0"/>
          <wp:wrapTight wrapText="bothSides">
            <wp:wrapPolygon edited="0">
              <wp:start x="0" y="0"/>
              <wp:lineTo x="0" y="20586"/>
              <wp:lineTo x="21405" y="20586"/>
              <wp:lineTo x="21405" y="0"/>
              <wp:lineTo x="0" y="0"/>
            </wp:wrapPolygon>
          </wp:wrapTight>
          <wp:docPr id="15" name="Grafik 15" descr="C:\Users\Media Markt\AppData\Local\Microsoft\Windows\INetCacheContent.Word\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a Markt\AppData\Local\Microsoft\Windows\INetCacheContent.Word\E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6192" behindDoc="1" locked="0" layoutInCell="1" allowOverlap="1" wp14:anchorId="1484F5CA" wp14:editId="4BD5F4C3">
          <wp:simplePos x="0" y="0"/>
          <wp:positionH relativeFrom="column">
            <wp:posOffset>29210</wp:posOffset>
          </wp:positionH>
          <wp:positionV relativeFrom="paragraph">
            <wp:posOffset>-91440</wp:posOffset>
          </wp:positionV>
          <wp:extent cx="1780540" cy="350520"/>
          <wp:effectExtent l="0" t="0" r="0" b="0"/>
          <wp:wrapTight wrapText="bothSides">
            <wp:wrapPolygon edited="0">
              <wp:start x="0" y="0"/>
              <wp:lineTo x="0" y="19957"/>
              <wp:lineTo x="21261" y="19957"/>
              <wp:lineTo x="21261" y="0"/>
              <wp:lineTo x="0" y="0"/>
            </wp:wrapPolygon>
          </wp:wrapTight>
          <wp:docPr id="16" name="Grafik 16" descr="C:\Users\Media Markt\AppData\Local\Microsoft\Windows\INetCacheContent.Word\CO GAME M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 Markt\AppData\Local\Microsoft\Windows\INetCacheContent.Word\CO GAME MEETI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054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1B8" w:rsidRDefault="00B201B8">
    <w:pPr>
      <w:pStyle w:val="Kopfzeile"/>
    </w:pPr>
    <w:r>
      <w:rPr>
        <w:noProof/>
        <w:lang w:eastAsia="de-AT"/>
      </w:rPr>
      <w:drawing>
        <wp:anchor distT="0" distB="0" distL="114300" distR="114300" simplePos="0" relativeHeight="251660288" behindDoc="1" locked="0" layoutInCell="1" allowOverlap="1" wp14:anchorId="68F40BFB" wp14:editId="757C94AA">
          <wp:simplePos x="0" y="0"/>
          <wp:positionH relativeFrom="column">
            <wp:posOffset>7009765</wp:posOffset>
          </wp:positionH>
          <wp:positionV relativeFrom="paragraph">
            <wp:posOffset>-137160</wp:posOffset>
          </wp:positionV>
          <wp:extent cx="1614805" cy="459740"/>
          <wp:effectExtent l="0" t="0" r="4445" b="0"/>
          <wp:wrapTight wrapText="bothSides">
            <wp:wrapPolygon edited="0">
              <wp:start x="0" y="0"/>
              <wp:lineTo x="0" y="20586"/>
              <wp:lineTo x="21405" y="20586"/>
              <wp:lineTo x="21405" y="0"/>
              <wp:lineTo x="0" y="0"/>
            </wp:wrapPolygon>
          </wp:wrapTight>
          <wp:docPr id="24" name="Grafik 24" descr="C:\Users\Media Markt\AppData\Local\Microsoft\Windows\INetCacheContent.Word\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a Markt\AppData\Local\Microsoft\Windows\INetCacheContent.Word\E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7216" behindDoc="1" locked="0" layoutInCell="1" allowOverlap="1" wp14:anchorId="476040F5" wp14:editId="52A8D2F1">
          <wp:simplePos x="0" y="0"/>
          <wp:positionH relativeFrom="column">
            <wp:posOffset>29210</wp:posOffset>
          </wp:positionH>
          <wp:positionV relativeFrom="paragraph">
            <wp:posOffset>-91440</wp:posOffset>
          </wp:positionV>
          <wp:extent cx="1780540" cy="350520"/>
          <wp:effectExtent l="0" t="0" r="0" b="0"/>
          <wp:wrapTight wrapText="bothSides">
            <wp:wrapPolygon edited="0">
              <wp:start x="0" y="0"/>
              <wp:lineTo x="0" y="19957"/>
              <wp:lineTo x="21261" y="19957"/>
              <wp:lineTo x="21261" y="0"/>
              <wp:lineTo x="0" y="0"/>
            </wp:wrapPolygon>
          </wp:wrapTight>
          <wp:docPr id="25" name="Grafik 25" descr="C:\Users\Media Markt\AppData\Local\Microsoft\Windows\INetCacheContent.Word\CO GAME M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 Markt\AppData\Local\Microsoft\Windows\INetCacheContent.Word\CO GAME MEETI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054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735"/>
    <w:multiLevelType w:val="hybridMultilevel"/>
    <w:tmpl w:val="69848A60"/>
    <w:lvl w:ilvl="0" w:tplc="F74A5BD4">
      <w:start w:val="1"/>
      <w:numFmt w:val="bullet"/>
      <w:pStyle w:val="TextNormalintablebullet"/>
      <w:lvlText w:val="­"/>
      <w:lvlJc w:val="left"/>
      <w:pPr>
        <w:ind w:left="825" w:hanging="360"/>
      </w:pPr>
      <w:rPr>
        <w:rFonts w:ascii="Calibri" w:hAnsi="Calibri" w:hint="default"/>
      </w:rPr>
    </w:lvl>
    <w:lvl w:ilvl="1" w:tplc="241A0003">
      <w:start w:val="1"/>
      <w:numFmt w:val="decimal"/>
      <w:lvlText w:val="%2."/>
      <w:lvlJc w:val="left"/>
      <w:pPr>
        <w:tabs>
          <w:tab w:val="num" w:pos="1648"/>
        </w:tabs>
        <w:ind w:left="1648" w:hanging="360"/>
      </w:pPr>
    </w:lvl>
    <w:lvl w:ilvl="2" w:tplc="241A0005">
      <w:start w:val="1"/>
      <w:numFmt w:val="decimal"/>
      <w:lvlText w:val="%3."/>
      <w:lvlJc w:val="left"/>
      <w:pPr>
        <w:tabs>
          <w:tab w:val="num" w:pos="2368"/>
        </w:tabs>
        <w:ind w:left="2368" w:hanging="360"/>
      </w:pPr>
    </w:lvl>
    <w:lvl w:ilvl="3" w:tplc="241A0001">
      <w:start w:val="1"/>
      <w:numFmt w:val="decimal"/>
      <w:lvlText w:val="%4."/>
      <w:lvlJc w:val="left"/>
      <w:pPr>
        <w:tabs>
          <w:tab w:val="num" w:pos="3088"/>
        </w:tabs>
        <w:ind w:left="3088" w:hanging="360"/>
      </w:pPr>
    </w:lvl>
    <w:lvl w:ilvl="4" w:tplc="241A0003">
      <w:start w:val="1"/>
      <w:numFmt w:val="decimal"/>
      <w:lvlText w:val="%5."/>
      <w:lvlJc w:val="left"/>
      <w:pPr>
        <w:tabs>
          <w:tab w:val="num" w:pos="3808"/>
        </w:tabs>
        <w:ind w:left="3808" w:hanging="360"/>
      </w:pPr>
    </w:lvl>
    <w:lvl w:ilvl="5" w:tplc="241A0005">
      <w:start w:val="1"/>
      <w:numFmt w:val="decimal"/>
      <w:lvlText w:val="%6."/>
      <w:lvlJc w:val="left"/>
      <w:pPr>
        <w:tabs>
          <w:tab w:val="num" w:pos="4528"/>
        </w:tabs>
        <w:ind w:left="4528" w:hanging="360"/>
      </w:pPr>
    </w:lvl>
    <w:lvl w:ilvl="6" w:tplc="241A0001">
      <w:start w:val="1"/>
      <w:numFmt w:val="decimal"/>
      <w:lvlText w:val="%7."/>
      <w:lvlJc w:val="left"/>
      <w:pPr>
        <w:tabs>
          <w:tab w:val="num" w:pos="5248"/>
        </w:tabs>
        <w:ind w:left="5248" w:hanging="360"/>
      </w:pPr>
    </w:lvl>
    <w:lvl w:ilvl="7" w:tplc="241A0003">
      <w:start w:val="1"/>
      <w:numFmt w:val="decimal"/>
      <w:lvlText w:val="%8."/>
      <w:lvlJc w:val="left"/>
      <w:pPr>
        <w:tabs>
          <w:tab w:val="num" w:pos="5968"/>
        </w:tabs>
        <w:ind w:left="5968" w:hanging="360"/>
      </w:pPr>
    </w:lvl>
    <w:lvl w:ilvl="8" w:tplc="241A0005">
      <w:start w:val="1"/>
      <w:numFmt w:val="decimal"/>
      <w:lvlText w:val="%9."/>
      <w:lvlJc w:val="left"/>
      <w:pPr>
        <w:tabs>
          <w:tab w:val="num" w:pos="6688"/>
        </w:tabs>
        <w:ind w:left="6688" w:hanging="360"/>
      </w:pPr>
    </w:lvl>
  </w:abstractNum>
  <w:abstractNum w:abstractNumId="1" w15:restartNumberingAfterBreak="0">
    <w:nsid w:val="36132D42"/>
    <w:multiLevelType w:val="hybridMultilevel"/>
    <w:tmpl w:val="14DED2E6"/>
    <w:lvl w:ilvl="0" w:tplc="04030001">
      <w:start w:val="1"/>
      <w:numFmt w:val="bullet"/>
      <w:lvlText w:val=""/>
      <w:lvlJc w:val="left"/>
      <w:pPr>
        <w:tabs>
          <w:tab w:val="num" w:pos="360"/>
        </w:tabs>
        <w:ind w:left="360" w:hanging="360"/>
      </w:pPr>
      <w:rPr>
        <w:rFonts w:ascii="Symbol" w:hAnsi="Symbol" w:hint="default"/>
      </w:rPr>
    </w:lvl>
    <w:lvl w:ilvl="1" w:tplc="04030003">
      <w:start w:val="1"/>
      <w:numFmt w:val="bullet"/>
      <w:lvlText w:val="o"/>
      <w:lvlJc w:val="left"/>
      <w:pPr>
        <w:tabs>
          <w:tab w:val="num" w:pos="1080"/>
        </w:tabs>
        <w:ind w:left="1080" w:hanging="360"/>
      </w:pPr>
      <w:rPr>
        <w:rFonts w:ascii="Courier New" w:hAnsi="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FE3883"/>
    <w:multiLevelType w:val="hybridMultilevel"/>
    <w:tmpl w:val="062AC3A6"/>
    <w:lvl w:ilvl="0" w:tplc="39747C98">
      <w:start w:val="1"/>
      <w:numFmt w:val="bullet"/>
      <w:lvlText w:val="o"/>
      <w:lvlJc w:val="left"/>
      <w:pPr>
        <w:ind w:left="720" w:hanging="360"/>
      </w:pPr>
      <w:rPr>
        <w:rFonts w:ascii="Courier New" w:hAnsi="Courier New" w:cs="Courier New" w:hint="default"/>
        <w:color w:val="548DD4"/>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107498"/>
    <w:multiLevelType w:val="hybridMultilevel"/>
    <w:tmpl w:val="1FE014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CE600FC"/>
    <w:multiLevelType w:val="hybridMultilevel"/>
    <w:tmpl w:val="F9806B16"/>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tabs>
          <w:tab w:val="num" w:pos="1080"/>
        </w:tabs>
        <w:ind w:left="1080" w:hanging="360"/>
      </w:pPr>
      <w:rPr>
        <w:rFonts w:ascii="Courier New" w:hAnsi="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EE1DA3"/>
    <w:multiLevelType w:val="hybridMultilevel"/>
    <w:tmpl w:val="73CA7E56"/>
    <w:lvl w:ilvl="0" w:tplc="0C070003">
      <w:start w:val="1"/>
      <w:numFmt w:val="bullet"/>
      <w:lvlText w:val="o"/>
      <w:lvlJc w:val="left"/>
      <w:pPr>
        <w:ind w:left="720" w:hanging="360"/>
      </w:pPr>
      <w:rPr>
        <w:rFonts w:ascii="Courier New" w:hAnsi="Courier New" w:cs="Courier New"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6D10F45"/>
    <w:multiLevelType w:val="hybridMultilevel"/>
    <w:tmpl w:val="8A66FDE6"/>
    <w:lvl w:ilvl="0" w:tplc="EBC8DCF6">
      <w:start w:val="1"/>
      <w:numFmt w:val="decimal"/>
      <w:lvlText w:val="%1)"/>
      <w:lvlJc w:val="left"/>
      <w:pPr>
        <w:ind w:left="720" w:hanging="360"/>
      </w:pPr>
      <w:rPr>
        <w:rFonts w:ascii="Arial" w:hAnsi="Arial" w:cs="Arial" w:hint="default"/>
        <w:b/>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6EA3CEC"/>
    <w:multiLevelType w:val="hybridMultilevel"/>
    <w:tmpl w:val="C090C62E"/>
    <w:lvl w:ilvl="0" w:tplc="2E1063CA">
      <w:numFmt w:val="bullet"/>
      <w:lvlText w:val="-"/>
      <w:lvlJc w:val="left"/>
      <w:pPr>
        <w:ind w:left="615" w:hanging="360"/>
      </w:pPr>
      <w:rPr>
        <w:rFonts w:ascii="Arial" w:eastAsia="Arial Unicode MS" w:hAnsi="Arial" w:cs="Arial"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8" w15:restartNumberingAfterBreak="0">
    <w:nsid w:val="485E06E2"/>
    <w:multiLevelType w:val="hybridMultilevel"/>
    <w:tmpl w:val="B832E45C"/>
    <w:lvl w:ilvl="0" w:tplc="4BB01536">
      <w:start w:val="1"/>
      <w:numFmt w:val="decimal"/>
      <w:lvlText w:val="%1)"/>
      <w:lvlJc w:val="left"/>
      <w:pPr>
        <w:ind w:left="720" w:hanging="360"/>
      </w:pPr>
      <w:rPr>
        <w:rFonts w:hint="default"/>
        <w:sz w:val="4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9553823"/>
    <w:multiLevelType w:val="hybridMultilevel"/>
    <w:tmpl w:val="58287B1A"/>
    <w:lvl w:ilvl="0" w:tplc="0FB4E6EA">
      <w:start w:val="2"/>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1BD36D6"/>
    <w:multiLevelType w:val="hybridMultilevel"/>
    <w:tmpl w:val="F58E131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7677E47"/>
    <w:multiLevelType w:val="hybridMultilevel"/>
    <w:tmpl w:val="4F8872BA"/>
    <w:lvl w:ilvl="0" w:tplc="C4CAFE3E">
      <w:numFmt w:val="bullet"/>
      <w:lvlText w:val="-"/>
      <w:lvlJc w:val="left"/>
      <w:pPr>
        <w:tabs>
          <w:tab w:val="num" w:pos="615"/>
        </w:tabs>
        <w:ind w:left="615" w:hanging="360"/>
      </w:pPr>
      <w:rPr>
        <w:rFonts w:ascii="Arial" w:eastAsia="Times New Roman"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79D93A9C"/>
    <w:multiLevelType w:val="hybridMultilevel"/>
    <w:tmpl w:val="4CFE0F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A1414FA"/>
    <w:multiLevelType w:val="hybridMultilevel"/>
    <w:tmpl w:val="1FE014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7"/>
  </w:num>
  <w:num w:numId="7">
    <w:abstractNumId w:val="8"/>
  </w:num>
  <w:num w:numId="8">
    <w:abstractNumId w:val="12"/>
  </w:num>
  <w:num w:numId="9">
    <w:abstractNumId w:val="9"/>
  </w:num>
  <w:num w:numId="10">
    <w:abstractNumId w:val="6"/>
  </w:num>
  <w:num w:numId="11">
    <w:abstractNumId w:val="2"/>
  </w:num>
  <w:num w:numId="12">
    <w:abstractNumId w:val="5"/>
  </w:num>
  <w:num w:numId="13">
    <w:abstractNumId w:val="3"/>
  </w:num>
  <w:num w:numId="14">
    <w:abstractNumId w:val="13"/>
  </w:num>
  <w:num w:numId="15">
    <w:abstractNumId w:val="1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53"/>
    <w:rsid w:val="000012ED"/>
    <w:rsid w:val="000108C5"/>
    <w:rsid w:val="000245B5"/>
    <w:rsid w:val="0003606B"/>
    <w:rsid w:val="00037E7D"/>
    <w:rsid w:val="00047090"/>
    <w:rsid w:val="000659AE"/>
    <w:rsid w:val="000B184D"/>
    <w:rsid w:val="000C3026"/>
    <w:rsid w:val="000D5D9A"/>
    <w:rsid w:val="00104568"/>
    <w:rsid w:val="00171DD0"/>
    <w:rsid w:val="00173C7D"/>
    <w:rsid w:val="00174698"/>
    <w:rsid w:val="0018210D"/>
    <w:rsid w:val="0019067D"/>
    <w:rsid w:val="00192813"/>
    <w:rsid w:val="001C51DA"/>
    <w:rsid w:val="001E6045"/>
    <w:rsid w:val="00206395"/>
    <w:rsid w:val="002354AD"/>
    <w:rsid w:val="002422C4"/>
    <w:rsid w:val="002501F4"/>
    <w:rsid w:val="0029319D"/>
    <w:rsid w:val="0029616E"/>
    <w:rsid w:val="002A44B7"/>
    <w:rsid w:val="002D4C2D"/>
    <w:rsid w:val="002D7978"/>
    <w:rsid w:val="00307F99"/>
    <w:rsid w:val="00323EE7"/>
    <w:rsid w:val="00362415"/>
    <w:rsid w:val="003704D4"/>
    <w:rsid w:val="00391FFB"/>
    <w:rsid w:val="003A41FD"/>
    <w:rsid w:val="003A6E9B"/>
    <w:rsid w:val="003E75DC"/>
    <w:rsid w:val="004353CE"/>
    <w:rsid w:val="00455604"/>
    <w:rsid w:val="00466DC4"/>
    <w:rsid w:val="004A1465"/>
    <w:rsid w:val="004A4CE5"/>
    <w:rsid w:val="004D127C"/>
    <w:rsid w:val="004F1E6B"/>
    <w:rsid w:val="005168B6"/>
    <w:rsid w:val="00522960"/>
    <w:rsid w:val="00546F99"/>
    <w:rsid w:val="005753E6"/>
    <w:rsid w:val="00577952"/>
    <w:rsid w:val="005C20B7"/>
    <w:rsid w:val="005E1447"/>
    <w:rsid w:val="00627BD6"/>
    <w:rsid w:val="00634853"/>
    <w:rsid w:val="00690871"/>
    <w:rsid w:val="006977C3"/>
    <w:rsid w:val="006C210F"/>
    <w:rsid w:val="006C45CC"/>
    <w:rsid w:val="006D333D"/>
    <w:rsid w:val="006E398C"/>
    <w:rsid w:val="00715FB7"/>
    <w:rsid w:val="00725B0F"/>
    <w:rsid w:val="007569BB"/>
    <w:rsid w:val="00761A20"/>
    <w:rsid w:val="0076461A"/>
    <w:rsid w:val="00777ADB"/>
    <w:rsid w:val="00790634"/>
    <w:rsid w:val="0079220F"/>
    <w:rsid w:val="007A61FC"/>
    <w:rsid w:val="00836451"/>
    <w:rsid w:val="00840E46"/>
    <w:rsid w:val="00842E5D"/>
    <w:rsid w:val="008A4861"/>
    <w:rsid w:val="008E1515"/>
    <w:rsid w:val="00922E4E"/>
    <w:rsid w:val="0092512F"/>
    <w:rsid w:val="00985C1B"/>
    <w:rsid w:val="00A148F6"/>
    <w:rsid w:val="00A43D86"/>
    <w:rsid w:val="00A51D37"/>
    <w:rsid w:val="00AA3863"/>
    <w:rsid w:val="00AB3636"/>
    <w:rsid w:val="00AF189F"/>
    <w:rsid w:val="00B03EF1"/>
    <w:rsid w:val="00B168FB"/>
    <w:rsid w:val="00B16901"/>
    <w:rsid w:val="00B201B8"/>
    <w:rsid w:val="00B23421"/>
    <w:rsid w:val="00B606A6"/>
    <w:rsid w:val="00B7034A"/>
    <w:rsid w:val="00B75B1A"/>
    <w:rsid w:val="00BA06A3"/>
    <w:rsid w:val="00BB0EE5"/>
    <w:rsid w:val="00BB41D2"/>
    <w:rsid w:val="00C723C4"/>
    <w:rsid w:val="00C86CCA"/>
    <w:rsid w:val="00CC168D"/>
    <w:rsid w:val="00D05407"/>
    <w:rsid w:val="00D06DC3"/>
    <w:rsid w:val="00D64948"/>
    <w:rsid w:val="00DD691F"/>
    <w:rsid w:val="00E13947"/>
    <w:rsid w:val="00E14C73"/>
    <w:rsid w:val="00E60BA1"/>
    <w:rsid w:val="00E64B60"/>
    <w:rsid w:val="00E66954"/>
    <w:rsid w:val="00E7206E"/>
    <w:rsid w:val="00E778CA"/>
    <w:rsid w:val="00EE37EC"/>
    <w:rsid w:val="00EE514A"/>
    <w:rsid w:val="00EE5296"/>
    <w:rsid w:val="00F048AF"/>
    <w:rsid w:val="00F264C5"/>
    <w:rsid w:val="00F55B0A"/>
    <w:rsid w:val="00F57783"/>
    <w:rsid w:val="00F807D0"/>
    <w:rsid w:val="00FA1E3E"/>
    <w:rsid w:val="00FA2110"/>
    <w:rsid w:val="00FB06A4"/>
    <w:rsid w:val="00FB1AAF"/>
    <w:rsid w:val="00FB3FAE"/>
    <w:rsid w:val="00FD2E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249B"/>
  <w15:docId w15:val="{C8616B60-8E8A-464E-AF95-F144CADE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4A1465"/>
    <w:pPr>
      <w:keepNext/>
      <w:spacing w:before="240" w:after="60" w:line="240" w:lineRule="auto"/>
      <w:outlineLvl w:val="0"/>
    </w:pPr>
    <w:rPr>
      <w:rFonts w:ascii="Calibri Light" w:eastAsia="Times New Roman" w:hAnsi="Calibri Light" w:cs="Times New Roman"/>
      <w:b/>
      <w:bCs/>
      <w:kern w:val="32"/>
      <w:sz w:val="32"/>
      <w:szCs w:val="32"/>
      <w:lang w:val="ca-ES"/>
    </w:rPr>
  </w:style>
  <w:style w:type="paragraph" w:styleId="berschrift2">
    <w:name w:val="heading 2"/>
    <w:basedOn w:val="Standard"/>
    <w:next w:val="Standard"/>
    <w:link w:val="berschrift2Zchn"/>
    <w:autoRedefine/>
    <w:qFormat/>
    <w:rsid w:val="00634853"/>
    <w:pPr>
      <w:keepNext/>
      <w:keepLines/>
      <w:spacing w:before="200" w:after="0" w:line="276" w:lineRule="auto"/>
      <w:outlineLvl w:val="1"/>
    </w:pPr>
    <w:rPr>
      <w:rFonts w:ascii="Arial Unicode MS" w:eastAsia="Times New Roman" w:hAnsi="Arial Unicode MS" w:cs="Arial Unicode MS"/>
      <w:bCs/>
      <w:color w:val="000000"/>
      <w:sz w:val="32"/>
      <w:szCs w:val="3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34853"/>
    <w:rPr>
      <w:rFonts w:ascii="Arial Unicode MS" w:eastAsia="Times New Roman" w:hAnsi="Arial Unicode MS" w:cs="Arial Unicode MS"/>
      <w:bCs/>
      <w:color w:val="000000"/>
      <w:sz w:val="32"/>
      <w:szCs w:val="36"/>
      <w:lang w:val="en-GB"/>
    </w:rPr>
  </w:style>
  <w:style w:type="paragraph" w:customStyle="1" w:styleId="TextNormalintable">
    <w:name w:val="Text Normal in table"/>
    <w:basedOn w:val="Standard"/>
    <w:qFormat/>
    <w:rsid w:val="00634853"/>
    <w:pPr>
      <w:spacing w:before="120" w:after="120" w:line="240" w:lineRule="exact"/>
      <w:ind w:left="170"/>
    </w:pPr>
    <w:rPr>
      <w:rFonts w:ascii="Arial Unicode MS" w:eastAsia="Calibri" w:hAnsi="Arial Unicode MS" w:cs="Times New Roman"/>
      <w:sz w:val="18"/>
      <w:szCs w:val="20"/>
      <w:lang w:val="en-GB"/>
    </w:rPr>
  </w:style>
  <w:style w:type="paragraph" w:customStyle="1" w:styleId="TextNormal">
    <w:name w:val="Text Normal"/>
    <w:basedOn w:val="Standard"/>
    <w:uiPriority w:val="99"/>
    <w:qFormat/>
    <w:rsid w:val="00634853"/>
    <w:pPr>
      <w:spacing w:after="200" w:line="276" w:lineRule="auto"/>
    </w:pPr>
    <w:rPr>
      <w:rFonts w:ascii="Arial Unicode MS" w:eastAsia="Times New Roman" w:hAnsi="Times New Roman" w:cs="Times New Roman"/>
      <w:sz w:val="20"/>
      <w:szCs w:val="20"/>
      <w:lang w:val="en-GB"/>
    </w:rPr>
  </w:style>
  <w:style w:type="paragraph" w:customStyle="1" w:styleId="TextNormalintablebullet">
    <w:name w:val="Text Normal in table bullet"/>
    <w:basedOn w:val="Standard"/>
    <w:qFormat/>
    <w:rsid w:val="00634853"/>
    <w:pPr>
      <w:numPr>
        <w:numId w:val="1"/>
      </w:numPr>
      <w:tabs>
        <w:tab w:val="right" w:leader="dot" w:pos="6804"/>
      </w:tabs>
      <w:autoSpaceDE w:val="0"/>
      <w:autoSpaceDN w:val="0"/>
      <w:adjustRightInd w:val="0"/>
      <w:spacing w:before="120" w:after="60" w:line="240" w:lineRule="auto"/>
    </w:pPr>
    <w:rPr>
      <w:rFonts w:ascii="Arial Unicode MS" w:eastAsia="Times New Roman" w:hAnsi="Arial Unicode MS" w:cs="Arial Unicode MS"/>
      <w:color w:val="000000"/>
      <w:sz w:val="18"/>
      <w:szCs w:val="18"/>
      <w:lang w:val="en-GB"/>
    </w:rPr>
  </w:style>
  <w:style w:type="paragraph" w:customStyle="1" w:styleId="TextNormalTitleintable">
    <w:name w:val="Text Normal Title in table"/>
    <w:basedOn w:val="Standard"/>
    <w:qFormat/>
    <w:rsid w:val="00634853"/>
    <w:pPr>
      <w:spacing w:before="240" w:after="120" w:line="276" w:lineRule="auto"/>
      <w:jc w:val="both"/>
    </w:pPr>
    <w:rPr>
      <w:rFonts w:ascii="Arial Unicode MS" w:eastAsia="Calibri" w:hAnsi="Arial Unicode MS" w:cs="Times New Roman"/>
      <w:b/>
      <w:bCs/>
      <w:color w:val="FFFFFF"/>
      <w:sz w:val="18"/>
      <w:szCs w:val="20"/>
      <w:lang w:val="en-GB"/>
    </w:rPr>
  </w:style>
  <w:style w:type="table" w:styleId="HelleListe-Akzent3">
    <w:name w:val="Light List Accent 3"/>
    <w:basedOn w:val="NormaleTabelle"/>
    <w:uiPriority w:val="61"/>
    <w:rsid w:val="0063485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enabsatz">
    <w:name w:val="List Paragraph"/>
    <w:basedOn w:val="Standard"/>
    <w:uiPriority w:val="34"/>
    <w:qFormat/>
    <w:rsid w:val="002A44B7"/>
    <w:pPr>
      <w:ind w:left="720"/>
      <w:contextualSpacing/>
    </w:pPr>
  </w:style>
  <w:style w:type="paragraph" w:styleId="Kopfzeile">
    <w:name w:val="header"/>
    <w:basedOn w:val="Standard"/>
    <w:link w:val="KopfzeileZchn"/>
    <w:uiPriority w:val="99"/>
    <w:unhideWhenUsed/>
    <w:rsid w:val="002A44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4B7"/>
  </w:style>
  <w:style w:type="paragraph" w:styleId="Fuzeile">
    <w:name w:val="footer"/>
    <w:basedOn w:val="Standard"/>
    <w:link w:val="FuzeileZchn"/>
    <w:uiPriority w:val="99"/>
    <w:unhideWhenUsed/>
    <w:rsid w:val="002A44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4B7"/>
  </w:style>
  <w:style w:type="paragraph" w:customStyle="1" w:styleId="Default">
    <w:name w:val="Default"/>
    <w:rsid w:val="002A44B7"/>
    <w:pPr>
      <w:autoSpaceDE w:val="0"/>
      <w:autoSpaceDN w:val="0"/>
      <w:adjustRightInd w:val="0"/>
      <w:spacing w:after="0" w:line="240" w:lineRule="auto"/>
    </w:pPr>
    <w:rPr>
      <w:rFonts w:ascii="Calibri" w:hAnsi="Calibri" w:cs="Calibri"/>
      <w:color w:val="000000"/>
      <w:sz w:val="24"/>
      <w:szCs w:val="24"/>
      <w:lang w:val="el-GR"/>
    </w:rPr>
  </w:style>
  <w:style w:type="character" w:customStyle="1" w:styleId="hps">
    <w:name w:val="hps"/>
    <w:qFormat/>
    <w:rsid w:val="003A6E9B"/>
  </w:style>
  <w:style w:type="character" w:customStyle="1" w:styleId="shorttext">
    <w:name w:val="short_text"/>
    <w:rsid w:val="003A6E9B"/>
  </w:style>
  <w:style w:type="character" w:customStyle="1" w:styleId="berschrift1Zchn">
    <w:name w:val="Überschrift 1 Zchn"/>
    <w:basedOn w:val="Absatz-Standardschriftart"/>
    <w:link w:val="berschrift1"/>
    <w:rsid w:val="004A1465"/>
    <w:rPr>
      <w:rFonts w:ascii="Calibri Light" w:eastAsia="Times New Roman" w:hAnsi="Calibri Light" w:cs="Times New Roman"/>
      <w:b/>
      <w:bCs/>
      <w:kern w:val="32"/>
      <w:sz w:val="32"/>
      <w:szCs w:val="32"/>
      <w:lang w:val="ca-ES"/>
    </w:rPr>
  </w:style>
  <w:style w:type="paragraph" w:styleId="Funotentext">
    <w:name w:val="footnote text"/>
    <w:basedOn w:val="Standard"/>
    <w:link w:val="FunotentextZchn"/>
    <w:rsid w:val="004A1465"/>
    <w:pPr>
      <w:spacing w:after="0" w:line="240" w:lineRule="auto"/>
    </w:pPr>
    <w:rPr>
      <w:rFonts w:ascii="Cambria" w:eastAsia="Cambria" w:hAnsi="Cambria" w:cs="Times New Roman"/>
      <w:sz w:val="20"/>
      <w:szCs w:val="20"/>
      <w:lang w:val="ca-ES"/>
    </w:rPr>
  </w:style>
  <w:style w:type="character" w:customStyle="1" w:styleId="FunotentextZchn">
    <w:name w:val="Fußnotentext Zchn"/>
    <w:basedOn w:val="Absatz-Standardschriftart"/>
    <w:link w:val="Funotentext"/>
    <w:rsid w:val="004A1465"/>
    <w:rPr>
      <w:rFonts w:ascii="Cambria" w:eastAsia="Cambria" w:hAnsi="Cambria" w:cs="Times New Roman"/>
      <w:sz w:val="20"/>
      <w:szCs w:val="20"/>
      <w:lang w:val="ca-ES"/>
    </w:rPr>
  </w:style>
  <w:style w:type="character" w:styleId="Funotenzeichen">
    <w:name w:val="footnote reference"/>
    <w:rsid w:val="004A1465"/>
    <w:rPr>
      <w:vertAlign w:val="superscript"/>
    </w:rPr>
  </w:style>
  <w:style w:type="paragraph" w:styleId="Sprechblasentext">
    <w:name w:val="Balloon Text"/>
    <w:basedOn w:val="Standard"/>
    <w:link w:val="SprechblasentextZchn"/>
    <w:uiPriority w:val="99"/>
    <w:semiHidden/>
    <w:unhideWhenUsed/>
    <w:rsid w:val="00E64B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4B60"/>
    <w:rPr>
      <w:rFonts w:ascii="Segoe UI" w:hAnsi="Segoe UI" w:cs="Segoe UI"/>
      <w:sz w:val="18"/>
      <w:szCs w:val="18"/>
    </w:rPr>
  </w:style>
  <w:style w:type="paragraph" w:styleId="StandardWeb">
    <w:name w:val="Normal (Web)"/>
    <w:basedOn w:val="Standard"/>
    <w:uiPriority w:val="99"/>
    <w:semiHidden/>
    <w:unhideWhenUsed/>
    <w:rsid w:val="0029319D"/>
    <w:pPr>
      <w:spacing w:before="100" w:beforeAutospacing="1" w:after="100" w:afterAutospacing="1" w:line="240" w:lineRule="auto"/>
    </w:pPr>
    <w:rPr>
      <w:rFonts w:ascii="Times" w:eastAsiaTheme="minorEastAsia" w:hAnsi="Times"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05333">
      <w:bodyDiv w:val="1"/>
      <w:marLeft w:val="120"/>
      <w:marRight w:val="120"/>
      <w:marTop w:val="0"/>
      <w:marBottom w:val="120"/>
      <w:divBdr>
        <w:top w:val="none" w:sz="0" w:space="0" w:color="auto"/>
        <w:left w:val="none" w:sz="0" w:space="0" w:color="auto"/>
        <w:bottom w:val="none" w:sz="0" w:space="0" w:color="auto"/>
        <w:right w:val="none" w:sz="0" w:space="0" w:color="auto"/>
      </w:divBdr>
      <w:divsChild>
        <w:div w:id="2059889012">
          <w:marLeft w:val="0"/>
          <w:marRight w:val="0"/>
          <w:marTop w:val="0"/>
          <w:marBottom w:val="0"/>
          <w:divBdr>
            <w:top w:val="none" w:sz="0" w:space="0" w:color="auto"/>
            <w:left w:val="none" w:sz="0" w:space="0" w:color="auto"/>
            <w:bottom w:val="none" w:sz="0" w:space="0" w:color="auto"/>
            <w:right w:val="none" w:sz="0" w:space="0" w:color="auto"/>
          </w:divBdr>
          <w:divsChild>
            <w:div w:id="1312712214">
              <w:marLeft w:val="0"/>
              <w:marRight w:val="0"/>
              <w:marTop w:val="0"/>
              <w:marBottom w:val="0"/>
              <w:divBdr>
                <w:top w:val="none" w:sz="0" w:space="0" w:color="auto"/>
                <w:left w:val="none" w:sz="0" w:space="0" w:color="auto"/>
                <w:bottom w:val="none" w:sz="0" w:space="0" w:color="auto"/>
                <w:right w:val="none" w:sz="0" w:space="0" w:color="auto"/>
              </w:divBdr>
              <w:divsChild>
                <w:div w:id="614675475">
                  <w:marLeft w:val="0"/>
                  <w:marRight w:val="0"/>
                  <w:marTop w:val="0"/>
                  <w:marBottom w:val="0"/>
                  <w:divBdr>
                    <w:top w:val="none" w:sz="0" w:space="0" w:color="auto"/>
                    <w:left w:val="none" w:sz="0" w:space="0" w:color="auto"/>
                    <w:bottom w:val="none" w:sz="0" w:space="0" w:color="auto"/>
                    <w:right w:val="none" w:sz="0" w:space="0" w:color="auto"/>
                  </w:divBdr>
                  <w:divsChild>
                    <w:div w:id="874344150">
                      <w:marLeft w:val="0"/>
                      <w:marRight w:val="0"/>
                      <w:marTop w:val="0"/>
                      <w:marBottom w:val="0"/>
                      <w:divBdr>
                        <w:top w:val="none" w:sz="0" w:space="0" w:color="auto"/>
                        <w:left w:val="none" w:sz="0" w:space="0" w:color="auto"/>
                        <w:bottom w:val="none" w:sz="0" w:space="0" w:color="auto"/>
                        <w:right w:val="none" w:sz="0" w:space="0" w:color="auto"/>
                      </w:divBdr>
                      <w:divsChild>
                        <w:div w:id="1058017340">
                          <w:marLeft w:val="0"/>
                          <w:marRight w:val="0"/>
                          <w:marTop w:val="0"/>
                          <w:marBottom w:val="0"/>
                          <w:divBdr>
                            <w:top w:val="none" w:sz="0" w:space="0" w:color="auto"/>
                            <w:left w:val="none" w:sz="0" w:space="0" w:color="auto"/>
                            <w:bottom w:val="none" w:sz="0" w:space="0" w:color="auto"/>
                            <w:right w:val="none" w:sz="0" w:space="0" w:color="auto"/>
                          </w:divBdr>
                        </w:div>
                        <w:div w:id="1343698479">
                          <w:marLeft w:val="0"/>
                          <w:marRight w:val="0"/>
                          <w:marTop w:val="0"/>
                          <w:marBottom w:val="0"/>
                          <w:divBdr>
                            <w:top w:val="none" w:sz="0" w:space="0" w:color="auto"/>
                            <w:left w:val="none" w:sz="0" w:space="0" w:color="auto"/>
                            <w:bottom w:val="none" w:sz="0" w:space="0" w:color="auto"/>
                            <w:right w:val="none" w:sz="0" w:space="0" w:color="auto"/>
                          </w:divBdr>
                        </w:div>
                        <w:div w:id="1130975482">
                          <w:marLeft w:val="0"/>
                          <w:marRight w:val="0"/>
                          <w:marTop w:val="0"/>
                          <w:marBottom w:val="0"/>
                          <w:divBdr>
                            <w:top w:val="none" w:sz="0" w:space="0" w:color="auto"/>
                            <w:left w:val="none" w:sz="0" w:space="0" w:color="auto"/>
                            <w:bottom w:val="none" w:sz="0" w:space="0" w:color="auto"/>
                            <w:right w:val="none" w:sz="0" w:space="0" w:color="auto"/>
                          </w:divBdr>
                        </w:div>
                        <w:div w:id="426775742">
                          <w:marLeft w:val="0"/>
                          <w:marRight w:val="0"/>
                          <w:marTop w:val="0"/>
                          <w:marBottom w:val="0"/>
                          <w:divBdr>
                            <w:top w:val="none" w:sz="0" w:space="0" w:color="auto"/>
                            <w:left w:val="none" w:sz="0" w:space="0" w:color="auto"/>
                            <w:bottom w:val="none" w:sz="0" w:space="0" w:color="auto"/>
                            <w:right w:val="none" w:sz="0" w:space="0" w:color="auto"/>
                          </w:divBdr>
                        </w:div>
                        <w:div w:id="1092699705">
                          <w:marLeft w:val="0"/>
                          <w:marRight w:val="0"/>
                          <w:marTop w:val="0"/>
                          <w:marBottom w:val="0"/>
                          <w:divBdr>
                            <w:top w:val="none" w:sz="0" w:space="0" w:color="auto"/>
                            <w:left w:val="none" w:sz="0" w:space="0" w:color="auto"/>
                            <w:bottom w:val="none" w:sz="0" w:space="0" w:color="auto"/>
                            <w:right w:val="none" w:sz="0" w:space="0" w:color="auto"/>
                          </w:divBdr>
                        </w:div>
                        <w:div w:id="470710873">
                          <w:marLeft w:val="0"/>
                          <w:marRight w:val="0"/>
                          <w:marTop w:val="0"/>
                          <w:marBottom w:val="0"/>
                          <w:divBdr>
                            <w:top w:val="none" w:sz="0" w:space="0" w:color="auto"/>
                            <w:left w:val="none" w:sz="0" w:space="0" w:color="auto"/>
                            <w:bottom w:val="none" w:sz="0" w:space="0" w:color="auto"/>
                            <w:right w:val="none" w:sz="0" w:space="0" w:color="auto"/>
                          </w:divBdr>
                        </w:div>
                        <w:div w:id="1480883478">
                          <w:marLeft w:val="0"/>
                          <w:marRight w:val="0"/>
                          <w:marTop w:val="0"/>
                          <w:marBottom w:val="0"/>
                          <w:divBdr>
                            <w:top w:val="none" w:sz="0" w:space="0" w:color="auto"/>
                            <w:left w:val="none" w:sz="0" w:space="0" w:color="auto"/>
                            <w:bottom w:val="none" w:sz="0" w:space="0" w:color="auto"/>
                            <w:right w:val="none" w:sz="0" w:space="0" w:color="auto"/>
                          </w:divBdr>
                        </w:div>
                        <w:div w:id="1817448540">
                          <w:marLeft w:val="0"/>
                          <w:marRight w:val="0"/>
                          <w:marTop w:val="0"/>
                          <w:marBottom w:val="0"/>
                          <w:divBdr>
                            <w:top w:val="none" w:sz="0" w:space="0" w:color="auto"/>
                            <w:left w:val="none" w:sz="0" w:space="0" w:color="auto"/>
                            <w:bottom w:val="none" w:sz="0" w:space="0" w:color="auto"/>
                            <w:right w:val="none" w:sz="0" w:space="0" w:color="auto"/>
                          </w:divBdr>
                        </w:div>
                        <w:div w:id="713625544">
                          <w:marLeft w:val="0"/>
                          <w:marRight w:val="0"/>
                          <w:marTop w:val="0"/>
                          <w:marBottom w:val="0"/>
                          <w:divBdr>
                            <w:top w:val="none" w:sz="0" w:space="0" w:color="auto"/>
                            <w:left w:val="none" w:sz="0" w:space="0" w:color="auto"/>
                            <w:bottom w:val="none" w:sz="0" w:space="0" w:color="auto"/>
                            <w:right w:val="none" w:sz="0" w:space="0" w:color="auto"/>
                          </w:divBdr>
                        </w:div>
                        <w:div w:id="2010327763">
                          <w:marLeft w:val="0"/>
                          <w:marRight w:val="0"/>
                          <w:marTop w:val="0"/>
                          <w:marBottom w:val="0"/>
                          <w:divBdr>
                            <w:top w:val="none" w:sz="0" w:space="0" w:color="auto"/>
                            <w:left w:val="none" w:sz="0" w:space="0" w:color="auto"/>
                            <w:bottom w:val="none" w:sz="0" w:space="0" w:color="auto"/>
                            <w:right w:val="none" w:sz="0" w:space="0" w:color="auto"/>
                          </w:divBdr>
                        </w:div>
                        <w:div w:id="20560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16891">
      <w:bodyDiv w:val="1"/>
      <w:marLeft w:val="0"/>
      <w:marRight w:val="0"/>
      <w:marTop w:val="0"/>
      <w:marBottom w:val="0"/>
      <w:divBdr>
        <w:top w:val="none" w:sz="0" w:space="0" w:color="auto"/>
        <w:left w:val="none" w:sz="0" w:space="0" w:color="auto"/>
        <w:bottom w:val="none" w:sz="0" w:space="0" w:color="auto"/>
        <w:right w:val="none" w:sz="0" w:space="0" w:color="auto"/>
      </w:divBdr>
    </w:div>
    <w:div w:id="1406218560">
      <w:bodyDiv w:val="1"/>
      <w:marLeft w:val="0"/>
      <w:marRight w:val="0"/>
      <w:marTop w:val="0"/>
      <w:marBottom w:val="0"/>
      <w:divBdr>
        <w:top w:val="none" w:sz="0" w:space="0" w:color="auto"/>
        <w:left w:val="none" w:sz="0" w:space="0" w:color="auto"/>
        <w:bottom w:val="none" w:sz="0" w:space="0" w:color="auto"/>
        <w:right w:val="none" w:sz="0" w:space="0" w:color="auto"/>
      </w:divBdr>
      <w:divsChild>
        <w:div w:id="1540358343">
          <w:marLeft w:val="0"/>
          <w:marRight w:val="0"/>
          <w:marTop w:val="0"/>
          <w:marBottom w:val="0"/>
          <w:divBdr>
            <w:top w:val="none" w:sz="0" w:space="0" w:color="auto"/>
            <w:left w:val="none" w:sz="0" w:space="0" w:color="auto"/>
            <w:bottom w:val="none" w:sz="0" w:space="0" w:color="auto"/>
            <w:right w:val="none" w:sz="0" w:space="0" w:color="auto"/>
          </w:divBdr>
          <w:divsChild>
            <w:div w:id="1182817532">
              <w:marLeft w:val="0"/>
              <w:marRight w:val="0"/>
              <w:marTop w:val="0"/>
              <w:marBottom w:val="0"/>
              <w:divBdr>
                <w:top w:val="none" w:sz="0" w:space="0" w:color="auto"/>
                <w:left w:val="none" w:sz="0" w:space="0" w:color="auto"/>
                <w:bottom w:val="none" w:sz="0" w:space="0" w:color="auto"/>
                <w:right w:val="none" w:sz="0" w:space="0" w:color="auto"/>
              </w:divBdr>
              <w:divsChild>
                <w:div w:id="330262287">
                  <w:marLeft w:val="0"/>
                  <w:marRight w:val="0"/>
                  <w:marTop w:val="0"/>
                  <w:marBottom w:val="0"/>
                  <w:divBdr>
                    <w:top w:val="none" w:sz="0" w:space="0" w:color="auto"/>
                    <w:left w:val="none" w:sz="0" w:space="0" w:color="auto"/>
                    <w:bottom w:val="none" w:sz="0" w:space="0" w:color="auto"/>
                    <w:right w:val="none" w:sz="0" w:space="0" w:color="auto"/>
                  </w:divBdr>
                  <w:divsChild>
                    <w:div w:id="363990594">
                      <w:marLeft w:val="0"/>
                      <w:marRight w:val="0"/>
                      <w:marTop w:val="0"/>
                      <w:marBottom w:val="0"/>
                      <w:divBdr>
                        <w:top w:val="none" w:sz="0" w:space="0" w:color="auto"/>
                        <w:left w:val="none" w:sz="0" w:space="0" w:color="auto"/>
                        <w:bottom w:val="none" w:sz="0" w:space="0" w:color="auto"/>
                        <w:right w:val="none" w:sz="0" w:space="0" w:color="auto"/>
                      </w:divBdr>
                      <w:divsChild>
                        <w:div w:id="158546468">
                          <w:marLeft w:val="0"/>
                          <w:marRight w:val="0"/>
                          <w:marTop w:val="0"/>
                          <w:marBottom w:val="0"/>
                          <w:divBdr>
                            <w:top w:val="none" w:sz="0" w:space="0" w:color="auto"/>
                            <w:left w:val="none" w:sz="0" w:space="0" w:color="auto"/>
                            <w:bottom w:val="none" w:sz="0" w:space="0" w:color="auto"/>
                            <w:right w:val="none" w:sz="0" w:space="0" w:color="auto"/>
                          </w:divBdr>
                          <w:divsChild>
                            <w:div w:id="943924800">
                              <w:marLeft w:val="0"/>
                              <w:marRight w:val="0"/>
                              <w:marTop w:val="0"/>
                              <w:marBottom w:val="0"/>
                              <w:divBdr>
                                <w:top w:val="none" w:sz="0" w:space="0" w:color="auto"/>
                                <w:left w:val="none" w:sz="0" w:space="0" w:color="auto"/>
                                <w:bottom w:val="none" w:sz="0" w:space="0" w:color="auto"/>
                                <w:right w:val="none" w:sz="0" w:space="0" w:color="auto"/>
                              </w:divBdr>
                              <w:divsChild>
                                <w:div w:id="1697998126">
                                  <w:marLeft w:val="0"/>
                                  <w:marRight w:val="0"/>
                                  <w:marTop w:val="0"/>
                                  <w:marBottom w:val="0"/>
                                  <w:divBdr>
                                    <w:top w:val="none" w:sz="0" w:space="0" w:color="auto"/>
                                    <w:left w:val="none" w:sz="0" w:space="0" w:color="auto"/>
                                    <w:bottom w:val="none" w:sz="0" w:space="0" w:color="auto"/>
                                    <w:right w:val="none" w:sz="0" w:space="0" w:color="auto"/>
                                  </w:divBdr>
                                  <w:divsChild>
                                    <w:div w:id="833690525">
                                      <w:marLeft w:val="0"/>
                                      <w:marRight w:val="0"/>
                                      <w:marTop w:val="0"/>
                                      <w:marBottom w:val="0"/>
                                      <w:divBdr>
                                        <w:top w:val="none" w:sz="0" w:space="0" w:color="auto"/>
                                        <w:left w:val="none" w:sz="0" w:space="0" w:color="auto"/>
                                        <w:bottom w:val="none" w:sz="0" w:space="0" w:color="auto"/>
                                        <w:right w:val="none" w:sz="0" w:space="0" w:color="auto"/>
                                      </w:divBdr>
                                      <w:divsChild>
                                        <w:div w:id="424888707">
                                          <w:marLeft w:val="0"/>
                                          <w:marRight w:val="0"/>
                                          <w:marTop w:val="0"/>
                                          <w:marBottom w:val="0"/>
                                          <w:divBdr>
                                            <w:top w:val="none" w:sz="0" w:space="0" w:color="auto"/>
                                            <w:left w:val="none" w:sz="0" w:space="0" w:color="auto"/>
                                            <w:bottom w:val="none" w:sz="0" w:space="0" w:color="auto"/>
                                            <w:right w:val="none" w:sz="0" w:space="0" w:color="auto"/>
                                          </w:divBdr>
                                          <w:divsChild>
                                            <w:div w:id="295793015">
                                              <w:marLeft w:val="0"/>
                                              <w:marRight w:val="0"/>
                                              <w:marTop w:val="0"/>
                                              <w:marBottom w:val="0"/>
                                              <w:divBdr>
                                                <w:top w:val="none" w:sz="0" w:space="0" w:color="auto"/>
                                                <w:left w:val="none" w:sz="0" w:space="0" w:color="auto"/>
                                                <w:bottom w:val="none" w:sz="0" w:space="0" w:color="auto"/>
                                                <w:right w:val="none" w:sz="0" w:space="0" w:color="auto"/>
                                              </w:divBdr>
                                              <w:divsChild>
                                                <w:div w:id="181209760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cep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daneum.org/"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aterna.hu/"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ies.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53D79-C373-4B3D-8A80-3670F3B2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3222</Words>
  <Characters>20299</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Auer Marlies, MSc</cp:lastModifiedBy>
  <cp:revision>6</cp:revision>
  <cp:lastPrinted>2017-10-23T11:20:00Z</cp:lastPrinted>
  <dcterms:created xsi:type="dcterms:W3CDTF">2017-10-23T11:21:00Z</dcterms:created>
  <dcterms:modified xsi:type="dcterms:W3CDTF">2017-10-31T14:03:00Z</dcterms:modified>
</cp:coreProperties>
</file>